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84" w:rsidRPr="00151613" w:rsidRDefault="00AE5D84" w:rsidP="00244997">
      <w:pPr>
        <w:spacing w:after="120"/>
        <w:ind w:left="-142"/>
        <w:rPr>
          <w:rFonts w:ascii="Arial" w:hAnsi="Arial" w:cs="Arial"/>
          <w:b/>
        </w:rPr>
      </w:pPr>
      <w:r>
        <w:rPr>
          <w:rFonts w:ascii="Arial" w:hAnsi="Arial" w:cs="Arial"/>
          <w:b/>
        </w:rPr>
        <w:t>NORMATIVA PREUS PUBLICS 2016-2017</w:t>
      </w:r>
    </w:p>
    <w:p w:rsidR="00AE5D84" w:rsidRPr="00151613" w:rsidRDefault="00AE5D84" w:rsidP="00244997">
      <w:pPr>
        <w:spacing w:after="120"/>
        <w:ind w:left="-142"/>
        <w:rPr>
          <w:rFonts w:ascii="Arial" w:hAnsi="Arial" w:cs="Arial"/>
          <w:b/>
          <w:i/>
        </w:rPr>
      </w:pPr>
      <w:r w:rsidRPr="00151613">
        <w:rPr>
          <w:rFonts w:ascii="Arial" w:hAnsi="Arial" w:cs="Arial"/>
          <w:b/>
          <w:i/>
        </w:rPr>
        <w:t xml:space="preserve">“Instruccions </w:t>
      </w:r>
      <w:r w:rsidRPr="006E1064">
        <w:rPr>
          <w:rFonts w:ascii="Arial" w:hAnsi="Arial" w:cs="Arial"/>
          <w:b/>
          <w:i/>
          <w:color w:val="FF0000"/>
        </w:rPr>
        <w:t>22 de juny de 2015</w:t>
      </w:r>
      <w:r w:rsidRPr="00151613">
        <w:rPr>
          <w:rFonts w:ascii="Arial" w:hAnsi="Arial" w:cs="Arial"/>
          <w:b/>
          <w:i/>
        </w:rPr>
        <w:t>, per a la gestió dels preus públics per la matrícula en els cicles formatius de grau superior  dels ensenyaments  de formació Professional inicial i dels ensenyaments d’arts plàsti</w:t>
      </w:r>
      <w:r>
        <w:rPr>
          <w:rFonts w:ascii="Arial" w:hAnsi="Arial" w:cs="Arial"/>
          <w:b/>
          <w:i/>
        </w:rPr>
        <w:t>ques i disseny, per al curs 2016-2017</w:t>
      </w:r>
      <w:r w:rsidRPr="00151613">
        <w:rPr>
          <w:rFonts w:ascii="Arial" w:hAnsi="Arial" w:cs="Arial"/>
          <w:b/>
          <w:i/>
        </w:rPr>
        <w:t>.”</w:t>
      </w:r>
    </w:p>
    <w:p w:rsidR="00AE5D84" w:rsidRPr="00E30EA5" w:rsidRDefault="00AE5D84" w:rsidP="00244997">
      <w:pPr>
        <w:ind w:left="-142"/>
        <w:rPr>
          <w:rFonts w:ascii="Arial" w:hAnsi="Arial" w:cs="Arial"/>
        </w:rPr>
      </w:pPr>
      <w:r>
        <w:rPr>
          <w:rFonts w:ascii="Arial" w:hAnsi="Arial" w:cs="Arial"/>
        </w:rPr>
        <w:t>El pa</w:t>
      </w:r>
      <w:r w:rsidRPr="00E30EA5">
        <w:rPr>
          <w:rFonts w:ascii="Arial" w:hAnsi="Arial" w:cs="Arial"/>
        </w:rPr>
        <w:t xml:space="preserve">gament </w:t>
      </w:r>
      <w:r>
        <w:rPr>
          <w:rFonts w:ascii="Arial" w:hAnsi="Arial" w:cs="Arial"/>
        </w:rPr>
        <w:t xml:space="preserve">es pot efectuar </w:t>
      </w:r>
      <w:r w:rsidRPr="00E30EA5">
        <w:rPr>
          <w:rFonts w:ascii="Arial" w:hAnsi="Arial" w:cs="Arial"/>
        </w:rPr>
        <w:t>en un o dos terminis.</w:t>
      </w:r>
    </w:p>
    <w:p w:rsidR="00AE5D84" w:rsidRPr="009870AC" w:rsidRDefault="00AE5D84" w:rsidP="000978BE">
      <w:pPr>
        <w:pStyle w:val="Pargrafdellista"/>
        <w:numPr>
          <w:ilvl w:val="0"/>
          <w:numId w:val="1"/>
        </w:numPr>
        <w:spacing w:line="240" w:lineRule="auto"/>
        <w:rPr>
          <w:rFonts w:ascii="Arial" w:hAnsi="Arial" w:cs="Arial"/>
          <w:sz w:val="24"/>
          <w:szCs w:val="24"/>
        </w:rPr>
      </w:pPr>
      <w:r w:rsidRPr="009870AC">
        <w:rPr>
          <w:rFonts w:ascii="Arial" w:hAnsi="Arial" w:cs="Arial"/>
          <w:sz w:val="24"/>
          <w:szCs w:val="24"/>
        </w:rPr>
        <w:t xml:space="preserve">Un termini: </w:t>
      </w:r>
      <w:r>
        <w:rPr>
          <w:rFonts w:ascii="Arial" w:hAnsi="Arial" w:cs="Arial"/>
          <w:sz w:val="24"/>
          <w:szCs w:val="24"/>
        </w:rPr>
        <w:t xml:space="preserve">En el moment de la matrícula </w:t>
      </w:r>
      <w:r w:rsidRPr="009870AC">
        <w:rPr>
          <w:rFonts w:ascii="Arial" w:hAnsi="Arial" w:cs="Arial"/>
          <w:sz w:val="24"/>
          <w:szCs w:val="24"/>
        </w:rPr>
        <w:t xml:space="preserve">del </w:t>
      </w:r>
      <w:r>
        <w:rPr>
          <w:rFonts w:ascii="Arial" w:hAnsi="Arial" w:cs="Arial"/>
          <w:b/>
          <w:sz w:val="24"/>
          <w:szCs w:val="24"/>
        </w:rPr>
        <w:t>5 al 12 juliol de 2016</w:t>
      </w:r>
      <w:r w:rsidRPr="00151613">
        <w:rPr>
          <w:rFonts w:ascii="Arial" w:hAnsi="Arial" w:cs="Arial"/>
          <w:b/>
          <w:sz w:val="24"/>
          <w:szCs w:val="24"/>
        </w:rPr>
        <w:t xml:space="preserve"> ambdós inclosos</w:t>
      </w:r>
      <w:r w:rsidRPr="009870AC">
        <w:rPr>
          <w:rFonts w:ascii="Arial" w:hAnsi="Arial" w:cs="Arial"/>
          <w:sz w:val="24"/>
          <w:szCs w:val="24"/>
        </w:rPr>
        <w:t>.</w:t>
      </w:r>
      <w:r>
        <w:rPr>
          <w:rFonts w:ascii="Arial" w:hAnsi="Arial" w:cs="Arial"/>
          <w:sz w:val="24"/>
          <w:szCs w:val="24"/>
        </w:rPr>
        <w:t xml:space="preserve"> En cas</w:t>
      </w:r>
      <w:r w:rsidRPr="009870AC">
        <w:rPr>
          <w:rFonts w:ascii="Arial" w:hAnsi="Arial" w:cs="Arial"/>
          <w:sz w:val="24"/>
          <w:szCs w:val="24"/>
        </w:rPr>
        <w:t xml:space="preserve"> que no es faci el pa</w:t>
      </w:r>
      <w:r>
        <w:rPr>
          <w:rFonts w:ascii="Arial" w:hAnsi="Arial" w:cs="Arial"/>
          <w:sz w:val="24"/>
          <w:szCs w:val="24"/>
        </w:rPr>
        <w:t>gament en els terminis indicats</w:t>
      </w:r>
      <w:r w:rsidRPr="009870AC">
        <w:rPr>
          <w:rFonts w:ascii="Arial" w:hAnsi="Arial" w:cs="Arial"/>
          <w:sz w:val="24"/>
          <w:szCs w:val="24"/>
        </w:rPr>
        <w:t xml:space="preserve">, es perd el dret </w:t>
      </w:r>
      <w:r>
        <w:rPr>
          <w:rFonts w:ascii="Arial" w:hAnsi="Arial" w:cs="Arial"/>
          <w:sz w:val="24"/>
          <w:szCs w:val="24"/>
        </w:rPr>
        <w:t>a la reserva de plaça assignada</w:t>
      </w:r>
      <w:r w:rsidRPr="009870AC">
        <w:rPr>
          <w:rFonts w:ascii="Arial" w:hAnsi="Arial" w:cs="Arial"/>
          <w:sz w:val="24"/>
          <w:szCs w:val="24"/>
        </w:rPr>
        <w:t>.</w:t>
      </w:r>
    </w:p>
    <w:p w:rsidR="00AE5D84" w:rsidRPr="009870AC" w:rsidRDefault="00AE5D84" w:rsidP="000978BE">
      <w:pPr>
        <w:pStyle w:val="Pargrafdellista"/>
        <w:numPr>
          <w:ilvl w:val="0"/>
          <w:numId w:val="1"/>
        </w:numPr>
        <w:spacing w:after="120" w:line="240" w:lineRule="auto"/>
        <w:ind w:left="1128"/>
        <w:rPr>
          <w:rFonts w:ascii="Arial" w:hAnsi="Arial" w:cs="Arial"/>
          <w:sz w:val="24"/>
          <w:szCs w:val="24"/>
        </w:rPr>
      </w:pPr>
      <w:r w:rsidRPr="009870AC">
        <w:rPr>
          <w:rFonts w:ascii="Arial" w:hAnsi="Arial" w:cs="Arial"/>
          <w:sz w:val="24"/>
          <w:szCs w:val="24"/>
        </w:rPr>
        <w:t xml:space="preserve">Dos terminis: </w:t>
      </w:r>
      <w:r>
        <w:rPr>
          <w:rFonts w:ascii="Arial" w:hAnsi="Arial" w:cs="Arial"/>
          <w:sz w:val="24"/>
          <w:szCs w:val="24"/>
        </w:rPr>
        <w:t xml:space="preserve">el 1r termini </w:t>
      </w:r>
      <w:r w:rsidRPr="009870AC">
        <w:rPr>
          <w:rFonts w:ascii="Arial" w:hAnsi="Arial" w:cs="Arial"/>
          <w:sz w:val="24"/>
          <w:szCs w:val="24"/>
        </w:rPr>
        <w:t xml:space="preserve">del </w:t>
      </w:r>
      <w:r w:rsidRPr="008B0AFC">
        <w:rPr>
          <w:rFonts w:ascii="Arial" w:hAnsi="Arial" w:cs="Arial"/>
          <w:b/>
          <w:sz w:val="24"/>
          <w:szCs w:val="24"/>
        </w:rPr>
        <w:t>5 al 12 juliol de 2016</w:t>
      </w:r>
      <w:r w:rsidRPr="009870AC">
        <w:rPr>
          <w:rFonts w:ascii="Arial" w:hAnsi="Arial" w:cs="Arial"/>
          <w:sz w:val="24"/>
          <w:szCs w:val="24"/>
        </w:rPr>
        <w:t xml:space="preserve"> ambdós inclosos</w:t>
      </w:r>
      <w:r>
        <w:rPr>
          <w:rFonts w:ascii="Arial" w:hAnsi="Arial" w:cs="Arial"/>
          <w:sz w:val="24"/>
          <w:szCs w:val="24"/>
        </w:rPr>
        <w:t xml:space="preserve"> i 2n termini del </w:t>
      </w:r>
      <w:r w:rsidRPr="008B0AFC">
        <w:rPr>
          <w:rFonts w:ascii="Arial" w:hAnsi="Arial" w:cs="Arial"/>
          <w:b/>
          <w:sz w:val="24"/>
          <w:szCs w:val="24"/>
        </w:rPr>
        <w:t>5 al 9 de setembre de 2016</w:t>
      </w:r>
      <w:r w:rsidRPr="009870AC">
        <w:rPr>
          <w:rFonts w:ascii="Arial" w:hAnsi="Arial" w:cs="Arial"/>
          <w:sz w:val="24"/>
          <w:szCs w:val="24"/>
        </w:rPr>
        <w:t>.</w:t>
      </w:r>
      <w:r>
        <w:rPr>
          <w:rFonts w:ascii="Arial" w:hAnsi="Arial" w:cs="Arial"/>
          <w:sz w:val="24"/>
          <w:szCs w:val="24"/>
        </w:rPr>
        <w:t xml:space="preserve"> </w:t>
      </w:r>
      <w:r w:rsidRPr="009870AC">
        <w:rPr>
          <w:rFonts w:ascii="Arial" w:hAnsi="Arial" w:cs="Arial"/>
          <w:sz w:val="24"/>
          <w:szCs w:val="24"/>
        </w:rPr>
        <w:t>L’alumne</w:t>
      </w:r>
      <w:r>
        <w:rPr>
          <w:rFonts w:ascii="Arial" w:hAnsi="Arial" w:cs="Arial"/>
          <w:sz w:val="24"/>
          <w:szCs w:val="24"/>
        </w:rPr>
        <w:t>/a</w:t>
      </w:r>
      <w:r w:rsidRPr="009870AC">
        <w:rPr>
          <w:rFonts w:ascii="Arial" w:hAnsi="Arial" w:cs="Arial"/>
          <w:sz w:val="24"/>
          <w:szCs w:val="24"/>
        </w:rPr>
        <w:t xml:space="preserve"> que no ingressi el segon termini</w:t>
      </w:r>
      <w:r>
        <w:rPr>
          <w:rFonts w:ascii="Arial" w:hAnsi="Arial" w:cs="Arial"/>
          <w:sz w:val="24"/>
          <w:szCs w:val="24"/>
        </w:rPr>
        <w:t xml:space="preserve"> i ho comuniqui a la Secretaria Acadèmica en les dates establertes </w:t>
      </w:r>
      <w:r w:rsidRPr="009870AC">
        <w:rPr>
          <w:rFonts w:ascii="Arial" w:hAnsi="Arial" w:cs="Arial"/>
          <w:sz w:val="24"/>
          <w:szCs w:val="24"/>
        </w:rPr>
        <w:t>serà donat de baixa d’ofici</w:t>
      </w:r>
      <w:r>
        <w:rPr>
          <w:rFonts w:ascii="Arial" w:hAnsi="Arial" w:cs="Arial"/>
          <w:sz w:val="24"/>
          <w:szCs w:val="24"/>
        </w:rPr>
        <w:t xml:space="preserve">, i no se li retornarà </w:t>
      </w:r>
      <w:r w:rsidRPr="009870AC">
        <w:rPr>
          <w:rFonts w:ascii="Arial" w:hAnsi="Arial" w:cs="Arial"/>
          <w:sz w:val="24"/>
          <w:szCs w:val="24"/>
        </w:rPr>
        <w:t xml:space="preserve">l’import que hagi ingressat. </w:t>
      </w:r>
    </w:p>
    <w:p w:rsidR="00AE5D84" w:rsidRDefault="00AE5D84" w:rsidP="00244997">
      <w:pPr>
        <w:rPr>
          <w:rFonts w:ascii="Arial" w:hAnsi="Arial" w:cs="Arial"/>
        </w:rPr>
      </w:pPr>
      <w:r>
        <w:rPr>
          <w:rFonts w:ascii="Arial" w:hAnsi="Arial" w:cs="Arial"/>
        </w:rPr>
        <w:t>L’import del preu abonat no es retornarà llevat dels casos de força major independentment de la voluntat de l’alumne/a.</w:t>
      </w:r>
    </w:p>
    <w:p w:rsidR="00AE5D84" w:rsidRDefault="00AE5D84" w:rsidP="00244997">
      <w:pPr>
        <w:rPr>
          <w:rFonts w:ascii="Arial" w:hAnsi="Arial" w:cs="Arial"/>
        </w:rPr>
      </w:pPr>
      <w:r>
        <w:rPr>
          <w:rFonts w:ascii="Arial" w:hAnsi="Arial" w:cs="Arial"/>
        </w:rPr>
        <w:t xml:space="preserve">Preu públic: </w:t>
      </w:r>
    </w:p>
    <w:p w:rsidR="00AE5D84" w:rsidRDefault="00AE5D84" w:rsidP="00244997">
      <w:pPr>
        <w:pStyle w:val="Pargrafdellista"/>
        <w:numPr>
          <w:ilvl w:val="0"/>
          <w:numId w:val="1"/>
        </w:numPr>
        <w:spacing w:line="240" w:lineRule="auto"/>
        <w:rPr>
          <w:rFonts w:ascii="Arial" w:hAnsi="Arial" w:cs="Arial"/>
          <w:sz w:val="24"/>
          <w:szCs w:val="24"/>
        </w:rPr>
      </w:pPr>
      <w:r>
        <w:rPr>
          <w:rFonts w:ascii="Arial" w:hAnsi="Arial" w:cs="Arial"/>
          <w:sz w:val="24"/>
          <w:szCs w:val="24"/>
        </w:rPr>
        <w:t>Curs complet 360€</w:t>
      </w:r>
    </w:p>
    <w:p w:rsidR="00AE5D84" w:rsidRDefault="00AE5D84" w:rsidP="00244997">
      <w:pPr>
        <w:pStyle w:val="Pargrafdellista"/>
        <w:numPr>
          <w:ilvl w:val="0"/>
          <w:numId w:val="1"/>
        </w:numPr>
        <w:spacing w:line="240" w:lineRule="auto"/>
        <w:rPr>
          <w:rFonts w:ascii="Arial" w:hAnsi="Arial" w:cs="Arial"/>
          <w:sz w:val="24"/>
          <w:szCs w:val="24"/>
        </w:rPr>
      </w:pPr>
      <w:r>
        <w:rPr>
          <w:rFonts w:ascii="Arial" w:hAnsi="Arial" w:cs="Arial"/>
          <w:sz w:val="24"/>
          <w:szCs w:val="24"/>
        </w:rPr>
        <w:t>Preu crèdit LOGSE 65€</w:t>
      </w:r>
    </w:p>
    <w:p w:rsidR="00AE5D84" w:rsidRDefault="00AE5D84" w:rsidP="00244997">
      <w:pPr>
        <w:pStyle w:val="Pargrafdellista"/>
        <w:numPr>
          <w:ilvl w:val="0"/>
          <w:numId w:val="1"/>
        </w:numPr>
        <w:spacing w:after="120" w:line="240" w:lineRule="auto"/>
        <w:ind w:left="1128" w:hanging="357"/>
        <w:rPr>
          <w:rFonts w:ascii="Arial" w:hAnsi="Arial" w:cs="Arial"/>
          <w:sz w:val="24"/>
          <w:szCs w:val="24"/>
        </w:rPr>
      </w:pPr>
      <w:r>
        <w:rPr>
          <w:rFonts w:ascii="Arial" w:hAnsi="Arial" w:cs="Arial"/>
          <w:sz w:val="24"/>
          <w:szCs w:val="24"/>
        </w:rPr>
        <w:t>Preu unitat formativa LOE 25€</w:t>
      </w:r>
    </w:p>
    <w:p w:rsidR="00AE5D84" w:rsidRPr="007758B7" w:rsidRDefault="000A011A" w:rsidP="00244997">
      <w:pPr>
        <w:spacing w:after="120"/>
        <w:jc w:val="both"/>
        <w:rPr>
          <w:rFonts w:ascii="Arial" w:hAnsi="Arial" w:cs="Arial"/>
          <w:b/>
        </w:rPr>
      </w:pPr>
      <w:hyperlink r:id="rId9" w:history="1">
        <w:r w:rsidR="00AE5D84" w:rsidRPr="00076C85">
          <w:rPr>
            <w:rStyle w:val="Enlla"/>
            <w:rFonts w:ascii="Arial" w:hAnsi="Arial" w:cs="Arial"/>
            <w:b/>
          </w:rPr>
          <w:t>Bonificacions i exempcions</w:t>
        </w:r>
      </w:hyperlink>
    </w:p>
    <w:p w:rsidR="00AE5D84" w:rsidRPr="00A83BBF" w:rsidRDefault="00AE5D84" w:rsidP="000978BE">
      <w:pPr>
        <w:jc w:val="both"/>
        <w:rPr>
          <w:rFonts w:ascii="Arial" w:hAnsi="Arial" w:cs="Arial"/>
          <w:b/>
          <w:u w:val="single"/>
        </w:rPr>
      </w:pPr>
      <w:r w:rsidRPr="00A83BBF">
        <w:rPr>
          <w:rFonts w:ascii="Arial" w:hAnsi="Arial" w:cs="Arial"/>
          <w:b/>
          <w:u w:val="single"/>
        </w:rPr>
        <w:t>Bonificacions</w:t>
      </w:r>
    </w:p>
    <w:p w:rsidR="00AE5D84" w:rsidRPr="007758B7" w:rsidRDefault="00AE5D84" w:rsidP="00244997">
      <w:pPr>
        <w:spacing w:after="120"/>
        <w:jc w:val="both"/>
        <w:rPr>
          <w:rFonts w:ascii="Arial" w:hAnsi="Arial" w:cs="Arial"/>
        </w:rPr>
      </w:pPr>
      <w:r>
        <w:rPr>
          <w:rFonts w:ascii="Arial" w:hAnsi="Arial" w:cs="Arial"/>
        </w:rPr>
        <w:t xml:space="preserve">Els dos supòsits següents tenen una bonificació del 50 % de l’import del preus públic, sense que ambdues bonificacions siguin acumulables. </w:t>
      </w:r>
    </w:p>
    <w:p w:rsidR="00AE5D84" w:rsidRPr="007758B7" w:rsidRDefault="00AE5D84" w:rsidP="00244997">
      <w:pPr>
        <w:pStyle w:val="Pargrafdellista"/>
        <w:numPr>
          <w:ilvl w:val="0"/>
          <w:numId w:val="2"/>
        </w:numPr>
        <w:spacing w:line="240" w:lineRule="auto"/>
        <w:rPr>
          <w:rFonts w:ascii="Arial" w:hAnsi="Arial" w:cs="Arial"/>
          <w:sz w:val="24"/>
          <w:szCs w:val="24"/>
        </w:rPr>
      </w:pPr>
      <w:r w:rsidRPr="007758B7">
        <w:rPr>
          <w:rFonts w:ascii="Arial" w:hAnsi="Arial" w:cs="Arial"/>
          <w:sz w:val="24"/>
          <w:szCs w:val="24"/>
        </w:rPr>
        <w:t>Les persones membres de famílies nombroses de categoria general i les persones membres de famílies monoparentals.</w:t>
      </w:r>
      <w:r>
        <w:rPr>
          <w:rFonts w:ascii="Arial" w:hAnsi="Arial" w:cs="Arial"/>
          <w:sz w:val="24"/>
          <w:szCs w:val="24"/>
        </w:rPr>
        <w:t xml:space="preserve"> S’acreditarà amb el títol de família nombrosa o monoparental.</w:t>
      </w:r>
    </w:p>
    <w:p w:rsidR="00AE5D84" w:rsidRDefault="00AE5D84" w:rsidP="00244997">
      <w:pPr>
        <w:pStyle w:val="Pargrafdellista"/>
        <w:numPr>
          <w:ilvl w:val="0"/>
          <w:numId w:val="2"/>
        </w:numPr>
        <w:spacing w:line="240" w:lineRule="auto"/>
        <w:rPr>
          <w:rFonts w:ascii="Arial" w:hAnsi="Arial" w:cs="Arial"/>
          <w:sz w:val="24"/>
          <w:szCs w:val="24"/>
        </w:rPr>
      </w:pPr>
      <w:r w:rsidRPr="007758B7">
        <w:rPr>
          <w:rFonts w:ascii="Arial" w:hAnsi="Arial" w:cs="Arial"/>
          <w:sz w:val="24"/>
          <w:szCs w:val="24"/>
        </w:rPr>
        <w:t xml:space="preserve">Les persones que en el curs </w:t>
      </w:r>
      <w:r>
        <w:rPr>
          <w:rFonts w:ascii="Arial" w:hAnsi="Arial" w:cs="Arial"/>
          <w:sz w:val="24"/>
          <w:szCs w:val="24"/>
        </w:rPr>
        <w:t>a</w:t>
      </w:r>
      <w:r w:rsidRPr="007758B7">
        <w:rPr>
          <w:rFonts w:ascii="Arial" w:hAnsi="Arial" w:cs="Arial"/>
          <w:sz w:val="24"/>
          <w:szCs w:val="24"/>
        </w:rPr>
        <w:t xml:space="preserve">cadèmic immediatament anterior han obtingut una beca o ajut del </w:t>
      </w:r>
      <w:r>
        <w:rPr>
          <w:rFonts w:ascii="Arial" w:hAnsi="Arial" w:cs="Arial"/>
          <w:sz w:val="24"/>
          <w:szCs w:val="24"/>
        </w:rPr>
        <w:t>Ministeri d’Educació</w:t>
      </w:r>
      <w:r w:rsidRPr="007758B7">
        <w:rPr>
          <w:rFonts w:ascii="Arial" w:hAnsi="Arial" w:cs="Arial"/>
          <w:sz w:val="24"/>
          <w:szCs w:val="24"/>
        </w:rPr>
        <w:t>, cultura i Esport.</w:t>
      </w:r>
      <w:r>
        <w:rPr>
          <w:rFonts w:ascii="Arial" w:hAnsi="Arial" w:cs="Arial"/>
          <w:sz w:val="24"/>
          <w:szCs w:val="24"/>
        </w:rPr>
        <w:t xml:space="preserve"> S’acreditarà documentalment aquest supòsit amb la resolució individual d’atorgament de la beca o resguard de l’ingrés de la beca. </w:t>
      </w:r>
    </w:p>
    <w:p w:rsidR="00AE5D84" w:rsidRPr="00904B2C" w:rsidRDefault="00AE5D84" w:rsidP="000978BE">
      <w:pPr>
        <w:jc w:val="both"/>
        <w:rPr>
          <w:rFonts w:ascii="Arial" w:hAnsi="Arial" w:cs="Arial"/>
          <w:b/>
          <w:u w:val="single"/>
        </w:rPr>
      </w:pPr>
      <w:r w:rsidRPr="00904B2C">
        <w:rPr>
          <w:rFonts w:ascii="Arial" w:hAnsi="Arial" w:cs="Arial"/>
          <w:b/>
          <w:u w:val="single"/>
        </w:rPr>
        <w:t xml:space="preserve">Exempcions </w:t>
      </w:r>
    </w:p>
    <w:p w:rsidR="00AE5D84" w:rsidRPr="007758B7" w:rsidRDefault="00AE5D84" w:rsidP="00244997">
      <w:pPr>
        <w:pStyle w:val="Pargrafdellista"/>
        <w:numPr>
          <w:ilvl w:val="0"/>
          <w:numId w:val="3"/>
        </w:numPr>
        <w:spacing w:line="240" w:lineRule="auto"/>
        <w:rPr>
          <w:rFonts w:ascii="Arial" w:hAnsi="Arial" w:cs="Arial"/>
          <w:sz w:val="24"/>
          <w:szCs w:val="24"/>
        </w:rPr>
      </w:pPr>
      <w:r w:rsidRPr="007758B7">
        <w:rPr>
          <w:rFonts w:ascii="Arial" w:hAnsi="Arial" w:cs="Arial"/>
          <w:sz w:val="24"/>
          <w:szCs w:val="24"/>
        </w:rPr>
        <w:t>Les persones membres de famílies nombroses de categoria especial.</w:t>
      </w:r>
      <w:r>
        <w:rPr>
          <w:rFonts w:ascii="Arial" w:hAnsi="Arial" w:cs="Arial"/>
          <w:sz w:val="24"/>
          <w:szCs w:val="24"/>
        </w:rPr>
        <w:t xml:space="preserve"> El document acreditatiu és el títol de família nombrosa.</w:t>
      </w:r>
    </w:p>
    <w:p w:rsidR="00AE5D84" w:rsidRDefault="00AE5D84" w:rsidP="00244997">
      <w:pPr>
        <w:pStyle w:val="Pargrafdellista"/>
        <w:numPr>
          <w:ilvl w:val="0"/>
          <w:numId w:val="3"/>
        </w:numPr>
        <w:spacing w:line="240" w:lineRule="auto"/>
        <w:rPr>
          <w:rFonts w:ascii="Arial" w:hAnsi="Arial" w:cs="Arial"/>
          <w:sz w:val="24"/>
          <w:szCs w:val="24"/>
        </w:rPr>
      </w:pPr>
      <w:r>
        <w:rPr>
          <w:rFonts w:ascii="Arial" w:hAnsi="Arial" w:cs="Arial"/>
          <w:sz w:val="24"/>
          <w:szCs w:val="24"/>
        </w:rPr>
        <w:t>Les persones que posseeixin la declaració de minusvalidesa en un grau igual o superior al 33%. El document acreditatiu és el certificat de la minusvalidesa</w:t>
      </w:r>
    </w:p>
    <w:p w:rsidR="00AE5D84" w:rsidRDefault="00AE5D84" w:rsidP="00244997">
      <w:pPr>
        <w:pStyle w:val="Pargrafdellista"/>
        <w:numPr>
          <w:ilvl w:val="0"/>
          <w:numId w:val="3"/>
        </w:numPr>
        <w:spacing w:line="240" w:lineRule="auto"/>
        <w:rPr>
          <w:rFonts w:ascii="Arial" w:hAnsi="Arial" w:cs="Arial"/>
          <w:sz w:val="24"/>
          <w:szCs w:val="24"/>
        </w:rPr>
      </w:pPr>
      <w:r>
        <w:rPr>
          <w:rFonts w:ascii="Arial" w:hAnsi="Arial" w:cs="Arial"/>
          <w:sz w:val="24"/>
          <w:szCs w:val="24"/>
        </w:rPr>
        <w:t xml:space="preserve">Les persones subjectes a mesures privatives de llibertat. S’acreditarà amb un certificat de l’Administració. </w:t>
      </w:r>
    </w:p>
    <w:p w:rsidR="00AE5D84" w:rsidRPr="00F159CA" w:rsidRDefault="00AE5D84" w:rsidP="00244997">
      <w:pPr>
        <w:pStyle w:val="Pargrafdellista"/>
        <w:numPr>
          <w:ilvl w:val="0"/>
          <w:numId w:val="3"/>
        </w:numPr>
        <w:spacing w:line="240" w:lineRule="auto"/>
        <w:rPr>
          <w:rFonts w:ascii="Arial" w:hAnsi="Arial" w:cs="Arial"/>
          <w:sz w:val="24"/>
          <w:szCs w:val="24"/>
        </w:rPr>
      </w:pPr>
      <w:r>
        <w:rPr>
          <w:rFonts w:ascii="Arial" w:hAnsi="Arial" w:cs="Arial"/>
          <w:sz w:val="24"/>
          <w:szCs w:val="24"/>
        </w:rPr>
        <w:t xml:space="preserve">Les víctimes d’actes terroristes, els seus cònjuges i els seus fills i filles. S’acreditarà amb un certificat de l’Administració. </w:t>
      </w:r>
    </w:p>
    <w:p w:rsidR="00AE5D84" w:rsidRDefault="00AE5D84" w:rsidP="00244997">
      <w:pPr>
        <w:pStyle w:val="Pargrafdellista"/>
        <w:numPr>
          <w:ilvl w:val="0"/>
          <w:numId w:val="3"/>
        </w:numPr>
        <w:spacing w:line="240" w:lineRule="auto"/>
        <w:rPr>
          <w:rFonts w:ascii="Arial" w:hAnsi="Arial" w:cs="Arial"/>
          <w:sz w:val="24"/>
          <w:szCs w:val="24"/>
        </w:rPr>
      </w:pPr>
      <w:r>
        <w:rPr>
          <w:rFonts w:ascii="Arial" w:hAnsi="Arial" w:cs="Arial"/>
          <w:sz w:val="24"/>
          <w:szCs w:val="24"/>
        </w:rPr>
        <w:t xml:space="preserve">Les persones membres d’unitats familiars que percebin la Renda mínima d’inserció. S’acreditarà amb un certificat de l’Administració. </w:t>
      </w:r>
    </w:p>
    <w:p w:rsidR="00AE5D84" w:rsidRPr="00F159CA" w:rsidRDefault="00AE5D84" w:rsidP="00244997">
      <w:pPr>
        <w:pStyle w:val="Pargrafdellista"/>
        <w:numPr>
          <w:ilvl w:val="0"/>
          <w:numId w:val="3"/>
        </w:numPr>
        <w:spacing w:line="240" w:lineRule="auto"/>
        <w:rPr>
          <w:rFonts w:ascii="Arial" w:hAnsi="Arial" w:cs="Arial"/>
          <w:sz w:val="24"/>
          <w:szCs w:val="24"/>
        </w:rPr>
      </w:pPr>
      <w:r>
        <w:rPr>
          <w:rFonts w:ascii="Arial" w:hAnsi="Arial" w:cs="Arial"/>
          <w:sz w:val="24"/>
          <w:szCs w:val="24"/>
        </w:rPr>
        <w:t xml:space="preserve">Les persones víctimes de violència de gènere. S’acreditarà amb un dels documents següents  : </w:t>
      </w:r>
    </w:p>
    <w:p w:rsidR="00AE5D84" w:rsidRDefault="00AE5D84" w:rsidP="00244997">
      <w:pPr>
        <w:pStyle w:val="Pargrafdellista"/>
        <w:numPr>
          <w:ilvl w:val="1"/>
          <w:numId w:val="4"/>
        </w:numPr>
        <w:spacing w:line="240" w:lineRule="auto"/>
        <w:rPr>
          <w:rFonts w:ascii="Arial" w:hAnsi="Arial" w:cs="Arial"/>
          <w:sz w:val="24"/>
          <w:szCs w:val="24"/>
        </w:rPr>
      </w:pPr>
      <w:r>
        <w:rPr>
          <w:rFonts w:ascii="Arial" w:hAnsi="Arial" w:cs="Arial"/>
          <w:sz w:val="24"/>
          <w:szCs w:val="24"/>
        </w:rPr>
        <w:t xml:space="preserve">Ordre de protecció judicial. </w:t>
      </w:r>
    </w:p>
    <w:p w:rsidR="00AE5D84" w:rsidRDefault="00AE5D84" w:rsidP="00244997">
      <w:pPr>
        <w:pStyle w:val="Pargrafdellista"/>
        <w:numPr>
          <w:ilvl w:val="1"/>
          <w:numId w:val="4"/>
        </w:numPr>
        <w:spacing w:line="240" w:lineRule="auto"/>
        <w:rPr>
          <w:rFonts w:ascii="Arial" w:hAnsi="Arial" w:cs="Arial"/>
          <w:sz w:val="24"/>
          <w:szCs w:val="24"/>
        </w:rPr>
      </w:pPr>
      <w:r>
        <w:rPr>
          <w:rFonts w:ascii="Arial" w:hAnsi="Arial" w:cs="Arial"/>
          <w:sz w:val="24"/>
          <w:szCs w:val="24"/>
        </w:rPr>
        <w:t xml:space="preserve"> Informe del Ministeri Fiscal que indiqui la existència d’indicis de ser objecte de violència de gènere. </w:t>
      </w:r>
    </w:p>
    <w:p w:rsidR="00AE5D84" w:rsidRDefault="00AE5D84" w:rsidP="00244997">
      <w:pPr>
        <w:pStyle w:val="Pargrafdellista"/>
        <w:numPr>
          <w:ilvl w:val="1"/>
          <w:numId w:val="4"/>
        </w:numPr>
        <w:spacing w:line="240" w:lineRule="auto"/>
        <w:rPr>
          <w:rFonts w:ascii="Arial" w:hAnsi="Arial" w:cs="Arial"/>
          <w:sz w:val="24"/>
          <w:szCs w:val="24"/>
        </w:rPr>
      </w:pPr>
      <w:r>
        <w:rPr>
          <w:rFonts w:ascii="Arial" w:hAnsi="Arial" w:cs="Arial"/>
          <w:sz w:val="24"/>
          <w:szCs w:val="24"/>
        </w:rPr>
        <w:t>Sentència condemnatòria de la persona agressora.</w:t>
      </w:r>
    </w:p>
    <w:p w:rsidR="00AE5D84" w:rsidRPr="00F159CA" w:rsidRDefault="00AE5D84" w:rsidP="00244997">
      <w:pPr>
        <w:pStyle w:val="Pargrafdellista"/>
        <w:numPr>
          <w:ilvl w:val="1"/>
          <w:numId w:val="4"/>
        </w:numPr>
        <w:spacing w:after="120" w:line="240" w:lineRule="auto"/>
        <w:ind w:left="1434" w:hanging="357"/>
        <w:contextualSpacing w:val="0"/>
        <w:rPr>
          <w:rFonts w:ascii="Arial" w:hAnsi="Arial" w:cs="Arial"/>
          <w:sz w:val="24"/>
          <w:szCs w:val="24"/>
        </w:rPr>
      </w:pPr>
      <w:r>
        <w:rPr>
          <w:rFonts w:ascii="Arial" w:hAnsi="Arial" w:cs="Arial"/>
          <w:sz w:val="24"/>
          <w:szCs w:val="24"/>
        </w:rPr>
        <w:t xml:space="preserve">Certificat del Departament de Benestar Social i Família o de l’ajuntament o del centre d’acollida indicant la seva situació. </w:t>
      </w:r>
    </w:p>
    <w:p w:rsidR="00AE5D84" w:rsidRPr="00904B2C" w:rsidRDefault="00AE5D84" w:rsidP="00244997">
      <w:pPr>
        <w:pStyle w:val="Pargrafdellista"/>
        <w:spacing w:before="240" w:after="120" w:line="240" w:lineRule="auto"/>
        <w:ind w:left="284"/>
        <w:contextualSpacing w:val="0"/>
        <w:rPr>
          <w:rFonts w:ascii="Arial" w:hAnsi="Arial" w:cs="Arial"/>
          <w:b/>
          <w:sz w:val="24"/>
          <w:szCs w:val="24"/>
        </w:rPr>
      </w:pPr>
      <w:r w:rsidRPr="00904B2C">
        <w:rPr>
          <w:rFonts w:ascii="Arial" w:hAnsi="Arial" w:cs="Arial"/>
          <w:b/>
          <w:sz w:val="24"/>
          <w:szCs w:val="24"/>
          <w:u w:val="single"/>
        </w:rPr>
        <w:lastRenderedPageBreak/>
        <w:t>Actuacions</w:t>
      </w:r>
      <w:r w:rsidRPr="00904B2C">
        <w:rPr>
          <w:rFonts w:ascii="Arial" w:hAnsi="Arial" w:cs="Arial"/>
          <w:b/>
          <w:sz w:val="24"/>
          <w:szCs w:val="24"/>
        </w:rPr>
        <w:t xml:space="preserve"> </w:t>
      </w:r>
    </w:p>
    <w:p w:rsidR="00AE5D84" w:rsidRPr="00904B2C" w:rsidRDefault="00AE5D84" w:rsidP="00244997">
      <w:pPr>
        <w:pStyle w:val="Pargrafdellista"/>
        <w:numPr>
          <w:ilvl w:val="0"/>
          <w:numId w:val="5"/>
        </w:numPr>
        <w:spacing w:line="240" w:lineRule="auto"/>
        <w:rPr>
          <w:rFonts w:ascii="Arial" w:hAnsi="Arial" w:cs="Arial"/>
          <w:sz w:val="24"/>
          <w:szCs w:val="24"/>
        </w:rPr>
      </w:pPr>
      <w:r w:rsidRPr="00904B2C">
        <w:rPr>
          <w:rFonts w:ascii="Arial" w:hAnsi="Arial" w:cs="Arial"/>
          <w:sz w:val="24"/>
          <w:szCs w:val="24"/>
        </w:rPr>
        <w:t>El tràmit de matriculació quedarà realitzat un cop l’alumne</w:t>
      </w:r>
      <w:r>
        <w:rPr>
          <w:rFonts w:ascii="Arial" w:hAnsi="Arial" w:cs="Arial"/>
          <w:sz w:val="24"/>
          <w:szCs w:val="24"/>
        </w:rPr>
        <w:t>/a</w:t>
      </w:r>
      <w:r w:rsidRPr="00904B2C">
        <w:rPr>
          <w:rFonts w:ascii="Arial" w:hAnsi="Arial" w:cs="Arial"/>
          <w:sz w:val="24"/>
          <w:szCs w:val="24"/>
        </w:rPr>
        <w:t>, o els seus representants legals</w:t>
      </w:r>
      <w:r>
        <w:rPr>
          <w:rFonts w:ascii="Arial" w:hAnsi="Arial" w:cs="Arial"/>
          <w:sz w:val="24"/>
          <w:szCs w:val="24"/>
        </w:rPr>
        <w:t>,</w:t>
      </w:r>
      <w:r w:rsidRPr="00904B2C">
        <w:rPr>
          <w:rFonts w:ascii="Arial" w:hAnsi="Arial" w:cs="Arial"/>
          <w:sz w:val="24"/>
          <w:szCs w:val="24"/>
        </w:rPr>
        <w:t xml:space="preserve"> si és menor, apor</w:t>
      </w:r>
      <w:r>
        <w:rPr>
          <w:rFonts w:ascii="Arial" w:hAnsi="Arial" w:cs="Arial"/>
          <w:sz w:val="24"/>
          <w:szCs w:val="24"/>
        </w:rPr>
        <w:t xml:space="preserve">tin correctament complimentada </w:t>
      </w:r>
      <w:r w:rsidRPr="00904B2C">
        <w:rPr>
          <w:rFonts w:ascii="Arial" w:hAnsi="Arial" w:cs="Arial"/>
          <w:sz w:val="24"/>
          <w:szCs w:val="24"/>
        </w:rPr>
        <w:t>la documentació de la matrícula, juntament amb el comprovant justificatiu de l’ingrés en el compte bancari del preu que correspongui i, si escau, la documentació acreditativa de les condicions que atorguen dret a la boni</w:t>
      </w:r>
      <w:r>
        <w:rPr>
          <w:rFonts w:ascii="Arial" w:hAnsi="Arial" w:cs="Arial"/>
          <w:sz w:val="24"/>
          <w:szCs w:val="24"/>
        </w:rPr>
        <w:t>ficació o a l’exempció</w:t>
      </w:r>
      <w:r w:rsidRPr="00904B2C">
        <w:rPr>
          <w:rFonts w:ascii="Arial" w:hAnsi="Arial" w:cs="Arial"/>
          <w:sz w:val="24"/>
          <w:szCs w:val="24"/>
        </w:rPr>
        <w:t>.</w:t>
      </w:r>
    </w:p>
    <w:p w:rsidR="00AE5D84" w:rsidRPr="00904B2C" w:rsidRDefault="00AE5D84" w:rsidP="00244997">
      <w:pPr>
        <w:pStyle w:val="Pargrafdellista"/>
        <w:numPr>
          <w:ilvl w:val="0"/>
          <w:numId w:val="5"/>
        </w:numPr>
        <w:spacing w:line="240" w:lineRule="auto"/>
        <w:rPr>
          <w:rFonts w:ascii="Arial" w:hAnsi="Arial" w:cs="Arial"/>
          <w:sz w:val="24"/>
          <w:szCs w:val="24"/>
        </w:rPr>
      </w:pPr>
      <w:r>
        <w:rPr>
          <w:rFonts w:ascii="Arial" w:hAnsi="Arial" w:cs="Arial"/>
          <w:sz w:val="24"/>
          <w:szCs w:val="24"/>
        </w:rPr>
        <w:t xml:space="preserve">Sense la </w:t>
      </w:r>
      <w:r w:rsidRPr="00904B2C">
        <w:rPr>
          <w:rFonts w:ascii="Arial" w:hAnsi="Arial" w:cs="Arial"/>
          <w:sz w:val="24"/>
          <w:szCs w:val="24"/>
        </w:rPr>
        <w:t>presentació d’aquesta documentació no es podrà realitzar la matrícula.</w:t>
      </w:r>
    </w:p>
    <w:p w:rsidR="00AE5D84" w:rsidRDefault="00AE5D84" w:rsidP="00244997">
      <w:pPr>
        <w:pStyle w:val="Pargrafdellista"/>
        <w:numPr>
          <w:ilvl w:val="0"/>
          <w:numId w:val="5"/>
        </w:numPr>
        <w:spacing w:after="120" w:line="240" w:lineRule="auto"/>
        <w:ind w:left="782" w:hanging="357"/>
        <w:contextualSpacing w:val="0"/>
        <w:rPr>
          <w:rFonts w:ascii="Arial" w:hAnsi="Arial" w:cs="Arial"/>
          <w:sz w:val="24"/>
          <w:szCs w:val="24"/>
        </w:rPr>
      </w:pPr>
      <w:r w:rsidRPr="00904B2C">
        <w:rPr>
          <w:rFonts w:ascii="Arial" w:hAnsi="Arial" w:cs="Arial"/>
          <w:sz w:val="24"/>
          <w:szCs w:val="24"/>
        </w:rPr>
        <w:t>Un cop finalitzat el període de matriculació ordinària expira la reserva de la plaça.</w:t>
      </w:r>
    </w:p>
    <w:p w:rsidR="00AE5D84" w:rsidRPr="00904B2C" w:rsidRDefault="00AE5D84" w:rsidP="00244997">
      <w:pPr>
        <w:pStyle w:val="Pargrafdellista"/>
        <w:spacing w:before="240" w:after="120" w:line="240" w:lineRule="auto"/>
        <w:ind w:left="284"/>
        <w:contextualSpacing w:val="0"/>
        <w:rPr>
          <w:rFonts w:ascii="Arial" w:hAnsi="Arial" w:cs="Arial"/>
          <w:b/>
          <w:sz w:val="24"/>
          <w:szCs w:val="24"/>
        </w:rPr>
      </w:pPr>
      <w:r>
        <w:rPr>
          <w:rFonts w:ascii="Arial" w:hAnsi="Arial" w:cs="Arial"/>
          <w:b/>
          <w:sz w:val="24"/>
          <w:szCs w:val="24"/>
          <w:u w:val="single"/>
        </w:rPr>
        <w:t>Convalidacion</w:t>
      </w:r>
      <w:r w:rsidRPr="00904B2C">
        <w:rPr>
          <w:rFonts w:ascii="Arial" w:hAnsi="Arial" w:cs="Arial"/>
          <w:b/>
          <w:sz w:val="24"/>
          <w:szCs w:val="24"/>
          <w:u w:val="single"/>
        </w:rPr>
        <w:t>s</w:t>
      </w:r>
    </w:p>
    <w:p w:rsidR="00AE5D84" w:rsidRDefault="00AE5D84" w:rsidP="00244997">
      <w:pPr>
        <w:pStyle w:val="Pargrafdellista"/>
        <w:spacing w:after="240" w:line="240" w:lineRule="auto"/>
        <w:ind w:left="284"/>
        <w:contextualSpacing w:val="0"/>
        <w:rPr>
          <w:rFonts w:ascii="Arial" w:hAnsi="Arial" w:cs="Arial"/>
          <w:sz w:val="24"/>
          <w:szCs w:val="24"/>
        </w:rPr>
      </w:pPr>
      <w:r>
        <w:rPr>
          <w:rFonts w:ascii="Arial" w:hAnsi="Arial" w:cs="Arial"/>
          <w:sz w:val="24"/>
          <w:szCs w:val="24"/>
        </w:rPr>
        <w:t xml:space="preserve">Es aconsellable que l’alumne/a faci les sol·licituds de convalidacions a primer curs i en les dates que marca el calendari acadèmic, tant de les assignatures de primer com les de segon curs. L’alumnat té l’obligatorietat d’assistir a classe fins la resolució de la petició. </w:t>
      </w:r>
    </w:p>
    <w:p w:rsidR="00AE5D84" w:rsidRDefault="00AE5D84" w:rsidP="00244997">
      <w:pPr>
        <w:pStyle w:val="Pargrafdellista"/>
        <w:spacing w:after="240" w:line="240" w:lineRule="auto"/>
        <w:ind w:left="284"/>
        <w:contextualSpacing w:val="0"/>
        <w:rPr>
          <w:rFonts w:ascii="Arial" w:hAnsi="Arial" w:cs="Arial"/>
          <w:b/>
          <w:sz w:val="24"/>
          <w:szCs w:val="24"/>
        </w:rPr>
      </w:pPr>
      <w:r>
        <w:rPr>
          <w:rFonts w:ascii="Arial" w:hAnsi="Arial" w:cs="Arial"/>
          <w:b/>
          <w:sz w:val="24"/>
          <w:szCs w:val="24"/>
        </w:rPr>
        <w:t>INSTRUCCIONS MATRÍCULA 2016-2017</w:t>
      </w:r>
    </w:p>
    <w:p w:rsidR="00AE5D84" w:rsidRPr="00076C85" w:rsidRDefault="00AE5D84" w:rsidP="00244997">
      <w:pPr>
        <w:pStyle w:val="Pargrafdellista"/>
        <w:spacing w:after="120" w:line="240" w:lineRule="auto"/>
        <w:ind w:left="284"/>
        <w:contextualSpacing w:val="0"/>
        <w:rPr>
          <w:rFonts w:ascii="Arial" w:hAnsi="Arial" w:cs="Arial"/>
          <w:b/>
          <w:sz w:val="24"/>
          <w:szCs w:val="24"/>
          <w:vertAlign w:val="superscript"/>
        </w:rPr>
      </w:pPr>
      <w:r w:rsidRPr="00076C85">
        <w:rPr>
          <w:rFonts w:ascii="Arial" w:hAnsi="Arial" w:cs="Arial"/>
          <w:b/>
          <w:sz w:val="24"/>
          <w:szCs w:val="24"/>
        </w:rPr>
        <w:t>CICLES LOGSE</w:t>
      </w:r>
      <w:r>
        <w:rPr>
          <w:rFonts w:ascii="Arial" w:hAnsi="Arial" w:cs="Arial"/>
          <w:b/>
          <w:sz w:val="24"/>
          <w:szCs w:val="24"/>
        </w:rPr>
        <w:t xml:space="preserve"> i LOE</w:t>
      </w:r>
    </w:p>
    <w:p w:rsidR="00AE5D84" w:rsidRDefault="00AE5D84" w:rsidP="00244997">
      <w:pPr>
        <w:pStyle w:val="Pargrafdellista"/>
        <w:numPr>
          <w:ilvl w:val="0"/>
          <w:numId w:val="6"/>
        </w:numPr>
        <w:spacing w:line="240" w:lineRule="auto"/>
        <w:rPr>
          <w:rFonts w:ascii="Arial" w:hAnsi="Arial" w:cs="Arial"/>
          <w:sz w:val="24"/>
          <w:szCs w:val="24"/>
        </w:rPr>
      </w:pPr>
      <w:r>
        <w:rPr>
          <w:rFonts w:ascii="Arial" w:hAnsi="Arial" w:cs="Arial"/>
          <w:sz w:val="24"/>
          <w:szCs w:val="24"/>
        </w:rPr>
        <w:t>Un cop llegida la normativa de matrícula passeu a emplenar el full de matrícula</w:t>
      </w:r>
    </w:p>
    <w:p w:rsidR="00AE5D84" w:rsidRDefault="00AE5D84" w:rsidP="00244997">
      <w:pPr>
        <w:pStyle w:val="Pargrafdellista"/>
        <w:numPr>
          <w:ilvl w:val="0"/>
          <w:numId w:val="6"/>
        </w:numPr>
        <w:spacing w:line="240" w:lineRule="auto"/>
        <w:rPr>
          <w:rFonts w:ascii="Arial" w:hAnsi="Arial" w:cs="Arial"/>
          <w:sz w:val="24"/>
          <w:szCs w:val="24"/>
        </w:rPr>
      </w:pPr>
      <w:r>
        <w:rPr>
          <w:rFonts w:ascii="Arial" w:hAnsi="Arial" w:cs="Arial"/>
          <w:sz w:val="24"/>
          <w:szCs w:val="24"/>
        </w:rPr>
        <w:t>Escolliu les assignatures de què us matriculeu marcant-les a la casella que hi ha al costat</w:t>
      </w:r>
    </w:p>
    <w:p w:rsidR="00AE5D84" w:rsidRDefault="00AE5D84" w:rsidP="00244997">
      <w:pPr>
        <w:pStyle w:val="Pargrafdellista"/>
        <w:numPr>
          <w:ilvl w:val="0"/>
          <w:numId w:val="6"/>
        </w:numPr>
        <w:spacing w:line="240" w:lineRule="auto"/>
        <w:rPr>
          <w:rFonts w:ascii="Arial" w:hAnsi="Arial" w:cs="Arial"/>
          <w:sz w:val="24"/>
          <w:szCs w:val="24"/>
        </w:rPr>
      </w:pPr>
      <w:r>
        <w:rPr>
          <w:rFonts w:ascii="Arial" w:hAnsi="Arial" w:cs="Arial"/>
          <w:sz w:val="24"/>
          <w:szCs w:val="24"/>
        </w:rPr>
        <w:t>L’alumne/a que no es matriculi de totes les assignatures, ha de passar abans per la Secretaria Acadèmica, per formalitzar la seva matrícula amb tots els fulls del formulari de la seva especialitat impresos. Se li farà el càlcul de l’import que, tot seguit, anirà ha pagar a l’entitat bancària.</w:t>
      </w:r>
    </w:p>
    <w:p w:rsidR="00AE5D84" w:rsidRDefault="00AE5D84" w:rsidP="00244997">
      <w:pPr>
        <w:pStyle w:val="Pargrafdellista"/>
        <w:numPr>
          <w:ilvl w:val="0"/>
          <w:numId w:val="6"/>
        </w:numPr>
        <w:spacing w:after="240" w:line="240" w:lineRule="auto"/>
        <w:ind w:left="1066" w:hanging="357"/>
        <w:contextualSpacing w:val="0"/>
        <w:rPr>
          <w:rFonts w:ascii="Arial" w:hAnsi="Arial" w:cs="Arial"/>
          <w:sz w:val="24"/>
          <w:szCs w:val="24"/>
        </w:rPr>
      </w:pPr>
      <w:r>
        <w:rPr>
          <w:rFonts w:ascii="Arial" w:hAnsi="Arial" w:cs="Arial"/>
          <w:sz w:val="24"/>
          <w:szCs w:val="24"/>
        </w:rPr>
        <w:t xml:space="preserve">En el full de pagament seleccioneu l’opció escollida (648.12€ curs complet, 324.06€ pagament en dos terminis). En cas de dubte o altres imports passeu per la secretaria acadèmica ja que  </w:t>
      </w:r>
      <w:r w:rsidRPr="00C00311">
        <w:rPr>
          <w:rFonts w:ascii="Arial" w:hAnsi="Arial" w:cs="Arial"/>
          <w:b/>
          <w:sz w:val="24"/>
          <w:szCs w:val="24"/>
        </w:rPr>
        <w:t>“</w:t>
      </w:r>
      <w:r>
        <w:rPr>
          <w:rFonts w:ascii="Arial" w:hAnsi="Arial" w:cs="Arial"/>
          <w:b/>
          <w:sz w:val="24"/>
          <w:szCs w:val="24"/>
        </w:rPr>
        <w:t>el centre no es fa responsable</w:t>
      </w:r>
      <w:r w:rsidRPr="00C00311">
        <w:rPr>
          <w:rFonts w:ascii="Arial" w:hAnsi="Arial" w:cs="Arial"/>
          <w:b/>
          <w:sz w:val="24"/>
          <w:szCs w:val="24"/>
        </w:rPr>
        <w:t xml:space="preserve"> dels pagaments </w:t>
      </w:r>
      <w:r>
        <w:rPr>
          <w:rFonts w:ascii="Arial" w:hAnsi="Arial" w:cs="Arial"/>
          <w:b/>
          <w:sz w:val="24"/>
          <w:szCs w:val="24"/>
        </w:rPr>
        <w:t>no validats per la secretaria</w:t>
      </w:r>
      <w:r w:rsidRPr="00C00311">
        <w:rPr>
          <w:rFonts w:ascii="Arial" w:hAnsi="Arial" w:cs="Arial"/>
          <w:b/>
          <w:sz w:val="24"/>
          <w:szCs w:val="24"/>
        </w:rPr>
        <w:t xml:space="preserve"> acadèmica”</w:t>
      </w:r>
      <w:r>
        <w:rPr>
          <w:rFonts w:ascii="Arial" w:hAnsi="Arial" w:cs="Arial"/>
          <w:b/>
          <w:sz w:val="24"/>
          <w:szCs w:val="24"/>
        </w:rPr>
        <w:t xml:space="preserve">. </w:t>
      </w:r>
      <w:r>
        <w:rPr>
          <w:rFonts w:ascii="Arial" w:hAnsi="Arial" w:cs="Arial"/>
          <w:sz w:val="24"/>
          <w:szCs w:val="24"/>
        </w:rPr>
        <w:t xml:space="preserve">En </w:t>
      </w:r>
      <w:r w:rsidRPr="00D27172">
        <w:rPr>
          <w:rFonts w:ascii="Arial" w:hAnsi="Arial" w:cs="Arial"/>
          <w:sz w:val="24"/>
          <w:szCs w:val="24"/>
        </w:rPr>
        <w:t xml:space="preserve">cas de no aportar el justificant de </w:t>
      </w:r>
      <w:r>
        <w:rPr>
          <w:rFonts w:ascii="Arial" w:hAnsi="Arial" w:cs="Arial"/>
          <w:sz w:val="24"/>
          <w:szCs w:val="24"/>
        </w:rPr>
        <w:t>pagament</w:t>
      </w:r>
      <w:r w:rsidRPr="00D27172">
        <w:rPr>
          <w:rFonts w:ascii="Arial" w:hAnsi="Arial" w:cs="Arial"/>
          <w:sz w:val="24"/>
          <w:szCs w:val="24"/>
        </w:rPr>
        <w:t>, l’alumne/a no podrà formalitzar la seva matrícula i, una vegada expirat el termini oficial de matriculació, haurà perdut el dret a la seva plaça. Si no s’acredita l’ingrés del segon termini, el centre tramitarà, d’ofici, la baixa de l’alumne/a i no</w:t>
      </w:r>
      <w:r>
        <w:rPr>
          <w:rFonts w:ascii="Arial" w:hAnsi="Arial" w:cs="Arial"/>
          <w:sz w:val="24"/>
          <w:szCs w:val="24"/>
        </w:rPr>
        <w:t xml:space="preserve"> se li </w:t>
      </w:r>
      <w:r w:rsidRPr="00D27172">
        <w:rPr>
          <w:rFonts w:ascii="Arial" w:hAnsi="Arial" w:cs="Arial"/>
          <w:sz w:val="24"/>
          <w:szCs w:val="24"/>
        </w:rPr>
        <w:t>retornar</w:t>
      </w:r>
      <w:r>
        <w:rPr>
          <w:rFonts w:ascii="Arial" w:hAnsi="Arial" w:cs="Arial"/>
          <w:sz w:val="24"/>
          <w:szCs w:val="24"/>
        </w:rPr>
        <w:t>à</w:t>
      </w:r>
      <w:r w:rsidRPr="00D27172">
        <w:rPr>
          <w:rFonts w:ascii="Arial" w:hAnsi="Arial" w:cs="Arial"/>
          <w:sz w:val="24"/>
          <w:szCs w:val="24"/>
        </w:rPr>
        <w:t xml:space="preserve"> l’import ingressat en el primer termini.</w:t>
      </w:r>
    </w:p>
    <w:p w:rsidR="00244997" w:rsidRDefault="00AE5D84" w:rsidP="00244997">
      <w:pPr>
        <w:pStyle w:val="Pargrafdellista"/>
        <w:spacing w:line="240" w:lineRule="auto"/>
        <w:ind w:left="284"/>
        <w:rPr>
          <w:rFonts w:ascii="Arial" w:hAnsi="Arial" w:cs="Arial"/>
          <w:color w:val="333333"/>
          <w:sz w:val="24"/>
          <w:szCs w:val="24"/>
          <w:shd w:val="clear" w:color="auto" w:fill="FFFFFF"/>
        </w:rPr>
        <w:sectPr w:rsidR="00244997" w:rsidSect="000978BE">
          <w:headerReference w:type="default" r:id="rId10"/>
          <w:footerReference w:type="default" r:id="rId11"/>
          <w:headerReference w:type="first" r:id="rId12"/>
          <w:footerReference w:type="first" r:id="rId13"/>
          <w:pgSz w:w="11906" w:h="16838"/>
          <w:pgMar w:top="1393" w:right="991" w:bottom="1418" w:left="900" w:header="284" w:footer="709" w:gutter="0"/>
          <w:cols w:space="708"/>
          <w:docGrid w:linePitch="360"/>
        </w:sectPr>
      </w:pPr>
      <w:r w:rsidRPr="003F6315">
        <w:rPr>
          <w:rFonts w:ascii="Arial" w:hAnsi="Arial" w:cs="Arial"/>
          <w:color w:val="333333"/>
          <w:sz w:val="24"/>
          <w:szCs w:val="24"/>
          <w:shd w:val="clear" w:color="auto" w:fill="FFFFFF"/>
        </w:rPr>
        <w:t>Si la formalització de la matrícula no la pot fer la persona titular, cal que aquesta autoritzi per escrit a qui la representi.</w:t>
      </w:r>
    </w:p>
    <w:p w:rsidR="002C016B" w:rsidRPr="002C016B" w:rsidRDefault="002C016B" w:rsidP="002C016B">
      <w:pPr>
        <w:pStyle w:val="Capalera"/>
        <w:tabs>
          <w:tab w:val="clear" w:pos="4252"/>
          <w:tab w:val="right" w:pos="3828"/>
        </w:tabs>
        <w:jc w:val="right"/>
        <w:rPr>
          <w:b/>
          <w:sz w:val="28"/>
          <w:szCs w:val="28"/>
          <w:shd w:val="clear" w:color="auto" w:fill="FFFFFF"/>
        </w:rPr>
      </w:pPr>
      <w:r w:rsidRPr="002C016B">
        <w:rPr>
          <w:b/>
          <w:sz w:val="28"/>
          <w:szCs w:val="28"/>
          <w:shd w:val="clear" w:color="auto" w:fill="FFFFFF"/>
        </w:rPr>
        <w:lastRenderedPageBreak/>
        <w:t>MATRÍCULA CURS 2016-2017</w:t>
      </w:r>
    </w:p>
    <w:p w:rsidR="002C016B" w:rsidRDefault="002C016B" w:rsidP="002C016B">
      <w:pPr>
        <w:jc w:val="right"/>
        <w:rPr>
          <w:b/>
          <w:sz w:val="28"/>
          <w:szCs w:val="28"/>
        </w:rPr>
      </w:pPr>
      <w:r w:rsidRPr="002C016B">
        <w:rPr>
          <w:b/>
          <w:sz w:val="28"/>
          <w:szCs w:val="28"/>
          <w:shd w:val="clear" w:color="auto" w:fill="FFFFFF"/>
        </w:rPr>
        <w:tab/>
      </w:r>
      <w:r w:rsidRPr="00182032">
        <w:rPr>
          <w:b/>
          <w:sz w:val="28"/>
          <w:szCs w:val="28"/>
        </w:rPr>
        <w:t>GRÀFICA IMPRESA</w:t>
      </w:r>
    </w:p>
    <w:p w:rsidR="00443C0D" w:rsidRPr="006A5C89" w:rsidRDefault="007E54F3" w:rsidP="002C016B">
      <w:pPr>
        <w:jc w:val="right"/>
        <w:rPr>
          <w:sz w:val="20"/>
          <w:szCs w:val="20"/>
        </w:rPr>
      </w:pPr>
      <w:r>
        <w:rPr>
          <w:noProof/>
          <w:sz w:val="20"/>
          <w:lang w:eastAsia="ca-ES"/>
        </w:rPr>
        <mc:AlternateContent>
          <mc:Choice Requires="wps">
            <w:drawing>
              <wp:anchor distT="0" distB="0" distL="114300" distR="114300" simplePos="0" relativeHeight="251654144" behindDoc="1" locked="0" layoutInCell="1" allowOverlap="1">
                <wp:simplePos x="0" y="0"/>
                <wp:positionH relativeFrom="column">
                  <wp:posOffset>4114800</wp:posOffset>
                </wp:positionH>
                <wp:positionV relativeFrom="paragraph">
                  <wp:posOffset>106680</wp:posOffset>
                </wp:positionV>
                <wp:extent cx="2286000" cy="1153795"/>
                <wp:effectExtent l="9525" t="11430" r="9525" b="63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53795"/>
                        </a:xfrm>
                        <a:prstGeom prst="rect">
                          <a:avLst/>
                        </a:prstGeom>
                        <a:solidFill>
                          <a:srgbClr val="C0C0C0">
                            <a:alpha val="1600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pt;margin-top:8.4pt;width:180pt;height:9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" fillcolor="silver" strokeweight="1pt">
                <v:fill opacity="10537f"/>
              </v:rect>
            </w:pict>
          </mc:Fallback>
        </mc:AlternateContent>
      </w:r>
    </w:p>
    <w:p w:rsidR="00443C0D" w:rsidRPr="006A5C89" w:rsidRDefault="00443C0D" w:rsidP="00443C0D">
      <w:pPr>
        <w:pStyle w:val="Ttol1"/>
        <w:tabs>
          <w:tab w:val="left" w:pos="6521"/>
          <w:tab w:val="left" w:pos="9781"/>
        </w:tabs>
        <w:spacing w:before="0"/>
        <w:rPr>
          <w:b/>
          <w:sz w:val="20"/>
          <w:u w:val="single"/>
          <w:lang w:val="ca-ES"/>
        </w:rPr>
      </w:pPr>
      <w:r w:rsidRPr="006A5C89">
        <w:rPr>
          <w:b/>
          <w:sz w:val="20"/>
          <w:lang w:val="ca-ES"/>
        </w:rPr>
        <w:tab/>
      </w:r>
      <w:r w:rsidRPr="006A5C89">
        <w:rPr>
          <w:b/>
          <w:sz w:val="20"/>
          <w:u w:val="single"/>
          <w:lang w:val="ca-ES"/>
        </w:rPr>
        <w:t>DOCUMENTACIÓ:</w:t>
      </w:r>
    </w:p>
    <w:p w:rsidR="00443C0D" w:rsidRPr="006A5C89" w:rsidRDefault="00443C0D" w:rsidP="00443C0D">
      <w:pPr>
        <w:tabs>
          <w:tab w:val="left" w:pos="6521"/>
          <w:tab w:val="left" w:pos="9781"/>
        </w:tabs>
        <w:spacing w:after="120"/>
        <w:rPr>
          <w:rFonts w:ascii="Arial" w:hAnsi="Arial" w:cs="Arial"/>
          <w:b/>
          <w:sz w:val="16"/>
          <w:szCs w:val="16"/>
        </w:rPr>
      </w:pPr>
      <w:r w:rsidRPr="006A5C89">
        <w:rPr>
          <w:rFonts w:ascii="Arial" w:hAnsi="Arial" w:cs="Arial"/>
          <w:b/>
          <w:sz w:val="16"/>
          <w:szCs w:val="16"/>
        </w:rPr>
        <w:tab/>
        <w:t>(a omplir pel centre)</w:t>
      </w:r>
    </w:p>
    <w:p w:rsidR="00443C0D" w:rsidRPr="006A5C89" w:rsidRDefault="00443C0D" w:rsidP="002C016B">
      <w:pPr>
        <w:pStyle w:val="Ttol1"/>
        <w:tabs>
          <w:tab w:val="left" w:pos="6521"/>
          <w:tab w:val="left" w:pos="9639"/>
        </w:tabs>
        <w:spacing w:before="0"/>
        <w:rPr>
          <w:sz w:val="16"/>
          <w:szCs w:val="16"/>
          <w:lang w:val="ca-ES"/>
        </w:rPr>
      </w:pPr>
      <w:r w:rsidRPr="006A5C89">
        <w:rPr>
          <w:b/>
          <w:sz w:val="16"/>
          <w:szCs w:val="16"/>
          <w:lang w:val="ca-ES"/>
        </w:rPr>
        <w:tab/>
      </w:r>
      <w:r w:rsidR="00BB7FF4">
        <w:rPr>
          <w:sz w:val="16"/>
          <w:szCs w:val="16"/>
          <w:lang w:val="ca-ES"/>
        </w:rPr>
        <w:t>1</w:t>
      </w:r>
      <w:r w:rsidR="008E3C86">
        <w:rPr>
          <w:sz w:val="16"/>
          <w:szCs w:val="16"/>
          <w:lang w:val="ca-ES"/>
        </w:rPr>
        <w:t>fotografia</w:t>
      </w:r>
      <w:r w:rsidR="002C016B">
        <w:rPr>
          <w:sz w:val="16"/>
          <w:szCs w:val="16"/>
          <w:lang w:val="ca-ES"/>
        </w:rPr>
        <w:tab/>
      </w:r>
      <w:r w:rsidR="0088796B">
        <w:rPr>
          <w:rFonts w:cs="Arial"/>
          <w:sz w:val="16"/>
          <w:szCs w:val="16"/>
          <w:lang w:val="ca-ES"/>
        </w:rPr>
        <w:fldChar w:fldCharType="begin">
          <w:ffData>
            <w:name w:val="Verifica1"/>
            <w:enabled/>
            <w:calcOnExit w:val="0"/>
            <w:checkBox>
              <w:sizeAuto/>
              <w:default w:val="0"/>
              <w:checked w:val="0"/>
            </w:checkBox>
          </w:ffData>
        </w:fldChar>
      </w:r>
      <w:bookmarkStart w:id="0" w:name="Verifica1"/>
      <w:r w:rsidR="0088796B">
        <w:rPr>
          <w:rFonts w:cs="Arial"/>
          <w:sz w:val="16"/>
          <w:szCs w:val="16"/>
          <w:lang w:val="ca-ES"/>
        </w:rPr>
        <w:instrText xml:space="preserve"> FORMCHECKBOX </w:instrText>
      </w:r>
      <w:r w:rsidR="000A011A">
        <w:rPr>
          <w:rFonts w:cs="Arial"/>
          <w:sz w:val="16"/>
          <w:szCs w:val="16"/>
          <w:lang w:val="ca-ES"/>
        </w:rPr>
      </w:r>
      <w:r w:rsidR="000A011A">
        <w:rPr>
          <w:rFonts w:cs="Arial"/>
          <w:sz w:val="16"/>
          <w:szCs w:val="16"/>
          <w:lang w:val="ca-ES"/>
        </w:rPr>
        <w:fldChar w:fldCharType="separate"/>
      </w:r>
      <w:r w:rsidR="0088796B">
        <w:rPr>
          <w:rFonts w:cs="Arial"/>
          <w:sz w:val="16"/>
          <w:szCs w:val="16"/>
          <w:lang w:val="ca-ES"/>
        </w:rPr>
        <w:fldChar w:fldCharType="end"/>
      </w:r>
      <w:bookmarkEnd w:id="0"/>
    </w:p>
    <w:p w:rsidR="00443C0D" w:rsidRPr="006A5C89" w:rsidRDefault="00443C0D" w:rsidP="002C016B">
      <w:pPr>
        <w:pStyle w:val="Ttol1"/>
        <w:tabs>
          <w:tab w:val="left" w:pos="6521"/>
          <w:tab w:val="left" w:pos="9639"/>
          <w:tab w:val="left" w:pos="9781"/>
        </w:tabs>
        <w:spacing w:before="0"/>
        <w:rPr>
          <w:rFonts w:cs="Arial"/>
          <w:sz w:val="16"/>
          <w:szCs w:val="16"/>
          <w:lang w:val="ca-ES"/>
        </w:rPr>
      </w:pPr>
      <w:r w:rsidRPr="006A5C89">
        <w:rPr>
          <w:sz w:val="16"/>
          <w:szCs w:val="16"/>
          <w:lang w:val="ca-ES"/>
        </w:rPr>
        <w:tab/>
      </w:r>
      <w:r w:rsidRPr="006A5C89">
        <w:rPr>
          <w:rFonts w:cs="Arial"/>
          <w:sz w:val="16"/>
          <w:szCs w:val="16"/>
          <w:lang w:val="ca-ES"/>
        </w:rPr>
        <w:t>DNI/NIE/Passaport</w:t>
      </w:r>
      <w:r w:rsidR="002C016B">
        <w:rPr>
          <w:rFonts w:cs="Arial"/>
          <w:sz w:val="16"/>
          <w:szCs w:val="16"/>
          <w:lang w:val="ca-ES"/>
        </w:rPr>
        <w:tab/>
      </w:r>
      <w:r w:rsidR="0088796B">
        <w:rPr>
          <w:rFonts w:cs="Arial"/>
          <w:sz w:val="16"/>
          <w:szCs w:val="16"/>
          <w:lang w:val="ca-ES"/>
        </w:rPr>
        <w:fldChar w:fldCharType="begin">
          <w:ffData>
            <w:name w:val="Verifica2"/>
            <w:enabled/>
            <w:calcOnExit w:val="0"/>
            <w:checkBox>
              <w:sizeAuto/>
              <w:default w:val="0"/>
              <w:checked w:val="0"/>
            </w:checkBox>
          </w:ffData>
        </w:fldChar>
      </w:r>
      <w:bookmarkStart w:id="1" w:name="Verifica2"/>
      <w:r w:rsidR="0088796B">
        <w:rPr>
          <w:rFonts w:cs="Arial"/>
          <w:sz w:val="16"/>
          <w:szCs w:val="16"/>
          <w:lang w:val="ca-ES"/>
        </w:rPr>
        <w:instrText xml:space="preserve"> FORMCHECKBOX </w:instrText>
      </w:r>
      <w:r w:rsidR="000A011A">
        <w:rPr>
          <w:rFonts w:cs="Arial"/>
          <w:sz w:val="16"/>
          <w:szCs w:val="16"/>
          <w:lang w:val="ca-ES"/>
        </w:rPr>
      </w:r>
      <w:r w:rsidR="000A011A">
        <w:rPr>
          <w:rFonts w:cs="Arial"/>
          <w:sz w:val="16"/>
          <w:szCs w:val="16"/>
          <w:lang w:val="ca-ES"/>
        </w:rPr>
        <w:fldChar w:fldCharType="separate"/>
      </w:r>
      <w:r w:rsidR="0088796B">
        <w:rPr>
          <w:rFonts w:cs="Arial"/>
          <w:sz w:val="16"/>
          <w:szCs w:val="16"/>
          <w:lang w:val="ca-ES"/>
        </w:rPr>
        <w:fldChar w:fldCharType="end"/>
      </w:r>
      <w:bookmarkEnd w:id="1"/>
    </w:p>
    <w:p w:rsidR="00443C0D" w:rsidRPr="006A5C89" w:rsidRDefault="006A5C89" w:rsidP="002C016B">
      <w:pPr>
        <w:tabs>
          <w:tab w:val="left" w:pos="6521"/>
          <w:tab w:val="left" w:pos="9639"/>
          <w:tab w:val="left" w:pos="9781"/>
        </w:tabs>
        <w:rPr>
          <w:rFonts w:ascii="Arial" w:hAnsi="Arial" w:cs="Arial"/>
          <w:sz w:val="16"/>
          <w:szCs w:val="16"/>
        </w:rPr>
      </w:pPr>
      <w:r>
        <w:rPr>
          <w:rFonts w:ascii="Arial" w:hAnsi="Arial" w:cs="Arial"/>
          <w:sz w:val="16"/>
          <w:szCs w:val="16"/>
        </w:rPr>
        <w:tab/>
        <w:t>TIS (Targe</w:t>
      </w:r>
      <w:r w:rsidR="00443C0D" w:rsidRPr="006A5C89">
        <w:rPr>
          <w:rFonts w:ascii="Arial" w:hAnsi="Arial" w:cs="Arial"/>
          <w:sz w:val="16"/>
          <w:szCs w:val="16"/>
        </w:rPr>
        <w:t>ta d’Identificació Sanitària)</w:t>
      </w:r>
      <w:r w:rsidR="002C016B">
        <w:rPr>
          <w:rFonts w:ascii="Arial" w:hAnsi="Arial" w:cs="Arial"/>
          <w:sz w:val="16"/>
          <w:szCs w:val="16"/>
        </w:rPr>
        <w:tab/>
      </w:r>
      <w:r w:rsidR="0088796B">
        <w:rPr>
          <w:rFonts w:ascii="Arial" w:hAnsi="Arial" w:cs="Arial"/>
          <w:sz w:val="16"/>
          <w:szCs w:val="16"/>
        </w:rPr>
        <w:fldChar w:fldCharType="begin">
          <w:ffData>
            <w:name w:val="Verifica3"/>
            <w:enabled/>
            <w:calcOnExit w:val="0"/>
            <w:checkBox>
              <w:sizeAuto/>
              <w:default w:val="0"/>
              <w:checked w:val="0"/>
            </w:checkBox>
          </w:ffData>
        </w:fldChar>
      </w:r>
      <w:bookmarkStart w:id="2" w:name="Verifica3"/>
      <w:r w:rsidR="0088796B">
        <w:rPr>
          <w:rFonts w:ascii="Arial" w:hAnsi="Arial" w:cs="Arial"/>
          <w:sz w:val="16"/>
          <w:szCs w:val="16"/>
        </w:rPr>
        <w:instrText xml:space="preserve"> FORMCHECKBOX </w:instrText>
      </w:r>
      <w:r w:rsidR="000A011A">
        <w:rPr>
          <w:rFonts w:ascii="Arial" w:hAnsi="Arial" w:cs="Arial"/>
          <w:sz w:val="16"/>
          <w:szCs w:val="16"/>
        </w:rPr>
      </w:r>
      <w:r w:rsidR="000A011A">
        <w:rPr>
          <w:rFonts w:ascii="Arial" w:hAnsi="Arial" w:cs="Arial"/>
          <w:sz w:val="16"/>
          <w:szCs w:val="16"/>
        </w:rPr>
        <w:fldChar w:fldCharType="separate"/>
      </w:r>
      <w:r w:rsidR="0088796B">
        <w:rPr>
          <w:rFonts w:ascii="Arial" w:hAnsi="Arial" w:cs="Arial"/>
          <w:sz w:val="16"/>
          <w:szCs w:val="16"/>
        </w:rPr>
        <w:fldChar w:fldCharType="end"/>
      </w:r>
      <w:bookmarkEnd w:id="2"/>
    </w:p>
    <w:p w:rsidR="00443C0D" w:rsidRPr="006A5C89" w:rsidRDefault="00443C0D" w:rsidP="002C016B">
      <w:pPr>
        <w:tabs>
          <w:tab w:val="left" w:pos="6521"/>
          <w:tab w:val="left" w:pos="9639"/>
          <w:tab w:val="left" w:pos="9781"/>
        </w:tabs>
        <w:rPr>
          <w:rFonts w:ascii="Arial" w:hAnsi="Arial" w:cs="Arial"/>
          <w:sz w:val="16"/>
          <w:szCs w:val="16"/>
        </w:rPr>
      </w:pPr>
      <w:r w:rsidRPr="006A5C89">
        <w:rPr>
          <w:rFonts w:ascii="Arial" w:hAnsi="Arial" w:cs="Arial"/>
          <w:sz w:val="16"/>
          <w:szCs w:val="16"/>
        </w:rPr>
        <w:tab/>
        <w:t>Resguard Títol o doc. Acreditativa</w:t>
      </w:r>
      <w:r w:rsidR="002C016B">
        <w:rPr>
          <w:rFonts w:ascii="Arial" w:hAnsi="Arial" w:cs="Arial"/>
          <w:sz w:val="16"/>
          <w:szCs w:val="16"/>
        </w:rPr>
        <w:tab/>
      </w:r>
      <w:r w:rsidR="0088796B">
        <w:rPr>
          <w:rFonts w:ascii="Arial" w:hAnsi="Arial" w:cs="Arial"/>
          <w:sz w:val="16"/>
          <w:szCs w:val="16"/>
        </w:rPr>
        <w:fldChar w:fldCharType="begin">
          <w:ffData>
            <w:name w:val="Verifica4"/>
            <w:enabled/>
            <w:calcOnExit w:val="0"/>
            <w:checkBox>
              <w:sizeAuto/>
              <w:default w:val="0"/>
            </w:checkBox>
          </w:ffData>
        </w:fldChar>
      </w:r>
      <w:bookmarkStart w:id="3" w:name="Verifica4"/>
      <w:r w:rsidR="0088796B">
        <w:rPr>
          <w:rFonts w:ascii="Arial" w:hAnsi="Arial" w:cs="Arial"/>
          <w:sz w:val="16"/>
          <w:szCs w:val="16"/>
        </w:rPr>
        <w:instrText xml:space="preserve"> FORMCHECKBOX </w:instrText>
      </w:r>
      <w:r w:rsidR="000A011A">
        <w:rPr>
          <w:rFonts w:ascii="Arial" w:hAnsi="Arial" w:cs="Arial"/>
          <w:sz w:val="16"/>
          <w:szCs w:val="16"/>
        </w:rPr>
      </w:r>
      <w:r w:rsidR="000A011A">
        <w:rPr>
          <w:rFonts w:ascii="Arial" w:hAnsi="Arial" w:cs="Arial"/>
          <w:sz w:val="16"/>
          <w:szCs w:val="16"/>
        </w:rPr>
        <w:fldChar w:fldCharType="separate"/>
      </w:r>
      <w:r w:rsidR="0088796B">
        <w:rPr>
          <w:rFonts w:ascii="Arial" w:hAnsi="Arial" w:cs="Arial"/>
          <w:sz w:val="16"/>
          <w:szCs w:val="16"/>
        </w:rPr>
        <w:fldChar w:fldCharType="end"/>
      </w:r>
      <w:bookmarkEnd w:id="3"/>
    </w:p>
    <w:p w:rsidR="00443C0D" w:rsidRDefault="006A5C89" w:rsidP="002C016B">
      <w:pPr>
        <w:tabs>
          <w:tab w:val="left" w:pos="6521"/>
          <w:tab w:val="left" w:pos="9639"/>
          <w:tab w:val="left" w:pos="9781"/>
        </w:tabs>
        <w:rPr>
          <w:rFonts w:ascii="Arial" w:hAnsi="Arial" w:cs="Arial"/>
          <w:sz w:val="16"/>
          <w:szCs w:val="16"/>
        </w:rPr>
      </w:pPr>
      <w:r>
        <w:rPr>
          <w:rFonts w:ascii="Arial" w:hAnsi="Arial" w:cs="Arial"/>
          <w:sz w:val="16"/>
          <w:szCs w:val="16"/>
        </w:rPr>
        <w:tab/>
        <w:t>Comprovant Taxes</w:t>
      </w:r>
      <w:r w:rsidR="002C016B">
        <w:rPr>
          <w:rFonts w:ascii="Arial" w:hAnsi="Arial" w:cs="Arial"/>
          <w:sz w:val="16"/>
          <w:szCs w:val="16"/>
        </w:rPr>
        <w:tab/>
      </w:r>
      <w:r w:rsidR="0088796B">
        <w:rPr>
          <w:rFonts w:ascii="Arial" w:hAnsi="Arial" w:cs="Arial"/>
          <w:sz w:val="16"/>
          <w:szCs w:val="16"/>
        </w:rPr>
        <w:fldChar w:fldCharType="begin">
          <w:ffData>
            <w:name w:val="Verifica5"/>
            <w:enabled/>
            <w:calcOnExit w:val="0"/>
            <w:checkBox>
              <w:sizeAuto/>
              <w:default w:val="0"/>
            </w:checkBox>
          </w:ffData>
        </w:fldChar>
      </w:r>
      <w:bookmarkStart w:id="4" w:name="Verifica5"/>
      <w:r w:rsidR="0088796B">
        <w:rPr>
          <w:rFonts w:ascii="Arial" w:hAnsi="Arial" w:cs="Arial"/>
          <w:sz w:val="16"/>
          <w:szCs w:val="16"/>
        </w:rPr>
        <w:instrText xml:space="preserve"> FORMCHECKBOX </w:instrText>
      </w:r>
      <w:r w:rsidR="000A011A">
        <w:rPr>
          <w:rFonts w:ascii="Arial" w:hAnsi="Arial" w:cs="Arial"/>
          <w:sz w:val="16"/>
          <w:szCs w:val="16"/>
        </w:rPr>
      </w:r>
      <w:r w:rsidR="000A011A">
        <w:rPr>
          <w:rFonts w:ascii="Arial" w:hAnsi="Arial" w:cs="Arial"/>
          <w:sz w:val="16"/>
          <w:szCs w:val="16"/>
        </w:rPr>
        <w:fldChar w:fldCharType="separate"/>
      </w:r>
      <w:r w:rsidR="0088796B">
        <w:rPr>
          <w:rFonts w:ascii="Arial" w:hAnsi="Arial" w:cs="Arial"/>
          <w:sz w:val="16"/>
          <w:szCs w:val="16"/>
        </w:rPr>
        <w:fldChar w:fldCharType="end"/>
      </w:r>
      <w:bookmarkEnd w:id="4"/>
    </w:p>
    <w:p w:rsidR="00AA19FA" w:rsidRPr="00AA19FA" w:rsidRDefault="004A3503" w:rsidP="002C016B">
      <w:pPr>
        <w:tabs>
          <w:tab w:val="left" w:pos="6521"/>
          <w:tab w:val="left" w:pos="9639"/>
          <w:tab w:val="left" w:pos="9781"/>
        </w:tabs>
        <w:rPr>
          <w:rFonts w:ascii="Arial" w:hAnsi="Arial" w:cs="Arial"/>
          <w:sz w:val="16"/>
          <w:szCs w:val="16"/>
          <w:u w:val="single"/>
        </w:rPr>
      </w:pPr>
      <w:r>
        <w:rPr>
          <w:rFonts w:ascii="Arial" w:hAnsi="Arial" w:cs="Arial"/>
          <w:sz w:val="16"/>
          <w:szCs w:val="16"/>
        </w:rPr>
        <w:tab/>
        <w:t>BECA/FNgral/FNespecial/FM</w:t>
      </w:r>
      <w:r w:rsidR="002C016B">
        <w:rPr>
          <w:rFonts w:ascii="Arial" w:hAnsi="Arial" w:cs="Arial"/>
          <w:sz w:val="16"/>
          <w:szCs w:val="16"/>
        </w:rPr>
        <w:tab/>
      </w:r>
      <w:r w:rsidR="0088796B">
        <w:rPr>
          <w:rFonts w:ascii="Arial" w:hAnsi="Arial" w:cs="Arial"/>
          <w:sz w:val="16"/>
          <w:szCs w:val="16"/>
        </w:rPr>
        <w:fldChar w:fldCharType="begin">
          <w:ffData>
            <w:name w:val="Verifica6"/>
            <w:enabled/>
            <w:calcOnExit w:val="0"/>
            <w:checkBox>
              <w:sizeAuto/>
              <w:default w:val="0"/>
            </w:checkBox>
          </w:ffData>
        </w:fldChar>
      </w:r>
      <w:bookmarkStart w:id="5" w:name="Verifica6"/>
      <w:r w:rsidR="0088796B">
        <w:rPr>
          <w:rFonts w:ascii="Arial" w:hAnsi="Arial" w:cs="Arial"/>
          <w:sz w:val="16"/>
          <w:szCs w:val="16"/>
        </w:rPr>
        <w:instrText xml:space="preserve"> FORMCHECKBOX </w:instrText>
      </w:r>
      <w:r w:rsidR="000A011A">
        <w:rPr>
          <w:rFonts w:ascii="Arial" w:hAnsi="Arial" w:cs="Arial"/>
          <w:sz w:val="16"/>
          <w:szCs w:val="16"/>
        </w:rPr>
      </w:r>
      <w:r w:rsidR="000A011A">
        <w:rPr>
          <w:rFonts w:ascii="Arial" w:hAnsi="Arial" w:cs="Arial"/>
          <w:sz w:val="16"/>
          <w:szCs w:val="16"/>
        </w:rPr>
        <w:fldChar w:fldCharType="separate"/>
      </w:r>
      <w:r w:rsidR="0088796B">
        <w:rPr>
          <w:rFonts w:ascii="Arial" w:hAnsi="Arial" w:cs="Arial"/>
          <w:sz w:val="16"/>
          <w:szCs w:val="16"/>
        </w:rPr>
        <w:fldChar w:fldCharType="end"/>
      </w:r>
      <w:bookmarkEnd w:id="5"/>
    </w:p>
    <w:p w:rsidR="002C016B" w:rsidRPr="00456686" w:rsidRDefault="002C016B" w:rsidP="002C016B">
      <w:pPr>
        <w:rPr>
          <w:b/>
        </w:rPr>
      </w:pPr>
      <w:r w:rsidRPr="00456686">
        <w:rPr>
          <w:b/>
        </w:rPr>
        <w:t>DADES PERSONALS DE L’ALUMNE/A</w:t>
      </w:r>
    </w:p>
    <w:p w:rsidR="002C016B" w:rsidRPr="00456686" w:rsidRDefault="002C016B" w:rsidP="002C016B">
      <w:pPr>
        <w:spacing w:after="120"/>
        <w:rPr>
          <w:b/>
        </w:rPr>
      </w:pPr>
      <w:r w:rsidRPr="00456686">
        <w:rPr>
          <w:b/>
        </w:rPr>
        <w:t>(</w:t>
      </w:r>
      <w:r>
        <w:rPr>
          <w:rFonts w:ascii="Arial" w:hAnsi="Arial"/>
          <w:b/>
          <w:color w:val="FF0000"/>
        </w:rPr>
        <w:t>A omplir per a l’alumne/a</w:t>
      </w:r>
      <w:r w:rsidRPr="00456686">
        <w:rPr>
          <w:b/>
        </w:rPr>
        <w:t>)</w:t>
      </w:r>
    </w:p>
    <w:tbl>
      <w:tblPr>
        <w:tblStyle w:val="Taulaambquadrcula"/>
        <w:tblW w:w="5323" w:type="pct"/>
        <w:tblLook w:val="04A0" w:firstRow="1" w:lastRow="0" w:firstColumn="1" w:lastColumn="0" w:noHBand="0" w:noVBand="1"/>
      </w:tblPr>
      <w:tblGrid>
        <w:gridCol w:w="1887"/>
        <w:gridCol w:w="105"/>
        <w:gridCol w:w="1224"/>
        <w:gridCol w:w="168"/>
        <w:gridCol w:w="333"/>
        <w:gridCol w:w="1379"/>
        <w:gridCol w:w="408"/>
        <w:gridCol w:w="148"/>
        <w:gridCol w:w="125"/>
        <w:gridCol w:w="62"/>
        <w:gridCol w:w="410"/>
        <w:gridCol w:w="286"/>
        <w:gridCol w:w="161"/>
        <w:gridCol w:w="535"/>
        <w:gridCol w:w="2943"/>
        <w:gridCol w:w="120"/>
        <w:gridCol w:w="447"/>
      </w:tblGrid>
      <w:tr w:rsidR="002C016B" w:rsidRPr="00456686" w:rsidTr="002C016B">
        <w:tc>
          <w:tcPr>
            <w:tcW w:w="878" w:type="pct"/>
          </w:tcPr>
          <w:p w:rsidR="002C016B" w:rsidRPr="00456686" w:rsidRDefault="002C016B" w:rsidP="005339F7">
            <w:pPr>
              <w:rPr>
                <w:rFonts w:ascii="Times New Roman" w:hAnsi="Times New Roman"/>
                <w:b/>
              </w:rPr>
            </w:pPr>
            <w:r w:rsidRPr="00456686">
              <w:rPr>
                <w:rFonts w:ascii="Times New Roman" w:hAnsi="Times New Roman"/>
                <w:b/>
              </w:rPr>
              <w:t>Nom</w:t>
            </w:r>
          </w:p>
        </w:tc>
        <w:tc>
          <w:tcPr>
            <w:tcW w:w="1494" w:type="pct"/>
            <w:gridSpan w:val="5"/>
          </w:tcPr>
          <w:p w:rsidR="002C016B" w:rsidRPr="00456686" w:rsidRDefault="002C016B" w:rsidP="00DA19B1">
            <w:pPr>
              <w:rPr>
                <w:rFonts w:ascii="Times New Roman" w:hAnsi="Times New Roman"/>
                <w:b/>
              </w:rPr>
            </w:pPr>
            <w:r>
              <w:rPr>
                <w:b/>
              </w:rPr>
              <w:fldChar w:fldCharType="begin">
                <w:ffData>
                  <w:name w:val="Text1"/>
                  <w:enabled/>
                  <w:calcOnExit w:val="0"/>
                  <w:textInput>
                    <w:format w:val="Primera majúscula"/>
                  </w:textInput>
                </w:ffData>
              </w:fldChar>
            </w:r>
            <w:bookmarkStart w:id="6" w:name="Text1"/>
            <w:r>
              <w:rPr>
                <w:rFonts w:ascii="Times New Roman" w:hAnsi="Times New Roman"/>
                <w:b/>
              </w:rPr>
              <w:instrText xml:space="preserve"> FORMTEXT </w:instrText>
            </w:r>
            <w:r>
              <w:rPr>
                <w:b/>
              </w:rPr>
            </w:r>
            <w:r>
              <w:rPr>
                <w:b/>
              </w:rPr>
              <w:fldChar w:fldCharType="separate"/>
            </w:r>
            <w:r w:rsidR="00DA19B1">
              <w:rPr>
                <w:rFonts w:ascii="Times New Roman" w:hAnsi="Times New Roman"/>
                <w:b/>
              </w:rPr>
              <w:t> </w:t>
            </w:r>
            <w:r w:rsidR="00DA19B1">
              <w:rPr>
                <w:rFonts w:ascii="Times New Roman" w:hAnsi="Times New Roman"/>
                <w:b/>
              </w:rPr>
              <w:t> </w:t>
            </w:r>
            <w:r w:rsidR="00DA19B1">
              <w:rPr>
                <w:rFonts w:ascii="Times New Roman" w:hAnsi="Times New Roman"/>
                <w:b/>
              </w:rPr>
              <w:t> </w:t>
            </w:r>
            <w:r w:rsidR="00DA19B1">
              <w:rPr>
                <w:rFonts w:ascii="Times New Roman" w:hAnsi="Times New Roman"/>
                <w:b/>
              </w:rPr>
              <w:t> </w:t>
            </w:r>
            <w:r w:rsidR="00DA19B1">
              <w:rPr>
                <w:rFonts w:ascii="Times New Roman" w:hAnsi="Times New Roman"/>
                <w:b/>
              </w:rPr>
              <w:t> </w:t>
            </w:r>
            <w:r>
              <w:rPr>
                <w:b/>
              </w:rPr>
              <w:fldChar w:fldCharType="end"/>
            </w:r>
            <w:bookmarkEnd w:id="6"/>
          </w:p>
        </w:tc>
        <w:tc>
          <w:tcPr>
            <w:tcW w:w="670" w:type="pct"/>
            <w:gridSpan w:val="6"/>
          </w:tcPr>
          <w:p w:rsidR="002C016B" w:rsidRPr="00456686" w:rsidRDefault="002C016B" w:rsidP="005339F7">
            <w:pPr>
              <w:rPr>
                <w:rFonts w:ascii="Times New Roman" w:hAnsi="Times New Roman"/>
                <w:b/>
              </w:rPr>
            </w:pPr>
            <w:r w:rsidRPr="00456686">
              <w:rPr>
                <w:rFonts w:ascii="Times New Roman" w:hAnsi="Times New Roman"/>
                <w:b/>
              </w:rPr>
              <w:t>Cognoms</w:t>
            </w:r>
          </w:p>
        </w:tc>
        <w:tc>
          <w:tcPr>
            <w:tcW w:w="1958" w:type="pct"/>
            <w:gridSpan w:val="5"/>
          </w:tcPr>
          <w:p w:rsidR="002C016B" w:rsidRPr="00456686" w:rsidRDefault="002C016B" w:rsidP="005339F7">
            <w:pPr>
              <w:rPr>
                <w:rFonts w:ascii="Times New Roman" w:hAnsi="Times New Roman"/>
                <w:b/>
              </w:rPr>
            </w:pPr>
            <w:r>
              <w:rPr>
                <w:b/>
              </w:rPr>
              <w:fldChar w:fldCharType="begin">
                <w:ffData>
                  <w:name w:val="Text2"/>
                  <w:enabled/>
                  <w:calcOnExit w:val="0"/>
                  <w:textInput>
                    <w:format w:val="Primera majúscula"/>
                  </w:textInput>
                </w:ffData>
              </w:fldChar>
            </w:r>
            <w:bookmarkStart w:id="7" w:name="Text2"/>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7"/>
          </w:p>
        </w:tc>
      </w:tr>
      <w:tr w:rsidR="002C016B" w:rsidRPr="00456686" w:rsidTr="002C016B">
        <w:tc>
          <w:tcPr>
            <w:tcW w:w="927" w:type="pct"/>
            <w:gridSpan w:val="2"/>
          </w:tcPr>
          <w:p w:rsidR="002C016B" w:rsidRPr="00456686" w:rsidRDefault="002C016B" w:rsidP="005339F7">
            <w:pPr>
              <w:rPr>
                <w:rFonts w:ascii="Times New Roman" w:hAnsi="Times New Roman"/>
                <w:b/>
              </w:rPr>
            </w:pPr>
            <w:r w:rsidRPr="00456686">
              <w:rPr>
                <w:rFonts w:ascii="Times New Roman" w:hAnsi="Times New Roman"/>
                <w:b/>
              </w:rPr>
              <w:t>Adreça postal</w:t>
            </w:r>
          </w:p>
        </w:tc>
        <w:tc>
          <w:tcPr>
            <w:tcW w:w="4073" w:type="pct"/>
            <w:gridSpan w:val="15"/>
          </w:tcPr>
          <w:p w:rsidR="002C016B" w:rsidRPr="00456686" w:rsidRDefault="002C016B" w:rsidP="005339F7">
            <w:pPr>
              <w:rPr>
                <w:rFonts w:ascii="Times New Roman" w:hAnsi="Times New Roman"/>
                <w:b/>
              </w:rPr>
            </w:pPr>
            <w:r>
              <w:rPr>
                <w:b/>
              </w:rPr>
              <w:fldChar w:fldCharType="begin">
                <w:ffData>
                  <w:name w:val="Text3"/>
                  <w:enabled/>
                  <w:calcOnExit w:val="0"/>
                  <w:textInput>
                    <w:format w:val="Primera majúscula"/>
                  </w:textInput>
                </w:ffData>
              </w:fldChar>
            </w:r>
            <w:bookmarkStart w:id="8" w:name="Text3"/>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8"/>
          </w:p>
        </w:tc>
      </w:tr>
      <w:tr w:rsidR="002C016B" w:rsidRPr="00456686" w:rsidTr="002C016B">
        <w:tc>
          <w:tcPr>
            <w:tcW w:w="878" w:type="pct"/>
          </w:tcPr>
          <w:p w:rsidR="002C016B" w:rsidRPr="00456686" w:rsidRDefault="002C016B" w:rsidP="005339F7">
            <w:pPr>
              <w:rPr>
                <w:rFonts w:ascii="Times New Roman" w:hAnsi="Times New Roman"/>
                <w:b/>
              </w:rPr>
            </w:pPr>
            <w:r w:rsidRPr="00456686">
              <w:rPr>
                <w:rFonts w:ascii="Times New Roman" w:hAnsi="Times New Roman"/>
                <w:b/>
              </w:rPr>
              <w:t>Codi postal</w:t>
            </w:r>
          </w:p>
        </w:tc>
        <w:tc>
          <w:tcPr>
            <w:tcW w:w="697" w:type="pct"/>
            <w:gridSpan w:val="3"/>
          </w:tcPr>
          <w:p w:rsidR="002C016B" w:rsidRPr="00456686" w:rsidRDefault="002C016B" w:rsidP="005339F7">
            <w:pPr>
              <w:rPr>
                <w:rFonts w:ascii="Times New Roman" w:hAnsi="Times New Roman"/>
                <w:b/>
              </w:rPr>
            </w:pPr>
            <w:r>
              <w:rPr>
                <w:b/>
              </w:rPr>
              <w:fldChar w:fldCharType="begin">
                <w:ffData>
                  <w:name w:val="Text4"/>
                  <w:enabled/>
                  <w:calcOnExit w:val="0"/>
                  <w:textInput>
                    <w:maxLength w:val="5"/>
                  </w:textInput>
                </w:ffData>
              </w:fldChar>
            </w:r>
            <w:bookmarkStart w:id="9" w:name="Text4"/>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9"/>
          </w:p>
        </w:tc>
        <w:tc>
          <w:tcPr>
            <w:tcW w:w="797" w:type="pct"/>
            <w:gridSpan w:val="2"/>
          </w:tcPr>
          <w:p w:rsidR="002C016B" w:rsidRPr="00456686" w:rsidRDefault="002C016B" w:rsidP="005339F7">
            <w:pPr>
              <w:rPr>
                <w:rFonts w:ascii="Times New Roman" w:hAnsi="Times New Roman"/>
                <w:b/>
              </w:rPr>
            </w:pPr>
            <w:r w:rsidRPr="00456686">
              <w:rPr>
                <w:rFonts w:ascii="Times New Roman" w:hAnsi="Times New Roman"/>
                <w:b/>
              </w:rPr>
              <w:t>Població</w:t>
            </w:r>
          </w:p>
        </w:tc>
        <w:tc>
          <w:tcPr>
            <w:tcW w:w="2628" w:type="pct"/>
            <w:gridSpan w:val="11"/>
          </w:tcPr>
          <w:p w:rsidR="002C016B" w:rsidRPr="00456686" w:rsidRDefault="002C016B" w:rsidP="005339F7">
            <w:pPr>
              <w:rPr>
                <w:rFonts w:ascii="Times New Roman" w:hAnsi="Times New Roman"/>
                <w:b/>
              </w:rPr>
            </w:pPr>
            <w:r>
              <w:rPr>
                <w:b/>
              </w:rPr>
              <w:fldChar w:fldCharType="begin">
                <w:ffData>
                  <w:name w:val="Text5"/>
                  <w:enabled/>
                  <w:calcOnExit w:val="0"/>
                  <w:textInput>
                    <w:format w:val="Primera majúscula"/>
                  </w:textInput>
                </w:ffData>
              </w:fldChar>
            </w:r>
            <w:bookmarkStart w:id="10" w:name="Text5"/>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10"/>
          </w:p>
        </w:tc>
      </w:tr>
      <w:tr w:rsidR="002C016B" w:rsidRPr="00456686" w:rsidTr="002C016B">
        <w:tc>
          <w:tcPr>
            <w:tcW w:w="878" w:type="pct"/>
          </w:tcPr>
          <w:p w:rsidR="002C016B" w:rsidRPr="00456686" w:rsidRDefault="002C016B" w:rsidP="005339F7">
            <w:pPr>
              <w:rPr>
                <w:rFonts w:ascii="Times New Roman" w:hAnsi="Times New Roman"/>
                <w:b/>
              </w:rPr>
            </w:pPr>
            <w:r w:rsidRPr="00456686">
              <w:rPr>
                <w:rFonts w:ascii="Times New Roman" w:hAnsi="Times New Roman"/>
                <w:b/>
              </w:rPr>
              <w:t>Telèfon</w:t>
            </w:r>
          </w:p>
        </w:tc>
        <w:tc>
          <w:tcPr>
            <w:tcW w:w="852" w:type="pct"/>
            <w:gridSpan w:val="4"/>
          </w:tcPr>
          <w:p w:rsidR="002C016B" w:rsidRPr="00456686" w:rsidRDefault="002C016B" w:rsidP="005339F7">
            <w:pPr>
              <w:rPr>
                <w:rFonts w:ascii="Times New Roman" w:hAnsi="Times New Roman"/>
                <w:b/>
              </w:rPr>
            </w:pPr>
            <w:r>
              <w:rPr>
                <w:b/>
              </w:rPr>
              <w:fldChar w:fldCharType="begin">
                <w:ffData>
                  <w:name w:val="Text6"/>
                  <w:enabled/>
                  <w:calcOnExit w:val="0"/>
                  <w:textInput>
                    <w:type w:val="number"/>
                  </w:textInput>
                </w:ffData>
              </w:fldChar>
            </w:r>
            <w:bookmarkStart w:id="11" w:name="Text6"/>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11"/>
          </w:p>
        </w:tc>
        <w:tc>
          <w:tcPr>
            <w:tcW w:w="1387" w:type="pct"/>
            <w:gridSpan w:val="8"/>
            <w:vMerge w:val="restart"/>
            <w:vAlign w:val="center"/>
          </w:tcPr>
          <w:p w:rsidR="002C016B" w:rsidRPr="00456686" w:rsidRDefault="002C016B" w:rsidP="005339F7">
            <w:pPr>
              <w:rPr>
                <w:rFonts w:ascii="Times New Roman" w:hAnsi="Times New Roman"/>
                <w:b/>
              </w:rPr>
            </w:pPr>
            <w:r w:rsidRPr="00456686">
              <w:rPr>
                <w:rFonts w:ascii="Times New Roman" w:hAnsi="Times New Roman"/>
                <w:b/>
              </w:rPr>
              <w:t>Data i lloc naixement</w:t>
            </w:r>
          </w:p>
        </w:tc>
        <w:tc>
          <w:tcPr>
            <w:tcW w:w="1883" w:type="pct"/>
            <w:gridSpan w:val="4"/>
            <w:vMerge w:val="restart"/>
          </w:tcPr>
          <w:p w:rsidR="002C016B" w:rsidRPr="00456686" w:rsidRDefault="002C016B" w:rsidP="005339F7">
            <w:pPr>
              <w:rPr>
                <w:rFonts w:ascii="Times New Roman" w:hAnsi="Times New Roman"/>
                <w:b/>
              </w:rPr>
            </w:pPr>
            <w:r>
              <w:rPr>
                <w:b/>
              </w:rPr>
              <w:fldChar w:fldCharType="begin">
                <w:ffData>
                  <w:name w:val="Text8"/>
                  <w:enabled/>
                  <w:calcOnExit w:val="0"/>
                  <w:textInput/>
                </w:ffData>
              </w:fldChar>
            </w:r>
            <w:bookmarkStart w:id="12" w:name="Text8"/>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12"/>
          </w:p>
        </w:tc>
      </w:tr>
      <w:tr w:rsidR="002C016B" w:rsidRPr="00456686" w:rsidTr="002C016B">
        <w:tc>
          <w:tcPr>
            <w:tcW w:w="878" w:type="pct"/>
          </w:tcPr>
          <w:p w:rsidR="002C016B" w:rsidRPr="00456686" w:rsidRDefault="002C016B" w:rsidP="005339F7">
            <w:pPr>
              <w:rPr>
                <w:rFonts w:ascii="Times New Roman" w:hAnsi="Times New Roman"/>
                <w:b/>
              </w:rPr>
            </w:pPr>
            <w:r w:rsidRPr="00456686">
              <w:rPr>
                <w:rFonts w:ascii="Times New Roman" w:hAnsi="Times New Roman"/>
                <w:b/>
              </w:rPr>
              <w:t>Mòbil</w:t>
            </w:r>
          </w:p>
        </w:tc>
        <w:tc>
          <w:tcPr>
            <w:tcW w:w="852" w:type="pct"/>
            <w:gridSpan w:val="4"/>
          </w:tcPr>
          <w:p w:rsidR="002C016B" w:rsidRPr="00456686" w:rsidRDefault="002C016B" w:rsidP="005339F7">
            <w:pPr>
              <w:rPr>
                <w:rFonts w:ascii="Times New Roman" w:hAnsi="Times New Roman"/>
                <w:b/>
              </w:rPr>
            </w:pPr>
            <w:r>
              <w:rPr>
                <w:b/>
              </w:rPr>
              <w:fldChar w:fldCharType="begin">
                <w:ffData>
                  <w:name w:val="Text7"/>
                  <w:enabled/>
                  <w:calcOnExit w:val="0"/>
                  <w:textInput>
                    <w:type w:val="number"/>
                    <w:maxLength w:val="9"/>
                  </w:textInput>
                </w:ffData>
              </w:fldChar>
            </w:r>
            <w:bookmarkStart w:id="13" w:name="Text7"/>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13"/>
          </w:p>
        </w:tc>
        <w:tc>
          <w:tcPr>
            <w:tcW w:w="1387" w:type="pct"/>
            <w:gridSpan w:val="8"/>
            <w:vMerge/>
          </w:tcPr>
          <w:p w:rsidR="002C016B" w:rsidRPr="00456686" w:rsidRDefault="002C016B" w:rsidP="005339F7">
            <w:pPr>
              <w:rPr>
                <w:rFonts w:ascii="Times New Roman" w:hAnsi="Times New Roman"/>
                <w:b/>
              </w:rPr>
            </w:pPr>
          </w:p>
        </w:tc>
        <w:tc>
          <w:tcPr>
            <w:tcW w:w="1883" w:type="pct"/>
            <w:gridSpan w:val="4"/>
            <w:vMerge/>
          </w:tcPr>
          <w:p w:rsidR="002C016B" w:rsidRPr="00456686" w:rsidRDefault="002C016B" w:rsidP="005339F7">
            <w:pPr>
              <w:rPr>
                <w:rFonts w:ascii="Times New Roman" w:hAnsi="Times New Roman"/>
                <w:b/>
              </w:rPr>
            </w:pPr>
          </w:p>
        </w:tc>
      </w:tr>
      <w:tr w:rsidR="002C016B" w:rsidRPr="00456686" w:rsidTr="002C016B">
        <w:tc>
          <w:tcPr>
            <w:tcW w:w="878" w:type="pct"/>
          </w:tcPr>
          <w:p w:rsidR="002C016B" w:rsidRPr="00456686" w:rsidRDefault="002C016B" w:rsidP="005339F7">
            <w:pPr>
              <w:rPr>
                <w:rFonts w:ascii="Times New Roman" w:hAnsi="Times New Roman"/>
                <w:b/>
              </w:rPr>
            </w:pPr>
            <w:r w:rsidRPr="00456686">
              <w:rPr>
                <w:rFonts w:ascii="Times New Roman" w:hAnsi="Times New Roman"/>
                <w:b/>
              </w:rPr>
              <w:t>NIF alumne</w:t>
            </w:r>
          </w:p>
        </w:tc>
        <w:tc>
          <w:tcPr>
            <w:tcW w:w="619" w:type="pct"/>
            <w:gridSpan w:val="2"/>
          </w:tcPr>
          <w:p w:rsidR="002C016B" w:rsidRPr="00456686" w:rsidRDefault="002C016B" w:rsidP="005339F7">
            <w:pPr>
              <w:rPr>
                <w:rFonts w:ascii="Times New Roman" w:hAnsi="Times New Roman"/>
                <w:b/>
              </w:rPr>
            </w:pPr>
            <w:r>
              <w:rPr>
                <w:b/>
              </w:rPr>
              <w:fldChar w:fldCharType="begin">
                <w:ffData>
                  <w:name w:val="Text9"/>
                  <w:enabled/>
                  <w:calcOnExit w:val="0"/>
                  <w:textInput/>
                </w:ffData>
              </w:fldChar>
            </w:r>
            <w:bookmarkStart w:id="14" w:name="Text9"/>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14"/>
          </w:p>
        </w:tc>
        <w:tc>
          <w:tcPr>
            <w:tcW w:w="1065" w:type="pct"/>
            <w:gridSpan w:val="4"/>
          </w:tcPr>
          <w:p w:rsidR="002C016B" w:rsidRPr="00456686" w:rsidRDefault="002C016B" w:rsidP="005339F7">
            <w:pPr>
              <w:rPr>
                <w:rFonts w:ascii="Times New Roman" w:hAnsi="Times New Roman"/>
                <w:b/>
              </w:rPr>
            </w:pPr>
            <w:r w:rsidRPr="00456686">
              <w:rPr>
                <w:rFonts w:ascii="Times New Roman" w:hAnsi="Times New Roman"/>
                <w:b/>
              </w:rPr>
              <w:t>Correu electrònic</w:t>
            </w:r>
          </w:p>
        </w:tc>
        <w:tc>
          <w:tcPr>
            <w:tcW w:w="2438" w:type="pct"/>
            <w:gridSpan w:val="10"/>
          </w:tcPr>
          <w:p w:rsidR="002C016B" w:rsidRPr="00456686" w:rsidRDefault="002C016B" w:rsidP="005339F7">
            <w:pPr>
              <w:rPr>
                <w:rFonts w:ascii="Times New Roman" w:hAnsi="Times New Roman"/>
                <w:b/>
              </w:rPr>
            </w:pPr>
            <w:r>
              <w:rPr>
                <w:b/>
              </w:rPr>
              <w:fldChar w:fldCharType="begin">
                <w:ffData>
                  <w:name w:val="Text10"/>
                  <w:enabled/>
                  <w:calcOnExit w:val="0"/>
                  <w:textInput/>
                </w:ffData>
              </w:fldChar>
            </w:r>
            <w:bookmarkStart w:id="15" w:name="Text10"/>
            <w:r>
              <w:rPr>
                <w:rFonts w:ascii="Times New Roman" w:hAnsi="Times New Roman"/>
                <w:b/>
              </w:rPr>
              <w:instrText xml:space="preserve"> FORMTEXT </w:instrText>
            </w:r>
            <w:r>
              <w:rPr>
                <w:b/>
              </w:rPr>
            </w:r>
            <w:r>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b/>
              </w:rPr>
              <w:fldChar w:fldCharType="end"/>
            </w:r>
            <w:bookmarkEnd w:id="15"/>
          </w:p>
        </w:tc>
      </w:tr>
      <w:tr w:rsidR="002C016B" w:rsidRPr="00456686" w:rsidTr="002C016B">
        <w:trPr>
          <w:trHeight w:val="113"/>
        </w:trPr>
        <w:tc>
          <w:tcPr>
            <w:tcW w:w="927" w:type="pct"/>
            <w:gridSpan w:val="2"/>
            <w:tcBorders>
              <w:top w:val="nil"/>
              <w:left w:val="nil"/>
              <w:bottom w:val="nil"/>
              <w:right w:val="nil"/>
            </w:tcBorders>
          </w:tcPr>
          <w:p w:rsidR="002C016B" w:rsidRPr="00456686" w:rsidRDefault="002C016B" w:rsidP="005339F7">
            <w:pPr>
              <w:pStyle w:val="Default"/>
              <w:rPr>
                <w:rFonts w:ascii="Times New Roman" w:hAnsi="Times New Roman" w:cs="Times New Roman"/>
                <w:b/>
                <w:bCs/>
                <w:color w:val="auto"/>
                <w:sz w:val="32"/>
                <w:szCs w:val="32"/>
                <w:lang w:val="ca-ES"/>
              </w:rPr>
            </w:pPr>
          </w:p>
        </w:tc>
        <w:tc>
          <w:tcPr>
            <w:tcW w:w="1791" w:type="pct"/>
            <w:gridSpan w:val="8"/>
            <w:tcBorders>
              <w:top w:val="nil"/>
              <w:left w:val="nil"/>
              <w:bottom w:val="single" w:sz="12" w:space="0" w:color="auto"/>
              <w:right w:val="nil"/>
            </w:tcBorders>
          </w:tcPr>
          <w:p w:rsidR="002C016B" w:rsidRPr="00456686" w:rsidRDefault="002C016B" w:rsidP="005339F7">
            <w:pPr>
              <w:pStyle w:val="Default"/>
              <w:rPr>
                <w:rFonts w:ascii="Times New Roman" w:hAnsi="Times New Roman" w:cs="Times New Roman"/>
                <w:b/>
                <w:bCs/>
                <w:sz w:val="16"/>
                <w:szCs w:val="16"/>
                <w:lang w:val="ca-ES"/>
              </w:rPr>
            </w:pPr>
          </w:p>
        </w:tc>
        <w:tc>
          <w:tcPr>
            <w:tcW w:w="648" w:type="pct"/>
            <w:gridSpan w:val="4"/>
            <w:tcBorders>
              <w:top w:val="nil"/>
              <w:left w:val="nil"/>
              <w:bottom w:val="single" w:sz="12" w:space="0" w:color="auto"/>
              <w:right w:val="nil"/>
            </w:tcBorders>
          </w:tcPr>
          <w:p w:rsidR="002C016B" w:rsidRPr="00456686" w:rsidRDefault="002C016B" w:rsidP="005339F7">
            <w:pPr>
              <w:rPr>
                <w:rFonts w:ascii="Times New Roman" w:hAnsi="Times New Roman"/>
                <w:b/>
                <w:sz w:val="16"/>
                <w:szCs w:val="16"/>
              </w:rPr>
            </w:pPr>
          </w:p>
        </w:tc>
        <w:tc>
          <w:tcPr>
            <w:tcW w:w="1634" w:type="pct"/>
            <w:gridSpan w:val="3"/>
            <w:tcBorders>
              <w:top w:val="nil"/>
              <w:left w:val="nil"/>
              <w:bottom w:val="single" w:sz="12" w:space="0" w:color="auto"/>
              <w:right w:val="nil"/>
            </w:tcBorders>
          </w:tcPr>
          <w:p w:rsidR="002C016B" w:rsidRPr="00456686" w:rsidRDefault="002C016B" w:rsidP="005339F7">
            <w:pPr>
              <w:rPr>
                <w:rFonts w:ascii="Times New Roman" w:hAnsi="Times New Roman"/>
                <w:b/>
                <w:sz w:val="16"/>
                <w:szCs w:val="16"/>
              </w:rPr>
            </w:pPr>
          </w:p>
        </w:tc>
      </w:tr>
      <w:tr w:rsidR="002C016B" w:rsidRPr="00456686" w:rsidTr="002C016B">
        <w:trPr>
          <w:trHeight w:val="174"/>
        </w:trPr>
        <w:tc>
          <w:tcPr>
            <w:tcW w:w="927" w:type="pct"/>
            <w:gridSpan w:val="2"/>
            <w:tcBorders>
              <w:top w:val="nil"/>
              <w:left w:val="nil"/>
              <w:bottom w:val="single" w:sz="12" w:space="0" w:color="auto"/>
              <w:right w:val="single" w:sz="12" w:space="0" w:color="auto"/>
            </w:tcBorders>
          </w:tcPr>
          <w:p w:rsidR="002C016B" w:rsidRPr="00456686" w:rsidRDefault="002C016B" w:rsidP="005339F7">
            <w:pPr>
              <w:pStyle w:val="Default"/>
              <w:rPr>
                <w:rFonts w:ascii="Times New Roman" w:hAnsi="Times New Roman" w:cs="Times New Roman"/>
                <w:b/>
                <w:bCs/>
                <w:color w:val="auto"/>
                <w:sz w:val="20"/>
                <w:szCs w:val="20"/>
                <w:lang w:val="ca-ES"/>
              </w:rPr>
            </w:pPr>
          </w:p>
        </w:tc>
        <w:tc>
          <w:tcPr>
            <w:tcW w:w="1704" w:type="pct"/>
            <w:gridSpan w:val="6"/>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pStyle w:val="Default"/>
              <w:spacing w:after="120"/>
              <w:rPr>
                <w:rFonts w:ascii="Times New Roman" w:hAnsi="Times New Roman" w:cs="Times New Roman"/>
                <w:b/>
                <w:bCs/>
                <w:sz w:val="20"/>
                <w:szCs w:val="20"/>
                <w:lang w:val="ca-ES"/>
              </w:rPr>
            </w:pPr>
            <w:r w:rsidRPr="00456686">
              <w:rPr>
                <w:rFonts w:ascii="Times New Roman" w:hAnsi="Times New Roman" w:cs="Times New Roman"/>
                <w:b/>
                <w:bCs/>
                <w:sz w:val="20"/>
                <w:szCs w:val="20"/>
                <w:lang w:val="ca-ES"/>
              </w:rPr>
              <w:t>PRIMER CURS</w:t>
            </w:r>
          </w:p>
        </w:tc>
        <w:tc>
          <w:tcPr>
            <w:tcW w:w="278" w:type="pct"/>
            <w:gridSpan w:val="3"/>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spacing w:after="120"/>
              <w:jc w:val="center"/>
              <w:rPr>
                <w:rFonts w:ascii="Times New Roman" w:hAnsi="Times New Roman"/>
                <w:b/>
                <w:sz w:val="20"/>
                <w:szCs w:val="20"/>
              </w:rPr>
            </w:pPr>
            <w:r>
              <w:rPr>
                <w:b/>
                <w:sz w:val="20"/>
                <w:szCs w:val="20"/>
              </w:rPr>
              <w:fldChar w:fldCharType="begin">
                <w:ffData>
                  <w:name w:val="Verifica7"/>
                  <w:enabled/>
                  <w:calcOnExit w:val="0"/>
                  <w:checkBox>
                    <w:sizeAuto/>
                    <w:default w:val="0"/>
                  </w:checkBox>
                </w:ffData>
              </w:fldChar>
            </w:r>
            <w:bookmarkStart w:id="16" w:name="Verifica7"/>
            <w:r>
              <w:rPr>
                <w:rFonts w:ascii="Times New Roman" w:hAnsi="Times New Roman"/>
                <w:b/>
                <w:sz w:val="20"/>
                <w:szCs w:val="20"/>
              </w:rPr>
              <w:instrText xml:space="preserve"> FORMCHECKBOX </w:instrText>
            </w:r>
            <w:r w:rsidR="000A011A">
              <w:rPr>
                <w:b/>
                <w:sz w:val="20"/>
                <w:szCs w:val="20"/>
              </w:rPr>
            </w:r>
            <w:r w:rsidR="000A011A">
              <w:rPr>
                <w:b/>
                <w:sz w:val="20"/>
                <w:szCs w:val="20"/>
              </w:rPr>
              <w:fldChar w:fldCharType="separate"/>
            </w:r>
            <w:r>
              <w:rPr>
                <w:b/>
                <w:sz w:val="20"/>
                <w:szCs w:val="20"/>
              </w:rPr>
              <w:fldChar w:fldCharType="end"/>
            </w:r>
            <w:bookmarkEnd w:id="16"/>
          </w:p>
        </w:tc>
        <w:tc>
          <w:tcPr>
            <w:tcW w:w="1827" w:type="pct"/>
            <w:gridSpan w:val="4"/>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spacing w:after="120"/>
              <w:rPr>
                <w:rFonts w:ascii="Times New Roman" w:hAnsi="Times New Roman"/>
                <w:b/>
                <w:sz w:val="20"/>
                <w:szCs w:val="20"/>
              </w:rPr>
            </w:pPr>
            <w:r w:rsidRPr="00456686">
              <w:rPr>
                <w:rFonts w:ascii="Times New Roman" w:hAnsi="Times New Roman"/>
                <w:b/>
                <w:sz w:val="20"/>
                <w:szCs w:val="20"/>
              </w:rPr>
              <w:t>SEGON CURS</w:t>
            </w:r>
          </w:p>
        </w:tc>
        <w:tc>
          <w:tcPr>
            <w:tcW w:w="264"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spacing w:after="120"/>
              <w:jc w:val="center"/>
              <w:rPr>
                <w:rFonts w:ascii="Times New Roman" w:hAnsi="Times New Roman"/>
                <w:sz w:val="20"/>
                <w:szCs w:val="20"/>
              </w:rPr>
            </w:pPr>
            <w:r>
              <w:rPr>
                <w:sz w:val="20"/>
                <w:szCs w:val="20"/>
              </w:rPr>
              <w:fldChar w:fldCharType="begin">
                <w:ffData>
                  <w:name w:val="Verifica8"/>
                  <w:enabled/>
                  <w:calcOnExit w:val="0"/>
                  <w:checkBox>
                    <w:sizeAuto/>
                    <w:default w:val="0"/>
                  </w:checkBox>
                </w:ffData>
              </w:fldChar>
            </w:r>
            <w:bookmarkStart w:id="17" w:name="Verifica8"/>
            <w:r>
              <w:rPr>
                <w:rFonts w:ascii="Times New Roman" w:hAnsi="Times New Roman"/>
                <w:sz w:val="20"/>
                <w:szCs w:val="20"/>
              </w:rPr>
              <w:instrText xml:space="preserve"> FORMCHECKBOX </w:instrText>
            </w:r>
            <w:r w:rsidR="000A011A">
              <w:rPr>
                <w:sz w:val="20"/>
                <w:szCs w:val="20"/>
              </w:rPr>
            </w:r>
            <w:r w:rsidR="000A011A">
              <w:rPr>
                <w:sz w:val="20"/>
                <w:szCs w:val="20"/>
              </w:rPr>
              <w:fldChar w:fldCharType="separate"/>
            </w:r>
            <w:r>
              <w:rPr>
                <w:sz w:val="20"/>
                <w:szCs w:val="20"/>
              </w:rPr>
              <w:fldChar w:fldCharType="end"/>
            </w:r>
            <w:bookmarkEnd w:id="17"/>
          </w:p>
        </w:tc>
      </w:tr>
      <w:tr w:rsidR="002C016B" w:rsidRPr="00456686" w:rsidTr="002C016B">
        <w:trPr>
          <w:trHeight w:val="283"/>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color w:val="auto"/>
                <w:sz w:val="12"/>
                <w:szCs w:val="12"/>
                <w:lang w:val="ca-ES"/>
              </w:rPr>
            </w:pPr>
            <w:r w:rsidRPr="00456686">
              <w:rPr>
                <w:rFonts w:ascii="Times New Roman" w:hAnsi="Times New Roman" w:cs="Times New Roman"/>
                <w:b/>
                <w:bCs/>
                <w:color w:val="auto"/>
                <w:sz w:val="12"/>
                <w:szCs w:val="12"/>
                <w:lang w:val="ca-ES"/>
              </w:rPr>
              <w:t xml:space="preserve">M01.Fonaments de la representació i l'expressió visual </w:t>
            </w:r>
          </w:p>
        </w:tc>
        <w:tc>
          <w:tcPr>
            <w:tcW w:w="1762" w:type="pct"/>
            <w:gridSpan w:val="7"/>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UF1. </w:t>
            </w:r>
            <w:r w:rsidRPr="00456686">
              <w:rPr>
                <w:rFonts w:ascii="Times New Roman" w:hAnsi="Times New Roman" w:cs="Times New Roman"/>
                <w:sz w:val="12"/>
                <w:szCs w:val="12"/>
                <w:lang w:val="ca-ES"/>
              </w:rPr>
              <w:t xml:space="preserve">Elements plàstics i visuals. Morfologia i dinamisme de la composició.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9"/>
                  <w:enabled/>
                  <w:calcOnExit w:val="0"/>
                  <w:checkBox>
                    <w:sizeAuto/>
                    <w:default w:val="0"/>
                    <w:checked w:val="0"/>
                  </w:checkBox>
                </w:ffData>
              </w:fldChar>
            </w:r>
            <w:bookmarkStart w:id="18" w:name="Verifica9"/>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18"/>
          </w:p>
        </w:tc>
        <w:tc>
          <w:tcPr>
            <w:tcW w:w="2091" w:type="pct"/>
            <w:gridSpan w:val="6"/>
            <w:vMerge w:val="restart"/>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152"/>
        </w:trPr>
        <w:tc>
          <w:tcPr>
            <w:tcW w:w="927" w:type="pct"/>
            <w:gridSpan w:val="2"/>
            <w:vMerge/>
            <w:tcBorders>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62" w:type="pct"/>
            <w:gridSpan w:val="7"/>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UF2. </w:t>
            </w:r>
            <w:r w:rsidRPr="00456686">
              <w:rPr>
                <w:rFonts w:ascii="Times New Roman" w:hAnsi="Times New Roman" w:cs="Times New Roman"/>
                <w:sz w:val="12"/>
                <w:szCs w:val="12"/>
                <w:lang w:val="ca-ES"/>
              </w:rPr>
              <w:t xml:space="preserve">Llum i color. Relacions. Valors simbòlics.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0"/>
                  <w:enabled/>
                  <w:calcOnExit w:val="0"/>
                  <w:checkBox>
                    <w:sizeAuto/>
                    <w:default w:val="0"/>
                  </w:checkBox>
                </w:ffData>
              </w:fldChar>
            </w:r>
            <w:bookmarkStart w:id="19" w:name="Verifica10"/>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19"/>
          </w:p>
        </w:tc>
        <w:tc>
          <w:tcPr>
            <w:tcW w:w="2091" w:type="pct"/>
            <w:gridSpan w:val="6"/>
            <w:vMerge/>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283"/>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62" w:type="pct"/>
            <w:gridSpan w:val="7"/>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UF3. </w:t>
            </w:r>
            <w:r w:rsidRPr="00456686">
              <w:rPr>
                <w:rFonts w:ascii="Times New Roman" w:hAnsi="Times New Roman" w:cs="Times New Roman"/>
                <w:sz w:val="12"/>
                <w:szCs w:val="12"/>
                <w:lang w:val="ca-ES"/>
              </w:rPr>
              <w:t xml:space="preserve">Forma i espai. Anàlisi, representació i interpretació creativa.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1"/>
                  <w:enabled/>
                  <w:calcOnExit w:val="0"/>
                  <w:checkBox>
                    <w:sizeAuto/>
                    <w:default w:val="0"/>
                  </w:checkBox>
                </w:ffData>
              </w:fldChar>
            </w:r>
            <w:bookmarkStart w:id="20" w:name="Verifica11"/>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20"/>
          </w:p>
        </w:tc>
        <w:tc>
          <w:tcPr>
            <w:tcW w:w="2091" w:type="pct"/>
            <w:gridSpan w:val="6"/>
            <w:vMerge/>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76"/>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color w:val="auto"/>
                <w:sz w:val="12"/>
                <w:szCs w:val="12"/>
                <w:lang w:val="ca-ES"/>
              </w:rPr>
            </w:pPr>
            <w:r w:rsidRPr="00456686">
              <w:rPr>
                <w:rFonts w:ascii="Times New Roman" w:hAnsi="Times New Roman" w:cs="Times New Roman"/>
                <w:b/>
                <w:bCs/>
                <w:color w:val="auto"/>
                <w:sz w:val="12"/>
                <w:szCs w:val="12"/>
                <w:lang w:val="ca-ES"/>
              </w:rPr>
              <w:t xml:space="preserve">M02.Mitjans informàtics </w:t>
            </w:r>
          </w:p>
        </w:tc>
        <w:tc>
          <w:tcPr>
            <w:tcW w:w="1762" w:type="pct"/>
            <w:gridSpan w:val="7"/>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UF1. </w:t>
            </w:r>
            <w:r w:rsidRPr="00456686">
              <w:rPr>
                <w:rFonts w:ascii="Times New Roman" w:hAnsi="Times New Roman" w:cs="Times New Roman"/>
                <w:sz w:val="12"/>
                <w:szCs w:val="12"/>
                <w:lang w:val="ca-ES"/>
              </w:rPr>
              <w:t xml:space="preserve">Introducció.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2"/>
                  <w:enabled/>
                  <w:calcOnExit w:val="0"/>
                  <w:checkBox>
                    <w:sizeAuto/>
                    <w:default w:val="0"/>
                  </w:checkBox>
                </w:ffData>
              </w:fldChar>
            </w:r>
            <w:bookmarkStart w:id="21" w:name="Verifica12"/>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21"/>
          </w:p>
        </w:tc>
        <w:tc>
          <w:tcPr>
            <w:tcW w:w="2091" w:type="pct"/>
            <w:gridSpan w:val="6"/>
            <w:vMerge/>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29"/>
        </w:trPr>
        <w:tc>
          <w:tcPr>
            <w:tcW w:w="927" w:type="pct"/>
            <w:gridSpan w:val="2"/>
            <w:vMerge/>
            <w:tcBorders>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62" w:type="pct"/>
            <w:gridSpan w:val="7"/>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UF2. </w:t>
            </w:r>
            <w:r w:rsidRPr="00456686">
              <w:rPr>
                <w:rFonts w:ascii="Times New Roman" w:hAnsi="Times New Roman" w:cs="Times New Roman"/>
                <w:sz w:val="12"/>
                <w:szCs w:val="12"/>
                <w:lang w:val="ca-ES"/>
              </w:rPr>
              <w:t xml:space="preserve">Tractament de la imatge bitmap.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3"/>
                  <w:enabled/>
                  <w:calcOnExit w:val="0"/>
                  <w:checkBox>
                    <w:sizeAuto/>
                    <w:default w:val="0"/>
                  </w:checkBox>
                </w:ffData>
              </w:fldChar>
            </w:r>
            <w:bookmarkStart w:id="22" w:name="Verifica13"/>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22"/>
          </w:p>
        </w:tc>
        <w:tc>
          <w:tcPr>
            <w:tcW w:w="2091" w:type="pct"/>
            <w:gridSpan w:val="6"/>
            <w:vMerge/>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129"/>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62" w:type="pct"/>
            <w:gridSpan w:val="7"/>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UF3. </w:t>
            </w:r>
            <w:r w:rsidRPr="00456686">
              <w:rPr>
                <w:rFonts w:ascii="Times New Roman" w:hAnsi="Times New Roman" w:cs="Times New Roman"/>
                <w:sz w:val="12"/>
                <w:szCs w:val="12"/>
                <w:lang w:val="ca-ES"/>
              </w:rPr>
              <w:t xml:space="preserve">Tractament de la imatge vectorial.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4"/>
                  <w:enabled/>
                  <w:calcOnExit w:val="0"/>
                  <w:checkBox>
                    <w:sizeAuto/>
                    <w:default w:val="0"/>
                  </w:checkBox>
                </w:ffData>
              </w:fldChar>
            </w:r>
            <w:bookmarkStart w:id="23" w:name="Verifica14"/>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23"/>
          </w:p>
        </w:tc>
        <w:tc>
          <w:tcPr>
            <w:tcW w:w="2091" w:type="pct"/>
            <w:gridSpan w:val="6"/>
            <w:vMerge/>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91"/>
        </w:trPr>
        <w:tc>
          <w:tcPr>
            <w:tcW w:w="927"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color w:val="auto"/>
                <w:sz w:val="12"/>
                <w:szCs w:val="12"/>
                <w:lang w:val="ca-ES"/>
              </w:rPr>
            </w:pPr>
            <w:r w:rsidRPr="00456686">
              <w:rPr>
                <w:rFonts w:ascii="Times New Roman" w:hAnsi="Times New Roman" w:cs="Times New Roman"/>
                <w:b/>
                <w:bCs/>
                <w:color w:val="auto"/>
                <w:sz w:val="12"/>
                <w:szCs w:val="12"/>
                <w:lang w:val="ca-ES"/>
              </w:rPr>
              <w:t xml:space="preserve">M03.Teoria de la imatge </w:t>
            </w:r>
          </w:p>
        </w:tc>
        <w:tc>
          <w:tcPr>
            <w:tcW w:w="1762" w:type="pct"/>
            <w:gridSpan w:val="7"/>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UF1. </w:t>
            </w:r>
            <w:r w:rsidRPr="00456686">
              <w:rPr>
                <w:rFonts w:ascii="Times New Roman" w:hAnsi="Times New Roman" w:cs="Times New Roman"/>
                <w:color w:val="auto"/>
                <w:sz w:val="12"/>
                <w:szCs w:val="12"/>
                <w:lang w:val="ca-ES"/>
              </w:rPr>
              <w:t xml:space="preserve">Teoria de la imatge.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5"/>
                  <w:enabled/>
                  <w:calcOnExit w:val="0"/>
                  <w:checkBox>
                    <w:sizeAuto/>
                    <w:default w:val="0"/>
                  </w:checkBox>
                </w:ffData>
              </w:fldChar>
            </w:r>
            <w:bookmarkStart w:id="24" w:name="Verifica15"/>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24"/>
          </w:p>
        </w:tc>
        <w:tc>
          <w:tcPr>
            <w:tcW w:w="2091" w:type="pct"/>
            <w:gridSpan w:val="6"/>
            <w:vMerge/>
            <w:tcBorders>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91"/>
        </w:trPr>
        <w:tc>
          <w:tcPr>
            <w:tcW w:w="927" w:type="pct"/>
            <w:gridSpan w:val="2"/>
            <w:vMerge w:val="restart"/>
            <w:tcBorders>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M04.Fotografia</w:t>
            </w:r>
          </w:p>
        </w:tc>
        <w:tc>
          <w:tcPr>
            <w:tcW w:w="1762" w:type="pct"/>
            <w:gridSpan w:val="7"/>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UF1. </w:t>
            </w:r>
            <w:r w:rsidRPr="00456686">
              <w:rPr>
                <w:rFonts w:ascii="Times New Roman" w:hAnsi="Times New Roman" w:cs="Times New Roman"/>
                <w:sz w:val="12"/>
                <w:szCs w:val="12"/>
                <w:lang w:val="ca-ES"/>
              </w:rPr>
              <w:t xml:space="preserve">Llenguatge fotogràfic. </w:t>
            </w:r>
          </w:p>
        </w:tc>
        <w:tc>
          <w:tcPr>
            <w:tcW w:w="219"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6"/>
                  <w:enabled/>
                  <w:calcOnExit w:val="0"/>
                  <w:checkBox>
                    <w:sizeAuto/>
                    <w:default w:val="0"/>
                  </w:checkBox>
                </w:ffData>
              </w:fldChar>
            </w:r>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p>
        </w:tc>
        <w:tc>
          <w:tcPr>
            <w:tcW w:w="1883" w:type="pct"/>
            <w:gridSpan w:val="5"/>
            <w:vMerge w:val="restart"/>
            <w:tcBorders>
              <w:top w:val="single" w:sz="12" w:space="0" w:color="auto"/>
              <w:left w:val="single" w:sz="12" w:space="0" w:color="auto"/>
              <w:right w:val="single" w:sz="12" w:space="0" w:color="auto"/>
            </w:tcBorders>
            <w:shd w:val="clear" w:color="auto" w:fill="D9D9D9"/>
            <w:vAlign w:val="center"/>
          </w:tcPr>
          <w:p w:rsidR="002C016B" w:rsidRPr="003A7F57" w:rsidRDefault="002C016B" w:rsidP="005339F7">
            <w:pPr>
              <w:pStyle w:val="Default"/>
              <w:rPr>
                <w:rFonts w:ascii="Times New Roman" w:hAnsi="Times New Roman" w:cs="Times New Roman"/>
                <w:color w:val="FF0000"/>
                <w:sz w:val="12"/>
                <w:szCs w:val="12"/>
                <w:lang w:val="ca-ES"/>
              </w:rPr>
            </w:pPr>
            <w:r w:rsidRPr="003A7F57">
              <w:rPr>
                <w:rFonts w:ascii="Times New Roman" w:hAnsi="Times New Roman" w:cs="Times New Roman"/>
                <w:b/>
                <w:bCs/>
                <w:color w:val="FF0000"/>
                <w:sz w:val="12"/>
                <w:szCs w:val="12"/>
                <w:lang w:val="ca-ES"/>
              </w:rPr>
              <w:t xml:space="preserve">UF3. </w:t>
            </w:r>
            <w:r w:rsidRPr="003A7F57">
              <w:rPr>
                <w:rFonts w:ascii="Times New Roman" w:hAnsi="Times New Roman" w:cs="Times New Roman"/>
                <w:color w:val="FF0000"/>
                <w:sz w:val="12"/>
                <w:szCs w:val="12"/>
                <w:lang w:val="ca-ES"/>
              </w:rPr>
              <w:t>Fotografia aplicada a projectes de l’especialitat. (</w:t>
            </w:r>
            <w:r w:rsidRPr="003A7F57">
              <w:rPr>
                <w:rFonts w:ascii="Times New Roman" w:hAnsi="Times New Roman" w:cs="Times New Roman"/>
                <w:b/>
                <w:color w:val="FF0000"/>
                <w:sz w:val="12"/>
                <w:szCs w:val="12"/>
                <w:lang w:val="ca-ES"/>
              </w:rPr>
              <w:t>pendent 2015-2016</w:t>
            </w:r>
            <w:r w:rsidRPr="003A7F57">
              <w:rPr>
                <w:rFonts w:ascii="Times New Roman" w:hAnsi="Times New Roman" w:cs="Times New Roman"/>
                <w:color w:val="FF0000"/>
                <w:sz w:val="12"/>
                <w:szCs w:val="12"/>
                <w:lang w:val="ca-ES"/>
              </w:rPr>
              <w:t>)</w:t>
            </w:r>
          </w:p>
        </w:tc>
        <w:tc>
          <w:tcPr>
            <w:tcW w:w="208" w:type="pct"/>
            <w:vMerge w:val="restart"/>
            <w:tcBorders>
              <w:top w:val="single" w:sz="12" w:space="0" w:color="auto"/>
              <w:left w:val="single" w:sz="12" w:space="0" w:color="auto"/>
              <w:right w:val="single" w:sz="12" w:space="0" w:color="auto"/>
            </w:tcBorders>
            <w:shd w:val="clear" w:color="auto" w:fill="D9D9D9"/>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8"/>
                  <w:enabled/>
                  <w:calcOnExit w:val="0"/>
                  <w:checkBox>
                    <w:sizeAuto/>
                    <w:default w:val="0"/>
                  </w:checkBox>
                </w:ffData>
              </w:fldChar>
            </w:r>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p>
        </w:tc>
      </w:tr>
      <w:tr w:rsidR="002C016B" w:rsidRPr="00456686" w:rsidTr="002C016B">
        <w:trPr>
          <w:trHeight w:val="42"/>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62" w:type="pct"/>
            <w:gridSpan w:val="7"/>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UF2. </w:t>
            </w:r>
            <w:r w:rsidRPr="00456686">
              <w:rPr>
                <w:rFonts w:ascii="Times New Roman" w:hAnsi="Times New Roman" w:cs="Times New Roman"/>
                <w:sz w:val="12"/>
                <w:szCs w:val="12"/>
                <w:lang w:val="ca-ES"/>
              </w:rPr>
              <w:t xml:space="preserve">Tècnica fotogràfica i tractament de la imatge. </w:t>
            </w:r>
          </w:p>
        </w:tc>
        <w:tc>
          <w:tcPr>
            <w:tcW w:w="219" w:type="pct"/>
            <w:gridSpan w:val="2"/>
            <w:tcBorders>
              <w:left w:val="single" w:sz="12" w:space="0" w:color="auto"/>
              <w:bottom w:val="single" w:sz="12" w:space="0" w:color="auto"/>
              <w:right w:val="single" w:sz="12" w:space="0" w:color="auto"/>
            </w:tcBorders>
            <w:vAlign w:val="center"/>
          </w:tcPr>
          <w:p w:rsidR="002C016B" w:rsidRPr="00456686" w:rsidRDefault="002C016B" w:rsidP="005339F7">
            <w:pPr>
              <w:jc w:val="center"/>
              <w:rPr>
                <w:rFonts w:ascii="Times New Roman" w:hAnsi="Times New Roman"/>
                <w:sz w:val="12"/>
                <w:szCs w:val="12"/>
              </w:rPr>
            </w:pPr>
            <w:r>
              <w:rPr>
                <w:sz w:val="12"/>
                <w:szCs w:val="12"/>
              </w:rPr>
              <w:fldChar w:fldCharType="begin">
                <w:ffData>
                  <w:name w:val="Verifica17"/>
                  <w:enabled/>
                  <w:calcOnExit w:val="0"/>
                  <w:checkBox>
                    <w:sizeAuto/>
                    <w:default w:val="0"/>
                  </w:checkBox>
                </w:ffData>
              </w:fldChar>
            </w:r>
            <w:bookmarkStart w:id="25" w:name="Verifica17"/>
            <w:r>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Pr>
                <w:sz w:val="12"/>
                <w:szCs w:val="12"/>
              </w:rPr>
              <w:fldChar w:fldCharType="end"/>
            </w:r>
            <w:bookmarkEnd w:id="25"/>
          </w:p>
        </w:tc>
        <w:tc>
          <w:tcPr>
            <w:tcW w:w="1883" w:type="pct"/>
            <w:gridSpan w:val="5"/>
            <w:vMerge/>
            <w:tcBorders>
              <w:left w:val="single" w:sz="12" w:space="0" w:color="auto"/>
              <w:bottom w:val="single" w:sz="12" w:space="0" w:color="auto"/>
              <w:right w:val="single" w:sz="12" w:space="0" w:color="auto"/>
            </w:tcBorders>
            <w:shd w:val="clear" w:color="auto" w:fill="D9D9D9"/>
            <w:vAlign w:val="center"/>
          </w:tcPr>
          <w:p w:rsidR="002C016B" w:rsidRPr="00456686" w:rsidRDefault="002C016B" w:rsidP="005339F7">
            <w:pPr>
              <w:rPr>
                <w:rFonts w:ascii="Times New Roman" w:hAnsi="Times New Roman"/>
                <w:sz w:val="12"/>
                <w:szCs w:val="12"/>
              </w:rPr>
            </w:pPr>
          </w:p>
        </w:tc>
        <w:tc>
          <w:tcPr>
            <w:tcW w:w="208" w:type="pct"/>
            <w:vMerge/>
            <w:tcBorders>
              <w:left w:val="single" w:sz="12" w:space="0" w:color="auto"/>
              <w:bottom w:val="single" w:sz="12" w:space="0" w:color="auto"/>
              <w:right w:val="single" w:sz="12" w:space="0" w:color="auto"/>
            </w:tcBorders>
            <w:shd w:val="clear" w:color="auto" w:fill="D9D9D9"/>
          </w:tcPr>
          <w:p w:rsidR="002C016B" w:rsidRPr="00456686" w:rsidRDefault="002C016B" w:rsidP="005339F7">
            <w:pPr>
              <w:rPr>
                <w:rFonts w:ascii="Times New Roman" w:hAnsi="Times New Roman"/>
                <w:sz w:val="12"/>
                <w:szCs w:val="12"/>
              </w:rPr>
            </w:pPr>
          </w:p>
        </w:tc>
      </w:tr>
      <w:tr w:rsidR="002C016B" w:rsidRPr="00456686" w:rsidTr="002C016B">
        <w:trPr>
          <w:trHeight w:val="283"/>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color w:val="auto"/>
                <w:sz w:val="12"/>
                <w:szCs w:val="12"/>
                <w:lang w:val="ca-ES"/>
              </w:rPr>
            </w:pPr>
            <w:r w:rsidRPr="00456686">
              <w:rPr>
                <w:rFonts w:ascii="Times New Roman" w:hAnsi="Times New Roman" w:cs="Times New Roman"/>
                <w:b/>
                <w:bCs/>
                <w:color w:val="auto"/>
                <w:sz w:val="12"/>
                <w:szCs w:val="12"/>
                <w:lang w:val="ca-ES"/>
              </w:rPr>
              <w:t xml:space="preserve">M05.Formació i orientació laboral </w:t>
            </w:r>
          </w:p>
        </w:tc>
        <w:tc>
          <w:tcPr>
            <w:tcW w:w="1982" w:type="pct"/>
            <w:gridSpan w:val="9"/>
            <w:vMerge w:val="restart"/>
            <w:tcBorders>
              <w:top w:val="single" w:sz="12" w:space="0" w:color="auto"/>
              <w:left w:val="single" w:sz="12" w:space="0" w:color="auto"/>
              <w:right w:val="single" w:sz="12" w:space="0" w:color="auto"/>
            </w:tcBorders>
          </w:tcPr>
          <w:p w:rsidR="002C016B" w:rsidRPr="00456686" w:rsidRDefault="002C016B" w:rsidP="005339F7">
            <w:pPr>
              <w:pStyle w:val="Default"/>
              <w:rPr>
                <w:rFonts w:ascii="Times New Roman" w:hAnsi="Times New Roman" w:cs="Times New Roman"/>
                <w:b/>
                <w:bCs/>
                <w:color w:val="FF0000"/>
                <w:sz w:val="12"/>
                <w:szCs w:val="12"/>
                <w:lang w:val="ca-ES"/>
              </w:rPr>
            </w:pPr>
          </w:p>
        </w:tc>
        <w:tc>
          <w:tcPr>
            <w:tcW w:w="1883" w:type="pct"/>
            <w:gridSpan w:val="5"/>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UF1. </w:t>
            </w:r>
            <w:r w:rsidRPr="00456686">
              <w:rPr>
                <w:rFonts w:ascii="Times New Roman" w:hAnsi="Times New Roman" w:cs="Times New Roman"/>
                <w:color w:val="FF0000"/>
                <w:sz w:val="12"/>
                <w:szCs w:val="12"/>
                <w:lang w:val="ca-ES"/>
              </w:rPr>
              <w:t xml:space="preserve">Marc legal de les arts plàstiques i el disseny: Les propietats especials.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36"/>
                  <w:enabled/>
                  <w:calcOnExit w:val="0"/>
                  <w:checkBox>
                    <w:sizeAuto/>
                    <w:default w:val="0"/>
                  </w:checkBox>
                </w:ffData>
              </w:fldChar>
            </w:r>
            <w:bookmarkStart w:id="26" w:name="Verifica36"/>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26"/>
          </w:p>
        </w:tc>
      </w:tr>
      <w:tr w:rsidR="002C016B" w:rsidRPr="00456686" w:rsidTr="002C016B">
        <w:trPr>
          <w:trHeight w:val="143"/>
        </w:trPr>
        <w:tc>
          <w:tcPr>
            <w:tcW w:w="927" w:type="pct"/>
            <w:gridSpan w:val="2"/>
            <w:vMerge/>
            <w:tcBorders>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982" w:type="pct"/>
            <w:gridSpan w:val="9"/>
            <w:vMerge/>
            <w:tcBorders>
              <w:left w:val="single" w:sz="12" w:space="0" w:color="auto"/>
              <w:right w:val="single" w:sz="12" w:space="0" w:color="auto"/>
            </w:tcBorders>
          </w:tcPr>
          <w:p w:rsidR="002C016B" w:rsidRPr="00456686" w:rsidRDefault="002C016B" w:rsidP="005339F7">
            <w:pPr>
              <w:pStyle w:val="Default"/>
              <w:rPr>
                <w:rFonts w:ascii="Times New Roman" w:hAnsi="Times New Roman" w:cs="Times New Roman"/>
                <w:b/>
                <w:bCs/>
                <w:color w:val="FF0000"/>
                <w:sz w:val="12"/>
                <w:szCs w:val="12"/>
                <w:lang w:val="ca-ES"/>
              </w:rPr>
            </w:pPr>
          </w:p>
        </w:tc>
        <w:tc>
          <w:tcPr>
            <w:tcW w:w="1883" w:type="pct"/>
            <w:gridSpan w:val="5"/>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UF2. </w:t>
            </w:r>
            <w:r w:rsidRPr="00456686">
              <w:rPr>
                <w:rFonts w:ascii="Times New Roman" w:hAnsi="Times New Roman" w:cs="Times New Roman"/>
                <w:color w:val="FF0000"/>
                <w:sz w:val="12"/>
                <w:szCs w:val="12"/>
                <w:lang w:val="ca-ES"/>
              </w:rPr>
              <w:t xml:space="preserve">Incorporació al treball: El procés de cerca de feina.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37"/>
                  <w:enabled/>
                  <w:calcOnExit w:val="0"/>
                  <w:checkBox>
                    <w:sizeAuto/>
                    <w:default w:val="0"/>
                  </w:checkBox>
                </w:ffData>
              </w:fldChar>
            </w:r>
            <w:bookmarkStart w:id="27" w:name="Verifica37"/>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27"/>
          </w:p>
        </w:tc>
      </w:tr>
      <w:tr w:rsidR="002C016B" w:rsidRPr="00456686" w:rsidTr="002C016B">
        <w:trPr>
          <w:trHeight w:val="71"/>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982" w:type="pct"/>
            <w:gridSpan w:val="9"/>
            <w:vMerge/>
            <w:tcBorders>
              <w:left w:val="single" w:sz="12" w:space="0" w:color="auto"/>
              <w:bottom w:val="single" w:sz="12" w:space="0" w:color="auto"/>
              <w:right w:val="single" w:sz="12" w:space="0" w:color="auto"/>
            </w:tcBorders>
          </w:tcPr>
          <w:p w:rsidR="002C016B" w:rsidRPr="00456686" w:rsidRDefault="002C016B" w:rsidP="005339F7">
            <w:pPr>
              <w:pStyle w:val="Default"/>
              <w:rPr>
                <w:rFonts w:ascii="Times New Roman" w:hAnsi="Times New Roman" w:cs="Times New Roman"/>
                <w:b/>
                <w:bCs/>
                <w:color w:val="FF0000"/>
                <w:sz w:val="12"/>
                <w:szCs w:val="12"/>
                <w:lang w:val="ca-ES"/>
              </w:rPr>
            </w:pPr>
          </w:p>
        </w:tc>
        <w:tc>
          <w:tcPr>
            <w:tcW w:w="1883" w:type="pct"/>
            <w:gridSpan w:val="5"/>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UF3. </w:t>
            </w:r>
            <w:r w:rsidRPr="00456686">
              <w:rPr>
                <w:rFonts w:ascii="Times New Roman" w:hAnsi="Times New Roman" w:cs="Times New Roman"/>
                <w:color w:val="FF0000"/>
                <w:sz w:val="12"/>
                <w:szCs w:val="12"/>
                <w:lang w:val="ca-ES"/>
              </w:rPr>
              <w:t xml:space="preserve">Empresa i iniciativa emprenedora: El treball per compte propi.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38"/>
                  <w:enabled/>
                  <w:calcOnExit w:val="0"/>
                  <w:checkBox>
                    <w:sizeAuto/>
                    <w:default w:val="0"/>
                  </w:checkBox>
                </w:ffData>
              </w:fldChar>
            </w:r>
            <w:bookmarkStart w:id="28" w:name="Verifica38"/>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28"/>
          </w:p>
        </w:tc>
      </w:tr>
      <w:tr w:rsidR="002C016B" w:rsidRPr="00456686" w:rsidTr="002C016B">
        <w:trPr>
          <w:trHeight w:val="283"/>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M06.Història de la imatge gràfica</w:t>
            </w:r>
          </w:p>
        </w:tc>
        <w:tc>
          <w:tcPr>
            <w:tcW w:w="1791" w:type="pct"/>
            <w:gridSpan w:val="8"/>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UF1. </w:t>
            </w:r>
            <w:r w:rsidRPr="00456686">
              <w:rPr>
                <w:rFonts w:ascii="Times New Roman" w:hAnsi="Times New Roman" w:cs="Times New Roman"/>
                <w:sz w:val="12"/>
                <w:szCs w:val="12"/>
                <w:lang w:val="ca-ES"/>
              </w:rPr>
              <w:t xml:space="preserve">Comunicació visual i les seves manifestacions: La imatge gràfica.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19"/>
                  <w:enabled/>
                  <w:calcOnExit w:val="0"/>
                  <w:checkBox>
                    <w:sizeAuto/>
                    <w:default w:val="0"/>
                  </w:checkBox>
                </w:ffData>
              </w:fldChar>
            </w:r>
            <w:bookmarkStart w:id="29" w:name="Verifica19"/>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bookmarkEnd w:id="29"/>
          </w:p>
        </w:tc>
        <w:tc>
          <w:tcPr>
            <w:tcW w:w="2091" w:type="pct"/>
            <w:gridSpan w:val="6"/>
            <w:vMerge w:val="restart"/>
            <w:tcBorders>
              <w:top w:val="single" w:sz="12" w:space="0" w:color="auto"/>
              <w:left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283"/>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UF2. </w:t>
            </w:r>
            <w:r w:rsidRPr="00456686">
              <w:rPr>
                <w:rFonts w:ascii="Times New Roman" w:hAnsi="Times New Roman" w:cs="Times New Roman"/>
                <w:sz w:val="12"/>
                <w:szCs w:val="12"/>
                <w:lang w:val="ca-ES"/>
              </w:rPr>
              <w:t xml:space="preserve">Història de la imatge gràfica: Antecedents, evolució i actualitat.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20"/>
                  <w:enabled/>
                  <w:calcOnExit w:val="0"/>
                  <w:checkBox>
                    <w:sizeAuto/>
                    <w:default w:val="0"/>
                  </w:checkBox>
                </w:ffData>
              </w:fldChar>
            </w:r>
            <w:bookmarkStart w:id="30" w:name="Verifica20"/>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bookmarkEnd w:id="30"/>
          </w:p>
        </w:tc>
        <w:tc>
          <w:tcPr>
            <w:tcW w:w="2091" w:type="pct"/>
            <w:gridSpan w:val="6"/>
            <w:vMerge/>
            <w:tcBorders>
              <w:left w:val="single" w:sz="12" w:space="0" w:color="auto"/>
              <w:bottom w:val="single" w:sz="12" w:space="0" w:color="auto"/>
              <w:right w:val="single" w:sz="12" w:space="0" w:color="auto"/>
            </w:tcBorders>
          </w:tcPr>
          <w:p w:rsidR="002C016B" w:rsidRPr="00456686" w:rsidRDefault="002C016B" w:rsidP="005339F7">
            <w:pPr>
              <w:rPr>
                <w:rFonts w:ascii="Times New Roman" w:hAnsi="Times New Roman"/>
                <w:sz w:val="12"/>
                <w:szCs w:val="12"/>
              </w:rPr>
            </w:pPr>
          </w:p>
        </w:tc>
      </w:tr>
      <w:tr w:rsidR="002C016B" w:rsidRPr="00456686" w:rsidTr="002C016B">
        <w:trPr>
          <w:trHeight w:val="283"/>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M07.Projectes de gràfica publicitària</w:t>
            </w:r>
          </w:p>
        </w:tc>
        <w:tc>
          <w:tcPr>
            <w:tcW w:w="1791" w:type="pct"/>
            <w:gridSpan w:val="8"/>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UF1. </w:t>
            </w:r>
            <w:r w:rsidRPr="00456686">
              <w:rPr>
                <w:rFonts w:ascii="Times New Roman" w:hAnsi="Times New Roman" w:cs="Times New Roman"/>
                <w:color w:val="auto"/>
                <w:sz w:val="12"/>
                <w:szCs w:val="12"/>
                <w:lang w:val="ca-ES"/>
              </w:rPr>
              <w:t xml:space="preserve">Introducció als projectes de Gràfica impresa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21"/>
                  <w:enabled/>
                  <w:calcOnExit w:val="0"/>
                  <w:checkBox>
                    <w:sizeAuto/>
                    <w:default w:val="0"/>
                  </w:checkBox>
                </w:ffData>
              </w:fldChar>
            </w:r>
            <w:bookmarkStart w:id="31" w:name="Verifica21"/>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1"/>
          </w:p>
        </w:tc>
        <w:tc>
          <w:tcPr>
            <w:tcW w:w="1883" w:type="pct"/>
            <w:gridSpan w:val="5"/>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UF3. </w:t>
            </w:r>
            <w:r w:rsidRPr="00456686">
              <w:rPr>
                <w:rFonts w:ascii="Times New Roman" w:hAnsi="Times New Roman" w:cs="Times New Roman"/>
                <w:color w:val="FF0000"/>
                <w:sz w:val="12"/>
                <w:szCs w:val="12"/>
                <w:lang w:val="ca-ES"/>
              </w:rPr>
              <w:t xml:space="preserve">Desenvolupament dels projectes. Àmbits d'aplicació de la comunicació gràfica.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39"/>
                  <w:enabled/>
                  <w:calcOnExit w:val="0"/>
                  <w:checkBox>
                    <w:sizeAuto/>
                    <w:default w:val="0"/>
                  </w:checkBox>
                </w:ffData>
              </w:fldChar>
            </w:r>
            <w:bookmarkStart w:id="32" w:name="Verifica39"/>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2"/>
          </w:p>
        </w:tc>
      </w:tr>
      <w:tr w:rsidR="002C016B" w:rsidRPr="00456686" w:rsidTr="002C016B">
        <w:trPr>
          <w:trHeight w:val="283"/>
        </w:trPr>
        <w:tc>
          <w:tcPr>
            <w:tcW w:w="927" w:type="pct"/>
            <w:gridSpan w:val="2"/>
            <w:vMerge/>
            <w:tcBorders>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sz w:val="12"/>
                <w:szCs w:val="12"/>
                <w:lang w:val="ca-ES"/>
              </w:rPr>
            </w:pPr>
            <w:r w:rsidRPr="00456686">
              <w:rPr>
                <w:rFonts w:ascii="Times New Roman" w:hAnsi="Times New Roman" w:cs="Times New Roman"/>
                <w:b/>
                <w:bCs/>
                <w:sz w:val="12"/>
                <w:szCs w:val="12"/>
                <w:lang w:val="ca-ES"/>
              </w:rPr>
              <w:t xml:space="preserve">UF2. </w:t>
            </w:r>
            <w:r w:rsidRPr="00456686">
              <w:rPr>
                <w:rFonts w:ascii="Times New Roman" w:hAnsi="Times New Roman" w:cs="Times New Roman"/>
                <w:sz w:val="12"/>
                <w:szCs w:val="12"/>
                <w:lang w:val="ca-ES"/>
              </w:rPr>
              <w:t xml:space="preserve">Desenvolupament dels projectes. El disseny gràfic i la comunicació visual.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22"/>
                  <w:enabled/>
                  <w:calcOnExit w:val="0"/>
                  <w:checkBox>
                    <w:sizeAuto/>
                    <w:default w:val="0"/>
                  </w:checkBox>
                </w:ffData>
              </w:fldChar>
            </w:r>
            <w:bookmarkStart w:id="33" w:name="Verifica22"/>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3"/>
          </w:p>
        </w:tc>
        <w:tc>
          <w:tcPr>
            <w:tcW w:w="1883" w:type="pct"/>
            <w:gridSpan w:val="5"/>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UF5. </w:t>
            </w:r>
            <w:r w:rsidRPr="00456686">
              <w:rPr>
                <w:rFonts w:ascii="Times New Roman" w:hAnsi="Times New Roman" w:cs="Times New Roman"/>
                <w:color w:val="FF0000"/>
                <w:sz w:val="12"/>
                <w:szCs w:val="12"/>
                <w:lang w:val="ca-ES"/>
              </w:rPr>
              <w:t xml:space="preserve">Desenvolupament dels projectes. Tipografia, sistemes i organització de la informació.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0"/>
                  <w:enabled/>
                  <w:calcOnExit w:val="0"/>
                  <w:checkBox>
                    <w:sizeAuto/>
                    <w:default w:val="0"/>
                  </w:checkBox>
                </w:ffData>
              </w:fldChar>
            </w:r>
            <w:bookmarkStart w:id="34" w:name="Verifica40"/>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4"/>
          </w:p>
        </w:tc>
      </w:tr>
      <w:tr w:rsidR="002C016B" w:rsidRPr="00456686" w:rsidTr="002C016B">
        <w:trPr>
          <w:trHeight w:val="283"/>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UF4. </w:t>
            </w:r>
            <w:r w:rsidRPr="00456686">
              <w:rPr>
                <w:rFonts w:ascii="Times New Roman" w:hAnsi="Times New Roman" w:cs="Times New Roman"/>
                <w:color w:val="auto"/>
                <w:sz w:val="12"/>
                <w:szCs w:val="12"/>
                <w:lang w:val="ca-ES"/>
              </w:rPr>
              <w:t xml:space="preserve">Desenvolupament dels projectes. Identitat i comunicació. Sistemes gràfics.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23"/>
                  <w:enabled/>
                  <w:calcOnExit w:val="0"/>
                  <w:checkBox>
                    <w:sizeAuto/>
                    <w:default w:val="0"/>
                  </w:checkBox>
                </w:ffData>
              </w:fldChar>
            </w:r>
            <w:bookmarkStart w:id="35" w:name="Verifica23"/>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5"/>
          </w:p>
        </w:tc>
        <w:tc>
          <w:tcPr>
            <w:tcW w:w="1883" w:type="pct"/>
            <w:gridSpan w:val="5"/>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UF6. </w:t>
            </w:r>
            <w:r w:rsidRPr="00456686">
              <w:rPr>
                <w:rFonts w:ascii="Times New Roman" w:hAnsi="Times New Roman" w:cs="Times New Roman"/>
                <w:color w:val="FF0000"/>
                <w:sz w:val="12"/>
                <w:szCs w:val="12"/>
                <w:lang w:val="ca-ES"/>
              </w:rPr>
              <w:t xml:space="preserve">Anàlisi i presentació dels projectes de Gràfica impresa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1"/>
                  <w:enabled/>
                  <w:calcOnExit w:val="0"/>
                  <w:checkBox>
                    <w:sizeAuto/>
                    <w:default w:val="0"/>
                  </w:checkBox>
                </w:ffData>
              </w:fldChar>
            </w:r>
            <w:bookmarkStart w:id="36" w:name="Verifica41"/>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6"/>
          </w:p>
        </w:tc>
      </w:tr>
      <w:tr w:rsidR="002C016B" w:rsidRPr="00456686" w:rsidTr="002C016B">
        <w:trPr>
          <w:trHeight w:val="85"/>
        </w:trPr>
        <w:tc>
          <w:tcPr>
            <w:tcW w:w="927" w:type="pct"/>
            <w:gridSpan w:val="2"/>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M08.Projecte integrat</w:t>
            </w:r>
          </w:p>
        </w:tc>
        <w:tc>
          <w:tcPr>
            <w:tcW w:w="1982" w:type="pct"/>
            <w:gridSpan w:val="9"/>
            <w:tcBorders>
              <w:top w:val="single" w:sz="12" w:space="0" w:color="auto"/>
              <w:left w:val="single" w:sz="12" w:space="0" w:color="auto"/>
              <w:bottom w:val="single" w:sz="12" w:space="0" w:color="auto"/>
              <w:right w:val="single" w:sz="12" w:space="0" w:color="auto"/>
            </w:tcBorders>
          </w:tcPr>
          <w:p w:rsidR="002C016B" w:rsidRPr="00456686" w:rsidRDefault="002C016B" w:rsidP="005339F7">
            <w:pPr>
              <w:pStyle w:val="Default"/>
              <w:rPr>
                <w:rFonts w:ascii="Times New Roman" w:hAnsi="Times New Roman" w:cs="Times New Roman"/>
                <w:b/>
                <w:bCs/>
                <w:color w:val="FF0000"/>
                <w:sz w:val="12"/>
                <w:szCs w:val="12"/>
                <w:lang w:val="ca-ES"/>
              </w:rPr>
            </w:pPr>
          </w:p>
        </w:tc>
        <w:tc>
          <w:tcPr>
            <w:tcW w:w="1883" w:type="pct"/>
            <w:gridSpan w:val="5"/>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UF1. </w:t>
            </w:r>
            <w:r w:rsidRPr="00456686">
              <w:rPr>
                <w:rFonts w:ascii="Times New Roman" w:hAnsi="Times New Roman" w:cs="Times New Roman"/>
                <w:color w:val="FF0000"/>
                <w:sz w:val="12"/>
                <w:szCs w:val="12"/>
                <w:lang w:val="ca-ES"/>
              </w:rPr>
              <w:t xml:space="preserve">Projecte integrat.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2"/>
                  <w:enabled/>
                  <w:calcOnExit w:val="0"/>
                  <w:checkBox>
                    <w:sizeAuto/>
                    <w:default w:val="0"/>
                  </w:checkBox>
                </w:ffData>
              </w:fldChar>
            </w:r>
            <w:bookmarkStart w:id="37" w:name="Verifica42"/>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7"/>
          </w:p>
        </w:tc>
      </w:tr>
      <w:tr w:rsidR="002C016B" w:rsidRPr="00456686" w:rsidTr="002C016B">
        <w:trPr>
          <w:trHeight w:val="283"/>
        </w:trPr>
        <w:tc>
          <w:tcPr>
            <w:tcW w:w="927" w:type="pct"/>
            <w:gridSpan w:val="2"/>
            <w:vMerge w:val="restart"/>
            <w:tcBorders>
              <w:top w:val="single" w:sz="12" w:space="0" w:color="auto"/>
              <w:left w:val="single" w:sz="12" w:space="0" w:color="auto"/>
              <w:bottom w:val="nil"/>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M09.Fonaments de disseny gràfic</w:t>
            </w:r>
          </w:p>
        </w:tc>
        <w:tc>
          <w:tcPr>
            <w:tcW w:w="1791" w:type="pct"/>
            <w:gridSpan w:val="8"/>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UF1. </w:t>
            </w:r>
            <w:r w:rsidRPr="00456686">
              <w:rPr>
                <w:rFonts w:ascii="Times New Roman" w:hAnsi="Times New Roman" w:cs="Times New Roman"/>
                <w:color w:val="auto"/>
                <w:sz w:val="12"/>
                <w:szCs w:val="12"/>
                <w:lang w:val="ca-ES"/>
              </w:rPr>
              <w:t xml:space="preserve">Comunicació visual i disseny. La semiòtica del disseny gràfic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24"/>
                  <w:enabled/>
                  <w:calcOnExit w:val="0"/>
                  <w:checkBox>
                    <w:sizeAuto/>
                    <w:default w:val="0"/>
                  </w:checkBox>
                </w:ffData>
              </w:fldChar>
            </w:r>
            <w:bookmarkStart w:id="38" w:name="Verifica24"/>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8"/>
          </w:p>
        </w:tc>
        <w:tc>
          <w:tcPr>
            <w:tcW w:w="1883" w:type="pct"/>
            <w:gridSpan w:val="5"/>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UF3. </w:t>
            </w:r>
            <w:r w:rsidRPr="00456686">
              <w:rPr>
                <w:rFonts w:ascii="Times New Roman" w:hAnsi="Times New Roman" w:cs="Times New Roman"/>
                <w:color w:val="FF0000"/>
                <w:sz w:val="12"/>
                <w:szCs w:val="12"/>
                <w:lang w:val="ca-ES"/>
              </w:rPr>
              <w:t xml:space="preserve">Projecte de disseny gràfic en suport imprès i en suport web. Procés projectual i metodologia. La creativitat.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3"/>
                  <w:enabled/>
                  <w:calcOnExit w:val="0"/>
                  <w:checkBox>
                    <w:sizeAuto/>
                    <w:default w:val="0"/>
                  </w:checkBox>
                </w:ffData>
              </w:fldChar>
            </w:r>
            <w:bookmarkStart w:id="39" w:name="Verifica43"/>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39"/>
          </w:p>
        </w:tc>
      </w:tr>
      <w:tr w:rsidR="002C016B" w:rsidRPr="00456686" w:rsidTr="002C016B">
        <w:trPr>
          <w:trHeight w:val="283"/>
        </w:trPr>
        <w:tc>
          <w:tcPr>
            <w:tcW w:w="927" w:type="pct"/>
            <w:gridSpan w:val="2"/>
            <w:vMerge/>
            <w:tcBorders>
              <w:top w:val="nil"/>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UF2. </w:t>
            </w:r>
            <w:r w:rsidRPr="00456686">
              <w:rPr>
                <w:rFonts w:ascii="Times New Roman" w:hAnsi="Times New Roman" w:cs="Times New Roman"/>
                <w:color w:val="auto"/>
                <w:sz w:val="12"/>
                <w:szCs w:val="12"/>
                <w:lang w:val="ca-ES"/>
              </w:rPr>
              <w:t xml:space="preserve">Disseny gràfic. Els àmbits i les tipologies. La indústria gràfica.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25"/>
                  <w:enabled/>
                  <w:calcOnExit w:val="0"/>
                  <w:checkBox>
                    <w:sizeAuto/>
                    <w:default w:val="0"/>
                  </w:checkBox>
                </w:ffData>
              </w:fldChar>
            </w:r>
            <w:r w:rsidRPr="00F16D12">
              <w:rPr>
                <w:rFonts w:ascii="Times New Roman" w:hAnsi="Times New Roman"/>
                <w:sz w:val="12"/>
                <w:szCs w:val="12"/>
              </w:rPr>
              <w:instrText xml:space="preserve"> </w:instrText>
            </w:r>
            <w:bookmarkStart w:id="40" w:name="Verifica25"/>
            <w:r w:rsidRPr="00F16D12">
              <w:rPr>
                <w:rFonts w:ascii="Times New Roman" w:hAnsi="Times New Roman"/>
                <w:sz w:val="12"/>
                <w:szCs w:val="12"/>
              </w:rPr>
              <w:instrText xml:space="preserve">FORMCHECKBOX </w:instrText>
            </w:r>
            <w:r w:rsidR="000A011A">
              <w:rPr>
                <w:sz w:val="12"/>
                <w:szCs w:val="12"/>
              </w:rPr>
            </w:r>
            <w:r w:rsidR="000A011A">
              <w:rPr>
                <w:sz w:val="12"/>
                <w:szCs w:val="12"/>
              </w:rPr>
              <w:fldChar w:fldCharType="separate"/>
            </w:r>
            <w:r w:rsidRPr="00F16D12">
              <w:rPr>
                <w:sz w:val="12"/>
                <w:szCs w:val="12"/>
              </w:rPr>
              <w:fldChar w:fldCharType="end"/>
            </w:r>
            <w:bookmarkEnd w:id="40"/>
          </w:p>
        </w:tc>
        <w:tc>
          <w:tcPr>
            <w:tcW w:w="1883" w:type="pct"/>
            <w:gridSpan w:val="5"/>
            <w:tcBorders>
              <w:top w:val="single" w:sz="12" w:space="0" w:color="auto"/>
              <w:left w:val="single" w:sz="12" w:space="0" w:color="auto"/>
              <w:bottom w:val="single" w:sz="12" w:space="0" w:color="auto"/>
              <w:right w:val="single" w:sz="12" w:space="0" w:color="auto"/>
            </w:tcBorders>
          </w:tcPr>
          <w:p w:rsidR="002C016B" w:rsidRPr="00456686" w:rsidRDefault="002C016B" w:rsidP="005339F7">
            <w:pPr>
              <w:pStyle w:val="Default"/>
              <w:rPr>
                <w:rFonts w:ascii="Times New Roman" w:hAnsi="Times New Roman" w:cs="Times New Roman"/>
                <w:b/>
                <w:bCs/>
                <w:color w:val="FF0000"/>
                <w:sz w:val="12"/>
                <w:szCs w:val="12"/>
                <w:lang w:val="ca-ES"/>
              </w:rPr>
            </w:pP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p>
        </w:tc>
      </w:tr>
      <w:tr w:rsidR="002C016B" w:rsidRPr="00F16D12" w:rsidTr="002C016B">
        <w:trPr>
          <w:trHeight w:val="133"/>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color w:val="auto"/>
                <w:sz w:val="12"/>
                <w:szCs w:val="12"/>
                <w:lang w:val="ca-ES"/>
              </w:rPr>
            </w:pPr>
            <w:r w:rsidRPr="00456686">
              <w:rPr>
                <w:rFonts w:ascii="Times New Roman" w:hAnsi="Times New Roman" w:cs="Times New Roman"/>
                <w:b/>
                <w:bCs/>
                <w:color w:val="auto"/>
                <w:sz w:val="12"/>
                <w:szCs w:val="12"/>
                <w:lang w:val="ca-ES"/>
              </w:rPr>
              <w:t xml:space="preserve">M10.Producció gràfica industrial </w:t>
            </w:r>
          </w:p>
        </w:tc>
        <w:tc>
          <w:tcPr>
            <w:tcW w:w="1791" w:type="pct"/>
            <w:gridSpan w:val="8"/>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UF1. </w:t>
            </w:r>
            <w:r w:rsidRPr="00456686">
              <w:rPr>
                <w:rFonts w:ascii="Times New Roman" w:hAnsi="Times New Roman" w:cs="Times New Roman"/>
                <w:color w:val="auto"/>
                <w:sz w:val="12"/>
                <w:szCs w:val="12"/>
                <w:lang w:val="ca-ES"/>
              </w:rPr>
              <w:t xml:space="preserve">Anàlisi i preparació d'arxius.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26"/>
                  <w:enabled/>
                  <w:calcOnExit w:val="0"/>
                  <w:checkBox>
                    <w:sizeAuto/>
                    <w:default w:val="0"/>
                  </w:checkBox>
                </w:ffData>
              </w:fldChar>
            </w:r>
            <w:r w:rsidRPr="00F16D12">
              <w:rPr>
                <w:rFonts w:ascii="Times New Roman" w:hAnsi="Times New Roman" w:cs="Times New Roman"/>
                <w:b/>
                <w:bCs/>
                <w:color w:val="auto"/>
                <w:sz w:val="12"/>
                <w:szCs w:val="12"/>
                <w:lang w:val="ca-ES"/>
              </w:rPr>
              <w:instrText xml:space="preserve"> </w:instrText>
            </w:r>
            <w:bookmarkStart w:id="41" w:name="Verifica26"/>
            <w:r w:rsidRPr="00F16D12">
              <w:rPr>
                <w:rFonts w:ascii="Times New Roman" w:hAnsi="Times New Roman" w:cs="Times New Roman"/>
                <w:b/>
                <w:bCs/>
                <w:color w:val="auto"/>
                <w:sz w:val="12"/>
                <w:szCs w:val="12"/>
                <w:lang w:val="ca-ES"/>
              </w:rPr>
              <w:instrText xml:space="preserve">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41"/>
          </w:p>
        </w:tc>
        <w:tc>
          <w:tcPr>
            <w:tcW w:w="1883" w:type="pct"/>
            <w:gridSpan w:val="5"/>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bCs/>
                <w:color w:val="FF0000"/>
                <w:sz w:val="12"/>
                <w:szCs w:val="12"/>
                <w:lang w:val="ca-ES"/>
              </w:rPr>
            </w:pPr>
            <w:r w:rsidRPr="00456686">
              <w:rPr>
                <w:rFonts w:ascii="Times New Roman" w:hAnsi="Times New Roman" w:cs="Times New Roman"/>
                <w:b/>
                <w:bCs/>
                <w:color w:val="FF0000"/>
                <w:sz w:val="12"/>
                <w:szCs w:val="12"/>
                <w:lang w:val="ca-ES"/>
              </w:rPr>
              <w:t>UF4.</w:t>
            </w:r>
            <w:r w:rsidRPr="00456686">
              <w:rPr>
                <w:rFonts w:ascii="Times New Roman" w:hAnsi="Times New Roman" w:cs="Times New Roman"/>
                <w:bCs/>
                <w:color w:val="FF0000"/>
                <w:sz w:val="12"/>
                <w:szCs w:val="12"/>
                <w:lang w:val="ca-ES"/>
              </w:rPr>
              <w:t>Sistemes d’impressió:nous suports i formats</w:t>
            </w:r>
          </w:p>
        </w:tc>
        <w:tc>
          <w:tcPr>
            <w:tcW w:w="208" w:type="pct"/>
            <w:tcBorders>
              <w:top w:val="single" w:sz="12" w:space="0" w:color="auto"/>
              <w:left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4"/>
                  <w:enabled/>
                  <w:calcOnExit w:val="0"/>
                  <w:checkBox>
                    <w:sizeAuto/>
                    <w:default w:val="0"/>
                  </w:checkBox>
                </w:ffData>
              </w:fldChar>
            </w:r>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p>
        </w:tc>
      </w:tr>
      <w:tr w:rsidR="002C016B" w:rsidRPr="00F16D12" w:rsidTr="002C016B">
        <w:trPr>
          <w:trHeight w:val="66"/>
        </w:trPr>
        <w:tc>
          <w:tcPr>
            <w:tcW w:w="927" w:type="pct"/>
            <w:gridSpan w:val="2"/>
            <w:vMerge/>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982" w:type="pct"/>
            <w:gridSpan w:val="9"/>
            <w:vMerge w:val="restart"/>
            <w:tcBorders>
              <w:left w:val="single" w:sz="12" w:space="0" w:color="auto"/>
              <w:right w:val="single" w:sz="12" w:space="0" w:color="auto"/>
            </w:tcBorders>
          </w:tcPr>
          <w:p w:rsidR="002C016B" w:rsidRPr="00F16D12" w:rsidRDefault="002C016B" w:rsidP="005339F7">
            <w:pPr>
              <w:jc w:val="center"/>
              <w:rPr>
                <w:rFonts w:ascii="Times New Roman" w:hAnsi="Times New Roman"/>
                <w:sz w:val="12"/>
                <w:szCs w:val="12"/>
              </w:rPr>
            </w:pPr>
          </w:p>
        </w:tc>
        <w:tc>
          <w:tcPr>
            <w:tcW w:w="1883" w:type="pct"/>
            <w:gridSpan w:val="5"/>
            <w:tcBorders>
              <w:left w:val="single" w:sz="12" w:space="0" w:color="auto"/>
              <w:right w:val="single" w:sz="12" w:space="0" w:color="auto"/>
            </w:tcBorders>
            <w:shd w:val="clear" w:color="auto" w:fill="D9D9D9"/>
            <w:vAlign w:val="center"/>
          </w:tcPr>
          <w:p w:rsidR="002C016B" w:rsidRPr="003A7F57" w:rsidRDefault="002C016B" w:rsidP="005339F7">
            <w:pPr>
              <w:pStyle w:val="Default"/>
              <w:rPr>
                <w:rFonts w:ascii="Times New Roman" w:hAnsi="Times New Roman" w:cs="Times New Roman"/>
                <w:color w:val="FF0000"/>
                <w:sz w:val="12"/>
                <w:szCs w:val="12"/>
                <w:lang w:val="ca-ES"/>
              </w:rPr>
            </w:pPr>
            <w:r w:rsidRPr="003A7F57">
              <w:rPr>
                <w:rFonts w:ascii="Times New Roman" w:hAnsi="Times New Roman" w:cs="Times New Roman"/>
                <w:b/>
                <w:bCs/>
                <w:color w:val="FF0000"/>
                <w:sz w:val="12"/>
                <w:szCs w:val="12"/>
                <w:lang w:val="ca-ES"/>
              </w:rPr>
              <w:t xml:space="preserve">UF2. </w:t>
            </w:r>
            <w:r w:rsidRPr="003A7F57">
              <w:rPr>
                <w:rFonts w:ascii="Times New Roman" w:hAnsi="Times New Roman" w:cs="Times New Roman"/>
                <w:color w:val="FF0000"/>
                <w:sz w:val="12"/>
                <w:szCs w:val="12"/>
                <w:lang w:val="ca-ES"/>
              </w:rPr>
              <w:t>Materials, suports i sistemes d'impressió. (</w:t>
            </w:r>
            <w:r w:rsidRPr="003A7F57">
              <w:rPr>
                <w:rFonts w:ascii="Times New Roman" w:hAnsi="Times New Roman" w:cs="Times New Roman"/>
                <w:b/>
                <w:color w:val="FF0000"/>
                <w:sz w:val="12"/>
                <w:szCs w:val="12"/>
                <w:lang w:val="ca-ES"/>
              </w:rPr>
              <w:t>pendent 2015-2016</w:t>
            </w:r>
            <w:r w:rsidRPr="003A7F57">
              <w:rPr>
                <w:rFonts w:ascii="Times New Roman" w:hAnsi="Times New Roman" w:cs="Times New Roman"/>
                <w:color w:val="FF0000"/>
                <w:sz w:val="12"/>
                <w:szCs w:val="12"/>
                <w:lang w:val="ca-ES"/>
              </w:rPr>
              <w:t xml:space="preserve">) </w:t>
            </w:r>
          </w:p>
        </w:tc>
        <w:tc>
          <w:tcPr>
            <w:tcW w:w="208" w:type="pct"/>
            <w:tcBorders>
              <w:left w:val="single" w:sz="12" w:space="0" w:color="auto"/>
              <w:right w:val="single" w:sz="12" w:space="0" w:color="auto"/>
            </w:tcBorders>
            <w:shd w:val="clear" w:color="auto" w:fill="D9D9D9"/>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27"/>
                  <w:enabled/>
                  <w:calcOnExit w:val="0"/>
                  <w:checkBox>
                    <w:sizeAuto/>
                    <w:default w:val="0"/>
                  </w:checkBox>
                </w:ffData>
              </w:fldChar>
            </w:r>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p>
        </w:tc>
      </w:tr>
      <w:tr w:rsidR="002C016B" w:rsidRPr="00F16D12" w:rsidTr="002C016B">
        <w:trPr>
          <w:trHeight w:val="112"/>
        </w:trPr>
        <w:tc>
          <w:tcPr>
            <w:tcW w:w="927" w:type="pct"/>
            <w:gridSpan w:val="2"/>
            <w:vMerge/>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982" w:type="pct"/>
            <w:gridSpan w:val="9"/>
            <w:vMerge/>
            <w:tcBorders>
              <w:left w:val="single" w:sz="12" w:space="0" w:color="auto"/>
              <w:bottom w:val="single" w:sz="12" w:space="0" w:color="auto"/>
              <w:right w:val="single" w:sz="12" w:space="0" w:color="auto"/>
            </w:tcBorders>
          </w:tcPr>
          <w:p w:rsidR="002C016B" w:rsidRPr="00F16D12" w:rsidRDefault="002C016B" w:rsidP="005339F7">
            <w:pPr>
              <w:jc w:val="center"/>
              <w:rPr>
                <w:rFonts w:ascii="Times New Roman" w:hAnsi="Times New Roman"/>
                <w:sz w:val="12"/>
                <w:szCs w:val="12"/>
              </w:rPr>
            </w:pPr>
          </w:p>
        </w:tc>
        <w:tc>
          <w:tcPr>
            <w:tcW w:w="1883" w:type="pct"/>
            <w:gridSpan w:val="5"/>
            <w:tcBorders>
              <w:left w:val="single" w:sz="12" w:space="0" w:color="auto"/>
              <w:bottom w:val="single" w:sz="12" w:space="0" w:color="auto"/>
              <w:right w:val="single" w:sz="12" w:space="0" w:color="auto"/>
            </w:tcBorders>
            <w:shd w:val="clear" w:color="auto" w:fill="D9D9D9"/>
            <w:vAlign w:val="center"/>
          </w:tcPr>
          <w:p w:rsidR="002C016B" w:rsidRPr="003A7F57" w:rsidRDefault="002C016B" w:rsidP="005339F7">
            <w:pPr>
              <w:pStyle w:val="Default"/>
              <w:rPr>
                <w:rFonts w:ascii="Times New Roman" w:hAnsi="Times New Roman" w:cs="Times New Roman"/>
                <w:color w:val="FF0000"/>
                <w:sz w:val="12"/>
                <w:szCs w:val="12"/>
                <w:lang w:val="ca-ES"/>
              </w:rPr>
            </w:pPr>
            <w:r w:rsidRPr="003A7F57">
              <w:rPr>
                <w:rFonts w:ascii="Times New Roman" w:hAnsi="Times New Roman" w:cs="Times New Roman"/>
                <w:b/>
                <w:bCs/>
                <w:color w:val="FF0000"/>
                <w:sz w:val="12"/>
                <w:szCs w:val="12"/>
                <w:lang w:val="ca-ES"/>
              </w:rPr>
              <w:t>UF3.</w:t>
            </w:r>
            <w:r w:rsidRPr="003A7F57">
              <w:rPr>
                <w:rFonts w:ascii="Times New Roman" w:hAnsi="Times New Roman" w:cs="Times New Roman"/>
                <w:color w:val="FF0000"/>
                <w:sz w:val="12"/>
                <w:szCs w:val="12"/>
                <w:lang w:val="ca-ES"/>
              </w:rPr>
              <w:t>Acabats,post</w:t>
            </w:r>
            <w:r w:rsidRPr="003A7F57">
              <w:rPr>
                <w:rFonts w:ascii="Times New Roman" w:hAnsi="Times New Roman" w:cs="Times New Roman"/>
                <w:color w:val="FF0000"/>
                <w:sz w:val="12"/>
                <w:szCs w:val="12"/>
                <w:lang w:val="ca-ES"/>
              </w:rPr>
              <w:softHyphen/>
              <w:t>impressió i control de qualitat.(</w:t>
            </w:r>
            <w:r w:rsidRPr="003A7F57">
              <w:rPr>
                <w:rFonts w:ascii="Times New Roman" w:hAnsi="Times New Roman" w:cs="Times New Roman"/>
                <w:b/>
                <w:color w:val="FF0000"/>
                <w:sz w:val="12"/>
                <w:szCs w:val="12"/>
                <w:lang w:val="ca-ES"/>
              </w:rPr>
              <w:t>pendent 2015-2016</w:t>
            </w:r>
            <w:r w:rsidRPr="003A7F57">
              <w:rPr>
                <w:rFonts w:ascii="Times New Roman" w:hAnsi="Times New Roman" w:cs="Times New Roman"/>
                <w:color w:val="FF0000"/>
                <w:sz w:val="12"/>
                <w:szCs w:val="12"/>
                <w:lang w:val="ca-ES"/>
              </w:rPr>
              <w:t>)</w:t>
            </w:r>
          </w:p>
        </w:tc>
        <w:tc>
          <w:tcPr>
            <w:tcW w:w="208" w:type="pct"/>
            <w:tcBorders>
              <w:left w:val="single" w:sz="12" w:space="0" w:color="auto"/>
              <w:bottom w:val="single" w:sz="12" w:space="0" w:color="auto"/>
              <w:right w:val="single" w:sz="12" w:space="0" w:color="auto"/>
            </w:tcBorders>
            <w:shd w:val="clear" w:color="auto" w:fill="D9D9D9"/>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28"/>
                  <w:enabled/>
                  <w:calcOnExit w:val="0"/>
                  <w:checkBox>
                    <w:sizeAuto/>
                    <w:default w:val="0"/>
                  </w:checkBox>
                </w:ffData>
              </w:fldChar>
            </w:r>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p>
        </w:tc>
      </w:tr>
      <w:tr w:rsidR="002C016B" w:rsidRPr="00456686" w:rsidTr="002C016B">
        <w:trPr>
          <w:trHeight w:val="106"/>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M11.Tècniques d'expressió gràfica</w:t>
            </w:r>
          </w:p>
        </w:tc>
        <w:tc>
          <w:tcPr>
            <w:tcW w:w="1791" w:type="pct"/>
            <w:gridSpan w:val="8"/>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sz w:val="12"/>
                <w:szCs w:val="12"/>
              </w:rPr>
            </w:pPr>
            <w:r w:rsidRPr="00456686">
              <w:rPr>
                <w:rFonts w:ascii="Times New Roman" w:hAnsi="Times New Roman"/>
                <w:b/>
                <w:bCs/>
                <w:sz w:val="12"/>
                <w:szCs w:val="12"/>
              </w:rPr>
              <w:t xml:space="preserve">UF1. </w:t>
            </w:r>
            <w:r w:rsidRPr="00456686">
              <w:rPr>
                <w:rFonts w:ascii="Times New Roman" w:hAnsi="Times New Roman"/>
                <w:sz w:val="12"/>
                <w:szCs w:val="12"/>
              </w:rPr>
              <w:t>Suports, eines i materials per a l'expressió gràfica.</w:t>
            </w:r>
          </w:p>
        </w:tc>
        <w:tc>
          <w:tcPr>
            <w:tcW w:w="191" w:type="pct"/>
            <w:vMerge w:val="restart"/>
            <w:tcBorders>
              <w:top w:val="single" w:sz="12" w:space="0" w:color="auto"/>
              <w:left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29"/>
                  <w:enabled/>
                  <w:calcOnExit w:val="0"/>
                  <w:checkBox>
                    <w:sizeAuto/>
                    <w:default w:val="0"/>
                  </w:checkBox>
                </w:ffData>
              </w:fldChar>
            </w:r>
            <w:bookmarkStart w:id="42" w:name="Verifica29"/>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42"/>
          </w:p>
        </w:tc>
        <w:tc>
          <w:tcPr>
            <w:tcW w:w="1883" w:type="pct"/>
            <w:gridSpan w:val="5"/>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UF2. </w:t>
            </w:r>
            <w:r w:rsidRPr="00456686">
              <w:rPr>
                <w:rFonts w:ascii="Times New Roman" w:hAnsi="Times New Roman" w:cs="Times New Roman"/>
                <w:color w:val="FF0000"/>
                <w:sz w:val="12"/>
                <w:szCs w:val="12"/>
                <w:lang w:val="ca-ES"/>
              </w:rPr>
              <w:t xml:space="preserve">Ús i aplicació comunicativa i expressiva en el dibuix i el color.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5"/>
                  <w:enabled/>
                  <w:calcOnExit w:val="0"/>
                  <w:checkBox>
                    <w:sizeAuto/>
                    <w:default w:val="0"/>
                  </w:checkBox>
                </w:ffData>
              </w:fldChar>
            </w:r>
            <w:bookmarkStart w:id="43" w:name="Verifica45"/>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43"/>
          </w:p>
        </w:tc>
      </w:tr>
      <w:tr w:rsidR="002C016B" w:rsidRPr="00456686" w:rsidTr="002C016B">
        <w:trPr>
          <w:trHeight w:val="69"/>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vMerge/>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p>
        </w:tc>
        <w:tc>
          <w:tcPr>
            <w:tcW w:w="191" w:type="pct"/>
            <w:vMerge/>
            <w:tcBorders>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p>
        </w:tc>
        <w:tc>
          <w:tcPr>
            <w:tcW w:w="1883" w:type="pct"/>
            <w:gridSpan w:val="5"/>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FF0000"/>
                <w:sz w:val="12"/>
                <w:szCs w:val="12"/>
                <w:lang w:val="ca-ES"/>
              </w:rPr>
            </w:pPr>
            <w:r w:rsidRPr="00456686">
              <w:rPr>
                <w:rFonts w:ascii="Times New Roman" w:hAnsi="Times New Roman" w:cs="Times New Roman"/>
                <w:b/>
                <w:bCs/>
                <w:color w:val="FF0000"/>
                <w:sz w:val="12"/>
                <w:szCs w:val="12"/>
                <w:lang w:val="ca-ES"/>
              </w:rPr>
              <w:t xml:space="preserve">UF3. </w:t>
            </w:r>
            <w:r w:rsidRPr="00456686">
              <w:rPr>
                <w:rFonts w:ascii="Times New Roman" w:hAnsi="Times New Roman" w:cs="Times New Roman"/>
                <w:color w:val="FF0000"/>
                <w:sz w:val="12"/>
                <w:szCs w:val="12"/>
                <w:lang w:val="ca-ES"/>
              </w:rPr>
              <w:t xml:space="preserve">Maneig i experimentació amb les tècniques d'expressió gràfica. </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6"/>
                  <w:enabled/>
                  <w:calcOnExit w:val="0"/>
                  <w:checkBox>
                    <w:sizeAuto/>
                    <w:default w:val="0"/>
                  </w:checkBox>
                </w:ffData>
              </w:fldChar>
            </w:r>
            <w:bookmarkStart w:id="44" w:name="Verifica46"/>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44"/>
          </w:p>
        </w:tc>
      </w:tr>
      <w:tr w:rsidR="002C016B" w:rsidRPr="00456686" w:rsidTr="002C016B">
        <w:trPr>
          <w:trHeight w:val="125"/>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bCs/>
                <w:sz w:val="12"/>
                <w:szCs w:val="12"/>
              </w:rPr>
              <w:t>M12.Tipografia</w:t>
            </w:r>
          </w:p>
        </w:tc>
        <w:tc>
          <w:tcPr>
            <w:tcW w:w="1791" w:type="pct"/>
            <w:gridSpan w:val="8"/>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UF1. </w:t>
            </w:r>
            <w:r w:rsidRPr="00456686">
              <w:rPr>
                <w:rFonts w:ascii="Times New Roman" w:hAnsi="Times New Roman" w:cs="Times New Roman"/>
                <w:color w:val="auto"/>
                <w:sz w:val="12"/>
                <w:szCs w:val="12"/>
                <w:lang w:val="ca-ES"/>
              </w:rPr>
              <w:t xml:space="preserve">Evolució històrica de la tipografia.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30"/>
                  <w:enabled/>
                  <w:calcOnExit w:val="0"/>
                  <w:checkBox>
                    <w:sizeAuto/>
                    <w:default w:val="0"/>
                  </w:checkBox>
                </w:ffData>
              </w:fldChar>
            </w:r>
            <w:bookmarkStart w:id="45" w:name="Verifica30"/>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45"/>
          </w:p>
        </w:tc>
        <w:tc>
          <w:tcPr>
            <w:tcW w:w="1883" w:type="pct"/>
            <w:gridSpan w:val="5"/>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bCs/>
                <w:color w:val="FF0000"/>
                <w:sz w:val="12"/>
                <w:szCs w:val="12"/>
                <w:lang w:val="ca-ES"/>
              </w:rPr>
            </w:pPr>
            <w:r w:rsidRPr="00456686">
              <w:rPr>
                <w:rFonts w:ascii="Times New Roman" w:hAnsi="Times New Roman" w:cs="Times New Roman"/>
                <w:b/>
                <w:bCs/>
                <w:color w:val="FF0000"/>
                <w:sz w:val="12"/>
                <w:szCs w:val="12"/>
                <w:lang w:val="ca-ES"/>
              </w:rPr>
              <w:t xml:space="preserve">UF4. </w:t>
            </w:r>
            <w:r w:rsidRPr="00456686">
              <w:rPr>
                <w:rFonts w:ascii="Times New Roman" w:hAnsi="Times New Roman" w:cs="Times New Roman"/>
                <w:bCs/>
                <w:color w:val="FF0000"/>
                <w:sz w:val="12"/>
                <w:szCs w:val="12"/>
                <w:lang w:val="ca-ES"/>
              </w:rPr>
              <w:t>Usos tipogràfics i creació d’alfabets</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pStyle w:val="Default"/>
              <w:jc w:val="center"/>
              <w:rPr>
                <w:rFonts w:ascii="Times New Roman" w:hAnsi="Times New Roman" w:cs="Times New Roman"/>
                <w:b/>
                <w:bCs/>
                <w:color w:val="auto"/>
                <w:sz w:val="12"/>
                <w:szCs w:val="12"/>
                <w:lang w:val="ca-ES"/>
              </w:rPr>
            </w:pPr>
            <w:r w:rsidRPr="00F16D12">
              <w:rPr>
                <w:rFonts w:ascii="Times New Roman" w:hAnsi="Times New Roman" w:cs="Times New Roman"/>
                <w:b/>
                <w:bCs/>
                <w:color w:val="auto"/>
                <w:sz w:val="12"/>
                <w:szCs w:val="12"/>
                <w:lang w:val="ca-ES"/>
              </w:rPr>
              <w:fldChar w:fldCharType="begin">
                <w:ffData>
                  <w:name w:val="Verifica47"/>
                  <w:enabled/>
                  <w:calcOnExit w:val="0"/>
                  <w:checkBox>
                    <w:sizeAuto/>
                    <w:default w:val="0"/>
                  </w:checkBox>
                </w:ffData>
              </w:fldChar>
            </w:r>
            <w:bookmarkStart w:id="46" w:name="Verifica47"/>
            <w:r w:rsidRPr="00F16D12">
              <w:rPr>
                <w:rFonts w:ascii="Times New Roman" w:hAnsi="Times New Roman" w:cs="Times New Roman"/>
                <w:b/>
                <w:bCs/>
                <w:color w:val="auto"/>
                <w:sz w:val="12"/>
                <w:szCs w:val="12"/>
                <w:lang w:val="ca-ES"/>
              </w:rPr>
              <w:instrText xml:space="preserve"> FORMCHECKBOX </w:instrText>
            </w:r>
            <w:r w:rsidR="000A011A">
              <w:rPr>
                <w:rFonts w:ascii="Times New Roman" w:hAnsi="Times New Roman" w:cs="Times New Roman"/>
                <w:b/>
                <w:bCs/>
                <w:color w:val="auto"/>
                <w:sz w:val="12"/>
                <w:szCs w:val="12"/>
                <w:lang w:val="ca-ES"/>
              </w:rPr>
            </w:r>
            <w:r w:rsidR="000A011A">
              <w:rPr>
                <w:rFonts w:ascii="Times New Roman" w:hAnsi="Times New Roman" w:cs="Times New Roman"/>
                <w:b/>
                <w:bCs/>
                <w:color w:val="auto"/>
                <w:sz w:val="12"/>
                <w:szCs w:val="12"/>
                <w:lang w:val="ca-ES"/>
              </w:rPr>
              <w:fldChar w:fldCharType="separate"/>
            </w:r>
            <w:r w:rsidRPr="00F16D12">
              <w:rPr>
                <w:rFonts w:ascii="Times New Roman" w:hAnsi="Times New Roman" w:cs="Times New Roman"/>
                <w:b/>
                <w:bCs/>
                <w:color w:val="auto"/>
                <w:sz w:val="12"/>
                <w:szCs w:val="12"/>
                <w:lang w:val="ca-ES"/>
              </w:rPr>
              <w:fldChar w:fldCharType="end"/>
            </w:r>
            <w:bookmarkEnd w:id="46"/>
          </w:p>
        </w:tc>
      </w:tr>
      <w:tr w:rsidR="002C016B" w:rsidRPr="00456686" w:rsidTr="002C016B">
        <w:trPr>
          <w:trHeight w:val="71"/>
        </w:trPr>
        <w:tc>
          <w:tcPr>
            <w:tcW w:w="927" w:type="pct"/>
            <w:gridSpan w:val="2"/>
            <w:vMerge/>
            <w:tcBorders>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UF2. </w:t>
            </w:r>
            <w:r w:rsidRPr="00456686">
              <w:rPr>
                <w:rFonts w:ascii="Times New Roman" w:hAnsi="Times New Roman" w:cs="Times New Roman"/>
                <w:color w:val="auto"/>
                <w:sz w:val="12"/>
                <w:szCs w:val="12"/>
                <w:lang w:val="ca-ES"/>
              </w:rPr>
              <w:t xml:space="preserve">Signe tipogràfic.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31"/>
                  <w:enabled/>
                  <w:calcOnExit w:val="0"/>
                  <w:checkBox>
                    <w:sizeAuto/>
                    <w:default w:val="0"/>
                  </w:checkBox>
                </w:ffData>
              </w:fldChar>
            </w:r>
            <w:bookmarkStart w:id="47" w:name="Verifica31"/>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bookmarkEnd w:id="47"/>
          </w:p>
        </w:tc>
        <w:tc>
          <w:tcPr>
            <w:tcW w:w="2091" w:type="pct"/>
            <w:gridSpan w:val="6"/>
            <w:vMerge w:val="restart"/>
            <w:tcBorders>
              <w:top w:val="single" w:sz="12" w:space="0" w:color="auto"/>
              <w:left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p>
        </w:tc>
      </w:tr>
      <w:tr w:rsidR="002C016B" w:rsidRPr="00456686" w:rsidTr="002C016B">
        <w:trPr>
          <w:trHeight w:val="177"/>
        </w:trPr>
        <w:tc>
          <w:tcPr>
            <w:tcW w:w="927" w:type="pct"/>
            <w:gridSpan w:val="2"/>
            <w:vMerge/>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bottom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color w:val="auto"/>
                <w:sz w:val="12"/>
                <w:szCs w:val="12"/>
                <w:lang w:val="ca-ES"/>
              </w:rPr>
            </w:pPr>
            <w:r w:rsidRPr="00456686">
              <w:rPr>
                <w:rFonts w:ascii="Times New Roman" w:hAnsi="Times New Roman" w:cs="Times New Roman"/>
                <w:b/>
                <w:bCs/>
                <w:color w:val="auto"/>
                <w:sz w:val="12"/>
                <w:szCs w:val="12"/>
                <w:lang w:val="ca-ES"/>
              </w:rPr>
              <w:t xml:space="preserve">UF3. </w:t>
            </w:r>
            <w:r w:rsidRPr="00456686">
              <w:rPr>
                <w:rFonts w:ascii="Times New Roman" w:hAnsi="Times New Roman" w:cs="Times New Roman"/>
                <w:color w:val="auto"/>
                <w:sz w:val="12"/>
                <w:szCs w:val="12"/>
                <w:lang w:val="ca-ES"/>
              </w:rPr>
              <w:t xml:space="preserve">Aplicació tipogràfica. </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32"/>
                  <w:enabled/>
                  <w:calcOnExit w:val="0"/>
                  <w:checkBox>
                    <w:sizeAuto/>
                    <w:default w:val="0"/>
                  </w:checkBox>
                </w:ffData>
              </w:fldChar>
            </w:r>
            <w:bookmarkStart w:id="48" w:name="Verifica32"/>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bookmarkEnd w:id="48"/>
          </w:p>
        </w:tc>
        <w:tc>
          <w:tcPr>
            <w:tcW w:w="2091" w:type="pct"/>
            <w:gridSpan w:val="6"/>
            <w:vMerge/>
            <w:tcBorders>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p>
        </w:tc>
      </w:tr>
      <w:tr w:rsidR="002C016B" w:rsidRPr="00456686" w:rsidTr="002C016B">
        <w:trPr>
          <w:trHeight w:val="138"/>
        </w:trPr>
        <w:tc>
          <w:tcPr>
            <w:tcW w:w="927" w:type="pct"/>
            <w:gridSpan w:val="2"/>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b/>
                <w:sz w:val="12"/>
                <w:szCs w:val="12"/>
              </w:rPr>
            </w:pPr>
            <w:r w:rsidRPr="00456686">
              <w:rPr>
                <w:rFonts w:ascii="Times New Roman" w:hAnsi="Times New Roman"/>
                <w:b/>
                <w:sz w:val="12"/>
                <w:szCs w:val="12"/>
              </w:rPr>
              <w:t xml:space="preserve">M13.Suport  </w:t>
            </w:r>
            <w:r w:rsidRPr="00456686">
              <w:rPr>
                <w:rFonts w:ascii="Times New Roman" w:hAnsi="Times New Roman"/>
                <w:b/>
                <w:bCs/>
                <w:sz w:val="12"/>
                <w:szCs w:val="12"/>
              </w:rPr>
              <w:t>Projecte integrat</w:t>
            </w:r>
          </w:p>
        </w:tc>
        <w:tc>
          <w:tcPr>
            <w:tcW w:w="1791" w:type="pct"/>
            <w:gridSpan w:val="8"/>
            <w:tcBorders>
              <w:top w:val="single" w:sz="12" w:space="0" w:color="auto"/>
              <w:left w:val="single" w:sz="12" w:space="0" w:color="auto"/>
              <w:right w:val="single" w:sz="12" w:space="0" w:color="auto"/>
            </w:tcBorders>
            <w:vAlign w:val="center"/>
          </w:tcPr>
          <w:p w:rsidR="002C016B" w:rsidRPr="00456686" w:rsidRDefault="002C016B" w:rsidP="005339F7">
            <w:pPr>
              <w:pStyle w:val="Default"/>
              <w:rPr>
                <w:rFonts w:ascii="Times New Roman" w:hAnsi="Times New Roman" w:cs="Times New Roman"/>
                <w:b/>
                <w:bCs/>
                <w:color w:val="auto"/>
                <w:sz w:val="12"/>
                <w:szCs w:val="12"/>
                <w:lang w:val="ca-ES"/>
              </w:rPr>
            </w:pPr>
            <w:r w:rsidRPr="00456686">
              <w:rPr>
                <w:rFonts w:ascii="Times New Roman" w:hAnsi="Times New Roman" w:cs="Times New Roman"/>
                <w:b/>
                <w:bCs/>
                <w:color w:val="auto"/>
                <w:sz w:val="12"/>
                <w:szCs w:val="12"/>
                <w:lang w:val="ca-ES"/>
              </w:rPr>
              <w:t>UF1. S.P.I</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b/>
                <w:bCs/>
                <w:sz w:val="12"/>
                <w:szCs w:val="12"/>
              </w:rPr>
            </w:pPr>
            <w:r w:rsidRPr="00F16D12">
              <w:rPr>
                <w:b/>
                <w:bCs/>
                <w:sz w:val="12"/>
                <w:szCs w:val="12"/>
              </w:rPr>
              <w:fldChar w:fldCharType="begin">
                <w:ffData>
                  <w:name w:val="Verifica33"/>
                  <w:enabled/>
                  <w:calcOnExit w:val="0"/>
                  <w:checkBox>
                    <w:sizeAuto/>
                    <w:default w:val="0"/>
                  </w:checkBox>
                </w:ffData>
              </w:fldChar>
            </w:r>
            <w:bookmarkStart w:id="49" w:name="Verifica33"/>
            <w:r w:rsidRPr="00F16D12">
              <w:rPr>
                <w:rFonts w:ascii="Times New Roman" w:hAnsi="Times New Roman"/>
                <w:b/>
                <w:bCs/>
                <w:sz w:val="12"/>
                <w:szCs w:val="12"/>
              </w:rPr>
              <w:instrText xml:space="preserve"> FORMCHECKBOX </w:instrText>
            </w:r>
            <w:r w:rsidR="000A011A">
              <w:rPr>
                <w:b/>
                <w:bCs/>
                <w:sz w:val="12"/>
                <w:szCs w:val="12"/>
              </w:rPr>
            </w:r>
            <w:r w:rsidR="000A011A">
              <w:rPr>
                <w:b/>
                <w:bCs/>
                <w:sz w:val="12"/>
                <w:szCs w:val="12"/>
              </w:rPr>
              <w:fldChar w:fldCharType="separate"/>
            </w:r>
            <w:r w:rsidRPr="00F16D12">
              <w:rPr>
                <w:b/>
                <w:bCs/>
                <w:sz w:val="12"/>
                <w:szCs w:val="12"/>
              </w:rPr>
              <w:fldChar w:fldCharType="end"/>
            </w:r>
            <w:bookmarkEnd w:id="49"/>
          </w:p>
        </w:tc>
        <w:tc>
          <w:tcPr>
            <w:tcW w:w="1883" w:type="pct"/>
            <w:gridSpan w:val="5"/>
            <w:vMerge w:val="restart"/>
            <w:tcBorders>
              <w:top w:val="single" w:sz="12" w:space="0" w:color="auto"/>
              <w:left w:val="single" w:sz="12" w:space="0" w:color="auto"/>
              <w:right w:val="single" w:sz="12" w:space="0" w:color="auto"/>
            </w:tcBorders>
            <w:vAlign w:val="center"/>
          </w:tcPr>
          <w:p w:rsidR="002C016B" w:rsidRPr="00456686" w:rsidRDefault="002C016B" w:rsidP="005339F7">
            <w:pPr>
              <w:rPr>
                <w:rFonts w:ascii="Times New Roman" w:hAnsi="Times New Roman"/>
                <w:sz w:val="12"/>
                <w:szCs w:val="12"/>
              </w:rPr>
            </w:pPr>
            <w:r w:rsidRPr="00456686">
              <w:rPr>
                <w:rFonts w:ascii="Times New Roman" w:hAnsi="Times New Roman"/>
                <w:b/>
                <w:bCs/>
                <w:color w:val="FF0000"/>
                <w:sz w:val="12"/>
                <w:szCs w:val="12"/>
              </w:rPr>
              <w:t>UF3. S.P.I</w:t>
            </w:r>
          </w:p>
        </w:tc>
        <w:tc>
          <w:tcPr>
            <w:tcW w:w="208" w:type="pct"/>
            <w:vMerge w:val="restart"/>
            <w:tcBorders>
              <w:top w:val="single" w:sz="12" w:space="0" w:color="auto"/>
              <w:left w:val="single" w:sz="12" w:space="0" w:color="auto"/>
              <w:right w:val="single" w:sz="12" w:space="0" w:color="auto"/>
            </w:tcBorders>
            <w:vAlign w:val="center"/>
          </w:tcPr>
          <w:p w:rsidR="002C016B" w:rsidRPr="00F16D12" w:rsidRDefault="002C016B" w:rsidP="005339F7">
            <w:pPr>
              <w:jc w:val="center"/>
              <w:rPr>
                <w:rFonts w:ascii="Times New Roman" w:hAnsi="Times New Roman"/>
                <w:b/>
                <w:bCs/>
                <w:sz w:val="12"/>
                <w:szCs w:val="12"/>
              </w:rPr>
            </w:pPr>
            <w:r w:rsidRPr="00F16D12">
              <w:rPr>
                <w:b/>
                <w:bCs/>
                <w:sz w:val="12"/>
                <w:szCs w:val="12"/>
              </w:rPr>
              <w:fldChar w:fldCharType="begin">
                <w:ffData>
                  <w:name w:val="Verifica48"/>
                  <w:enabled/>
                  <w:calcOnExit w:val="0"/>
                  <w:checkBox>
                    <w:sizeAuto/>
                    <w:default w:val="0"/>
                    <w:checked w:val="0"/>
                  </w:checkBox>
                </w:ffData>
              </w:fldChar>
            </w:r>
            <w:bookmarkStart w:id="50" w:name="Verifica48"/>
            <w:r w:rsidRPr="00F16D12">
              <w:rPr>
                <w:rFonts w:ascii="Times New Roman" w:hAnsi="Times New Roman"/>
                <w:b/>
                <w:bCs/>
                <w:sz w:val="12"/>
                <w:szCs w:val="12"/>
              </w:rPr>
              <w:instrText xml:space="preserve"> FORMCHECKBOX </w:instrText>
            </w:r>
            <w:r w:rsidR="000A011A">
              <w:rPr>
                <w:b/>
                <w:bCs/>
                <w:sz w:val="12"/>
                <w:szCs w:val="12"/>
              </w:rPr>
            </w:r>
            <w:r w:rsidR="000A011A">
              <w:rPr>
                <w:b/>
                <w:bCs/>
                <w:sz w:val="12"/>
                <w:szCs w:val="12"/>
              </w:rPr>
              <w:fldChar w:fldCharType="separate"/>
            </w:r>
            <w:r w:rsidRPr="00F16D12">
              <w:rPr>
                <w:b/>
                <w:bCs/>
                <w:sz w:val="12"/>
                <w:szCs w:val="12"/>
              </w:rPr>
              <w:fldChar w:fldCharType="end"/>
            </w:r>
            <w:bookmarkEnd w:id="50"/>
          </w:p>
        </w:tc>
      </w:tr>
      <w:tr w:rsidR="002C016B" w:rsidRPr="00456686" w:rsidTr="002C016B">
        <w:trPr>
          <w:trHeight w:val="87"/>
        </w:trPr>
        <w:tc>
          <w:tcPr>
            <w:tcW w:w="927" w:type="pct"/>
            <w:gridSpan w:val="2"/>
            <w:vMerge/>
            <w:tcBorders>
              <w:left w:val="single" w:sz="12" w:space="0" w:color="auto"/>
              <w:bottom w:val="single" w:sz="12" w:space="0" w:color="auto"/>
              <w:right w:val="single" w:sz="12" w:space="0" w:color="auto"/>
            </w:tcBorders>
          </w:tcPr>
          <w:p w:rsidR="002C016B" w:rsidRPr="00456686" w:rsidRDefault="002C016B" w:rsidP="005339F7">
            <w:pPr>
              <w:rPr>
                <w:rFonts w:ascii="Times New Roman" w:hAnsi="Times New Roman"/>
                <w:b/>
                <w:sz w:val="12"/>
                <w:szCs w:val="12"/>
              </w:rPr>
            </w:pPr>
          </w:p>
        </w:tc>
        <w:tc>
          <w:tcPr>
            <w:tcW w:w="1791" w:type="pct"/>
            <w:gridSpan w:val="8"/>
            <w:tcBorders>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sz w:val="12"/>
                <w:szCs w:val="12"/>
              </w:rPr>
            </w:pPr>
            <w:r w:rsidRPr="00456686">
              <w:rPr>
                <w:rFonts w:ascii="Times New Roman" w:hAnsi="Times New Roman"/>
                <w:b/>
                <w:bCs/>
                <w:sz w:val="12"/>
                <w:szCs w:val="12"/>
              </w:rPr>
              <w:t>UF2. S.P.I</w:t>
            </w:r>
          </w:p>
        </w:tc>
        <w:tc>
          <w:tcPr>
            <w:tcW w:w="191"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34"/>
                  <w:enabled/>
                  <w:calcOnExit w:val="0"/>
                  <w:checkBox>
                    <w:sizeAuto/>
                    <w:default w:val="0"/>
                  </w:checkBox>
                </w:ffData>
              </w:fldChar>
            </w:r>
            <w:bookmarkStart w:id="51" w:name="Verifica34"/>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bookmarkEnd w:id="51"/>
          </w:p>
        </w:tc>
        <w:tc>
          <w:tcPr>
            <w:tcW w:w="1883" w:type="pct"/>
            <w:gridSpan w:val="5"/>
            <w:vMerge/>
            <w:tcBorders>
              <w:left w:val="single" w:sz="12" w:space="0" w:color="auto"/>
              <w:bottom w:val="single" w:sz="12" w:space="0" w:color="auto"/>
              <w:right w:val="single" w:sz="12" w:space="0" w:color="auto"/>
            </w:tcBorders>
          </w:tcPr>
          <w:p w:rsidR="002C016B" w:rsidRPr="00456686" w:rsidRDefault="002C016B" w:rsidP="005339F7">
            <w:pPr>
              <w:rPr>
                <w:rFonts w:ascii="Times New Roman" w:hAnsi="Times New Roman"/>
                <w:sz w:val="12"/>
                <w:szCs w:val="12"/>
              </w:rPr>
            </w:pPr>
          </w:p>
        </w:tc>
        <w:tc>
          <w:tcPr>
            <w:tcW w:w="208" w:type="pct"/>
            <w:vMerge/>
            <w:tcBorders>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p>
        </w:tc>
      </w:tr>
      <w:tr w:rsidR="002C016B" w:rsidRPr="00456686" w:rsidTr="002C016B">
        <w:trPr>
          <w:trHeight w:val="254"/>
        </w:trPr>
        <w:tc>
          <w:tcPr>
            <w:tcW w:w="4792" w:type="pct"/>
            <w:gridSpan w:val="16"/>
            <w:tcBorders>
              <w:top w:val="single" w:sz="12" w:space="0" w:color="auto"/>
              <w:left w:val="single" w:sz="12" w:space="0" w:color="auto"/>
              <w:bottom w:val="single" w:sz="12" w:space="0" w:color="auto"/>
              <w:right w:val="single" w:sz="12" w:space="0" w:color="auto"/>
            </w:tcBorders>
            <w:vAlign w:val="center"/>
          </w:tcPr>
          <w:p w:rsidR="002C016B" w:rsidRPr="00456686" w:rsidRDefault="002C016B" w:rsidP="005339F7">
            <w:pPr>
              <w:rPr>
                <w:rFonts w:ascii="Times New Roman" w:hAnsi="Times New Roman"/>
                <w:color w:val="0070C0"/>
                <w:sz w:val="14"/>
                <w:szCs w:val="14"/>
              </w:rPr>
            </w:pPr>
            <w:r w:rsidRPr="00456686">
              <w:rPr>
                <w:rFonts w:ascii="Times New Roman" w:hAnsi="Times New Roman"/>
                <w:b/>
                <w:bCs/>
                <w:color w:val="0070C0"/>
                <w:sz w:val="14"/>
                <w:szCs w:val="14"/>
              </w:rPr>
              <w:t>Formació pràctica en empreses, estudis o tallers</w:t>
            </w:r>
          </w:p>
        </w:tc>
        <w:tc>
          <w:tcPr>
            <w:tcW w:w="208" w:type="pct"/>
            <w:tcBorders>
              <w:top w:val="single" w:sz="12" w:space="0" w:color="auto"/>
              <w:left w:val="single" w:sz="12" w:space="0" w:color="auto"/>
              <w:bottom w:val="single" w:sz="12" w:space="0" w:color="auto"/>
              <w:right w:val="single" w:sz="12" w:space="0" w:color="auto"/>
            </w:tcBorders>
            <w:vAlign w:val="center"/>
          </w:tcPr>
          <w:p w:rsidR="002C016B" w:rsidRPr="00F16D12" w:rsidRDefault="002C016B" w:rsidP="005339F7">
            <w:pPr>
              <w:jc w:val="center"/>
              <w:rPr>
                <w:rFonts w:ascii="Times New Roman" w:hAnsi="Times New Roman"/>
                <w:sz w:val="12"/>
                <w:szCs w:val="12"/>
              </w:rPr>
            </w:pPr>
            <w:r w:rsidRPr="00F16D12">
              <w:rPr>
                <w:sz w:val="12"/>
                <w:szCs w:val="12"/>
              </w:rPr>
              <w:fldChar w:fldCharType="begin">
                <w:ffData>
                  <w:name w:val="Verifica35"/>
                  <w:enabled/>
                  <w:calcOnExit w:val="0"/>
                  <w:checkBox>
                    <w:sizeAuto/>
                    <w:default w:val="0"/>
                    <w:checked w:val="0"/>
                  </w:checkBox>
                </w:ffData>
              </w:fldChar>
            </w:r>
            <w:bookmarkStart w:id="52" w:name="Verifica35"/>
            <w:r w:rsidRPr="00F16D12">
              <w:rPr>
                <w:rFonts w:ascii="Times New Roman" w:hAnsi="Times New Roman"/>
                <w:sz w:val="12"/>
                <w:szCs w:val="12"/>
              </w:rPr>
              <w:instrText xml:space="preserve"> FORMCHECKBOX </w:instrText>
            </w:r>
            <w:r w:rsidR="000A011A">
              <w:rPr>
                <w:sz w:val="12"/>
                <w:szCs w:val="12"/>
              </w:rPr>
            </w:r>
            <w:r w:rsidR="000A011A">
              <w:rPr>
                <w:sz w:val="12"/>
                <w:szCs w:val="12"/>
              </w:rPr>
              <w:fldChar w:fldCharType="separate"/>
            </w:r>
            <w:r w:rsidRPr="00F16D12">
              <w:rPr>
                <w:sz w:val="12"/>
                <w:szCs w:val="12"/>
              </w:rPr>
              <w:fldChar w:fldCharType="end"/>
            </w:r>
            <w:bookmarkEnd w:id="52"/>
          </w:p>
        </w:tc>
      </w:tr>
    </w:tbl>
    <w:p w:rsidR="002C1406" w:rsidRDefault="002C1406" w:rsidP="002C016B">
      <w:pPr>
        <w:spacing w:before="120" w:after="240"/>
        <w:rPr>
          <w:rFonts w:ascii="Arial" w:hAnsi="Arial"/>
          <w:b/>
          <w:sz w:val="22"/>
        </w:rPr>
      </w:pPr>
      <w:r>
        <w:rPr>
          <w:rFonts w:ascii="Arial" w:hAnsi="Arial"/>
          <w:b/>
          <w:sz w:val="22"/>
        </w:rPr>
        <w:t>Com</w:t>
      </w:r>
      <w:r w:rsidR="000C6C36">
        <w:rPr>
          <w:rFonts w:ascii="Arial" w:hAnsi="Arial"/>
          <w:b/>
          <w:sz w:val="22"/>
        </w:rPr>
        <w:t xml:space="preserve"> a</w:t>
      </w:r>
      <w:r>
        <w:rPr>
          <w:rFonts w:ascii="Arial" w:hAnsi="Arial"/>
          <w:b/>
          <w:sz w:val="22"/>
        </w:rPr>
        <w:t xml:space="preserve"> alumne</w:t>
      </w:r>
      <w:r w:rsidR="00A96F33">
        <w:rPr>
          <w:rFonts w:ascii="Arial" w:hAnsi="Arial"/>
          <w:b/>
          <w:sz w:val="22"/>
        </w:rPr>
        <w:t>/a</w:t>
      </w:r>
      <w:r>
        <w:rPr>
          <w:rFonts w:ascii="Arial" w:hAnsi="Arial"/>
          <w:b/>
          <w:sz w:val="22"/>
        </w:rPr>
        <w:t xml:space="preserve"> </w:t>
      </w:r>
      <w:r w:rsidR="000C6C36">
        <w:rPr>
          <w:rFonts w:ascii="Arial" w:hAnsi="Arial"/>
          <w:b/>
          <w:sz w:val="22"/>
        </w:rPr>
        <w:t>estic</w:t>
      </w:r>
      <w:r>
        <w:rPr>
          <w:rFonts w:ascii="Arial" w:hAnsi="Arial"/>
          <w:b/>
          <w:sz w:val="22"/>
        </w:rPr>
        <w:t xml:space="preserve"> assabentat</w:t>
      </w:r>
      <w:r w:rsidR="00A96F33">
        <w:rPr>
          <w:rFonts w:ascii="Arial" w:hAnsi="Arial"/>
          <w:b/>
          <w:sz w:val="22"/>
        </w:rPr>
        <w:t>/da</w:t>
      </w:r>
      <w:r>
        <w:rPr>
          <w:rFonts w:ascii="Arial" w:hAnsi="Arial"/>
          <w:b/>
          <w:sz w:val="22"/>
        </w:rPr>
        <w:t xml:space="preserve"> de</w:t>
      </w:r>
      <w:r w:rsidR="000A011A">
        <w:rPr>
          <w:rFonts w:ascii="Arial" w:hAnsi="Arial"/>
          <w:b/>
          <w:sz w:val="22"/>
        </w:rPr>
        <w:t xml:space="preserve"> la normativa que figura al final</w:t>
      </w:r>
      <w:r>
        <w:rPr>
          <w:rFonts w:ascii="Arial" w:hAnsi="Arial"/>
          <w:b/>
          <w:sz w:val="22"/>
        </w:rPr>
        <w:t xml:space="preserve"> d’aquest document i consta a la </w:t>
      </w:r>
      <w:r w:rsidR="000C6C36">
        <w:rPr>
          <w:rFonts w:ascii="Arial" w:hAnsi="Arial"/>
          <w:b/>
          <w:sz w:val="22"/>
        </w:rPr>
        <w:t xml:space="preserve">pàgina </w:t>
      </w:r>
      <w:r>
        <w:rPr>
          <w:rFonts w:ascii="Arial" w:hAnsi="Arial"/>
          <w:b/>
          <w:sz w:val="22"/>
        </w:rPr>
        <w:t>web de l’escola.</w:t>
      </w:r>
    </w:p>
    <w:p w:rsidR="002C016B" w:rsidRDefault="00443C0D" w:rsidP="002C016B">
      <w:pPr>
        <w:jc w:val="right"/>
        <w:rPr>
          <w:rFonts w:ascii="Arial" w:hAnsi="Arial"/>
          <w:b/>
          <w:sz w:val="22"/>
        </w:rPr>
      </w:pPr>
      <w:r>
        <w:rPr>
          <w:rFonts w:ascii="Arial" w:hAnsi="Arial"/>
          <w:b/>
          <w:sz w:val="22"/>
        </w:rPr>
        <w:t>Signatura alumne</w:t>
      </w:r>
      <w:r w:rsidR="000C6C36">
        <w:rPr>
          <w:rFonts w:ascii="Arial" w:hAnsi="Arial"/>
          <w:b/>
          <w:sz w:val="22"/>
        </w:rPr>
        <w:t>/a</w:t>
      </w:r>
      <w:r>
        <w:rPr>
          <w:rFonts w:ascii="Arial" w:hAnsi="Arial"/>
          <w:b/>
          <w:sz w:val="22"/>
        </w:rPr>
        <w:t xml:space="preserve"> o autoritzat</w:t>
      </w:r>
    </w:p>
    <w:p w:rsidR="00244997" w:rsidRPr="007F3362" w:rsidRDefault="002C016B" w:rsidP="002C016B">
      <w:pPr>
        <w:jc w:val="center"/>
        <w:rPr>
          <w:b/>
        </w:rPr>
      </w:pPr>
      <w:r>
        <w:rPr>
          <w:rFonts w:ascii="Arial" w:hAnsi="Arial"/>
          <w:b/>
          <w:sz w:val="22"/>
        </w:rPr>
        <w:br w:type="page"/>
      </w:r>
      <w:r w:rsidR="00244997" w:rsidRPr="007F3362">
        <w:rPr>
          <w:b/>
        </w:rPr>
        <w:lastRenderedPageBreak/>
        <w:t xml:space="preserve">FULL </w:t>
      </w:r>
      <w:r w:rsidR="00244997">
        <w:rPr>
          <w:b/>
        </w:rPr>
        <w:t xml:space="preserve">DE </w:t>
      </w:r>
      <w:r w:rsidR="00244997" w:rsidRPr="007F3362">
        <w:rPr>
          <w:b/>
        </w:rPr>
        <w:t>PAGAMENT</w:t>
      </w:r>
      <w:r w:rsidR="00244997">
        <w:rPr>
          <w:b/>
        </w:rPr>
        <w:t xml:space="preserve"> PER AL CURS 2016-2017</w:t>
      </w:r>
    </w:p>
    <w:p w:rsidR="00244997" w:rsidRDefault="00244997" w:rsidP="00244997">
      <w:pPr>
        <w:spacing w:after="240"/>
        <w:jc w:val="center"/>
        <w:rPr>
          <w:b/>
        </w:rPr>
      </w:pPr>
      <w:r w:rsidRPr="007F3362">
        <w:rPr>
          <w:b/>
        </w:rPr>
        <w:t>CICLES FORMATIUS DE GRAU SUPERIOR D’ARTS PLÀSTIQUES I DISSENY</w:t>
      </w:r>
    </w:p>
    <w:p w:rsidR="00244997" w:rsidRPr="007F3362" w:rsidRDefault="00244997" w:rsidP="00244997">
      <w:pPr>
        <w:rPr>
          <w:b/>
        </w:rPr>
      </w:pPr>
      <w:r w:rsidRPr="007F3362">
        <w:rPr>
          <w:b/>
        </w:rPr>
        <w:t>Assegurança escolar:</w:t>
      </w:r>
    </w:p>
    <w:p w:rsidR="00244997" w:rsidRPr="007F3362" w:rsidRDefault="00244997" w:rsidP="00244997">
      <w:pPr>
        <w:tabs>
          <w:tab w:val="left" w:pos="284"/>
          <w:tab w:val="decimal" w:pos="2552"/>
        </w:tabs>
      </w:pPr>
      <w:r>
        <w:tab/>
      </w:r>
      <w:r w:rsidRPr="007F3362">
        <w:t>Menors de 28 anys:</w:t>
      </w:r>
      <w:r>
        <w:tab/>
      </w:r>
      <w:r w:rsidRPr="007F3362">
        <w:t>1,12 € (obligatori)</w:t>
      </w:r>
    </w:p>
    <w:p w:rsidR="00244997" w:rsidRPr="007F3362" w:rsidRDefault="00244997" w:rsidP="00244997">
      <w:pPr>
        <w:tabs>
          <w:tab w:val="left" w:pos="284"/>
          <w:tab w:val="decimal" w:pos="2552"/>
        </w:tabs>
      </w:pPr>
      <w:r>
        <w:tab/>
      </w:r>
      <w:r w:rsidRPr="007F3362">
        <w:t>Majors de 28 anys:</w:t>
      </w:r>
      <w:r>
        <w:tab/>
      </w:r>
      <w:r w:rsidRPr="007F3362">
        <w:t>9,00 € (optatiu)</w:t>
      </w:r>
    </w:p>
    <w:p w:rsidR="00244997" w:rsidRPr="007F3362" w:rsidRDefault="00244997" w:rsidP="00244997">
      <w:pPr>
        <w:spacing w:after="120"/>
        <w:ind w:left="284"/>
      </w:pPr>
      <w:r w:rsidRPr="007F3362">
        <w:t xml:space="preserve">Els alumnes majors de 28 anys que optin per no pagar l’assegurança oferta per l’escola, han </w:t>
      </w:r>
      <w:r>
        <w:t>de tenir contractada una altra assegurança.</w:t>
      </w:r>
    </w:p>
    <w:p w:rsidR="00244997" w:rsidRPr="00FA323D" w:rsidRDefault="00244997" w:rsidP="00244997">
      <w:pPr>
        <w:jc w:val="both"/>
      </w:pPr>
      <w:r w:rsidRPr="00FA323D">
        <w:rPr>
          <w:b/>
        </w:rPr>
        <w:t>Aportació pels serveis del centre</w:t>
      </w:r>
      <w:r w:rsidRPr="00FA323D">
        <w:t>:</w:t>
      </w:r>
    </w:p>
    <w:p w:rsidR="00244997" w:rsidRPr="00FA323D" w:rsidRDefault="00244997" w:rsidP="00244997">
      <w:pPr>
        <w:jc w:val="both"/>
      </w:pPr>
      <w:r w:rsidRPr="00FA323D">
        <w:t xml:space="preserve">L’escola, tal com queda recollit en </w:t>
      </w:r>
      <w:r>
        <w:t xml:space="preserve">les </w:t>
      </w:r>
      <w:r w:rsidRPr="00FA323D">
        <w:t>NOFC (Normes d’Organització i Funcionament del Centre) en concepte de tallers oberts, armariets, etc</w:t>
      </w:r>
      <w:r>
        <w:t>,</w:t>
      </w:r>
      <w:r w:rsidRPr="00FA323D">
        <w:t xml:space="preserve"> estableix anualment un import per despeses</w:t>
      </w:r>
      <w:r>
        <w:t>.</w:t>
      </w:r>
      <w:r w:rsidRPr="00FA323D">
        <w:t xml:space="preserve"> </w:t>
      </w:r>
      <w:r>
        <w:t>P</w:t>
      </w:r>
      <w:r w:rsidRPr="00FA323D">
        <w:t>er al curs 2016-2017 el Consell de Centre</w:t>
      </w:r>
      <w:r>
        <w:t>,</w:t>
      </w:r>
      <w:r w:rsidRPr="00FA323D">
        <w:t xml:space="preserve"> en data 08/03/2016</w:t>
      </w:r>
      <w:r>
        <w:t>,</w:t>
      </w:r>
      <w:r w:rsidRPr="00FA323D">
        <w:t xml:space="preserve"> ha aprovat el</w:t>
      </w:r>
      <w:r>
        <w:t>s</w:t>
      </w:r>
      <w:r w:rsidRPr="00FA323D">
        <w:t xml:space="preserve"> següent</w:t>
      </w:r>
      <w:r>
        <w:t>s</w:t>
      </w:r>
      <w:r w:rsidRPr="00FA323D">
        <w:t xml:space="preserve"> import</w:t>
      </w:r>
      <w:r>
        <w:t>s</w:t>
      </w:r>
      <w:r w:rsidRPr="00FA323D">
        <w:t>:</w:t>
      </w:r>
      <w:r w:rsidRPr="00244997">
        <w:t xml:space="preserve"> </w:t>
      </w:r>
    </w:p>
    <w:p w:rsidR="00244997" w:rsidRPr="00FA323D" w:rsidRDefault="00244997" w:rsidP="00244997">
      <w:pPr>
        <w:pStyle w:val="Pargrafdellista"/>
        <w:numPr>
          <w:ilvl w:val="0"/>
          <w:numId w:val="7"/>
        </w:numPr>
        <w:tabs>
          <w:tab w:val="left" w:pos="426"/>
          <w:tab w:val="decimal" w:pos="4962"/>
        </w:tabs>
        <w:spacing w:line="240" w:lineRule="auto"/>
        <w:ind w:left="426" w:hanging="426"/>
        <w:rPr>
          <w:sz w:val="24"/>
          <w:szCs w:val="24"/>
        </w:rPr>
      </w:pPr>
      <w:r w:rsidRPr="00FA323D">
        <w:rPr>
          <w:sz w:val="24"/>
          <w:szCs w:val="24"/>
        </w:rPr>
        <w:t>Cicles Formatius de Grau Superior:</w:t>
      </w:r>
      <w:r w:rsidRPr="00FA323D">
        <w:rPr>
          <w:sz w:val="24"/>
          <w:szCs w:val="24"/>
        </w:rPr>
        <w:tab/>
        <w:t>287,00 €</w:t>
      </w:r>
    </w:p>
    <w:p w:rsidR="00244997" w:rsidRPr="00FA323D" w:rsidRDefault="00244997" w:rsidP="00244997">
      <w:pPr>
        <w:pStyle w:val="Pargrafdellista"/>
        <w:numPr>
          <w:ilvl w:val="0"/>
          <w:numId w:val="7"/>
        </w:numPr>
        <w:tabs>
          <w:tab w:val="left" w:pos="426"/>
          <w:tab w:val="decimal" w:pos="4962"/>
        </w:tabs>
        <w:spacing w:after="120" w:line="240" w:lineRule="auto"/>
        <w:ind w:left="426" w:hanging="426"/>
        <w:rPr>
          <w:sz w:val="24"/>
          <w:szCs w:val="24"/>
        </w:rPr>
      </w:pPr>
      <w:r w:rsidRPr="00FA323D">
        <w:rPr>
          <w:sz w:val="24"/>
          <w:szCs w:val="24"/>
        </w:rPr>
        <w:t>Projecte Final de Cicle LOGSE:</w:t>
      </w:r>
      <w:r w:rsidRPr="00FA323D">
        <w:rPr>
          <w:sz w:val="24"/>
          <w:szCs w:val="24"/>
        </w:rPr>
        <w:tab/>
        <w:t>86,00 €</w:t>
      </w:r>
    </w:p>
    <w:p w:rsidR="00244997" w:rsidRPr="00FA323D" w:rsidRDefault="000A011A" w:rsidP="00244997">
      <w:pPr>
        <w:jc w:val="both"/>
        <w:rPr>
          <w:b/>
        </w:rPr>
      </w:pPr>
      <w:hyperlink r:id="rId14" w:history="1">
        <w:r w:rsidR="00244997" w:rsidRPr="005E518E">
          <w:rPr>
            <w:rStyle w:val="Enlla"/>
            <w:b/>
          </w:rPr>
          <w:t>Taxes 2016-2017</w:t>
        </w:r>
      </w:hyperlink>
    </w:p>
    <w:p w:rsidR="00244997" w:rsidRDefault="00244997" w:rsidP="00244997">
      <w:pPr>
        <w:pStyle w:val="Pargrafdellista"/>
        <w:numPr>
          <w:ilvl w:val="0"/>
          <w:numId w:val="7"/>
        </w:numPr>
        <w:tabs>
          <w:tab w:val="left" w:pos="426"/>
          <w:tab w:val="decimal" w:pos="4962"/>
        </w:tabs>
        <w:spacing w:line="240" w:lineRule="auto"/>
        <w:ind w:left="426" w:hanging="426"/>
        <w:rPr>
          <w:sz w:val="24"/>
          <w:szCs w:val="24"/>
        </w:rPr>
      </w:pPr>
      <w:r>
        <w:rPr>
          <w:sz w:val="24"/>
          <w:szCs w:val="24"/>
        </w:rPr>
        <w:t>Matrícula</w:t>
      </w:r>
      <w:r w:rsidRPr="008D3E76">
        <w:rPr>
          <w:sz w:val="24"/>
          <w:szCs w:val="24"/>
        </w:rPr>
        <w:t>:</w:t>
      </w:r>
      <w:r>
        <w:rPr>
          <w:sz w:val="24"/>
          <w:szCs w:val="24"/>
        </w:rPr>
        <w:tab/>
        <w:t>360,00</w:t>
      </w:r>
      <w:r w:rsidRPr="008D3E76">
        <w:rPr>
          <w:sz w:val="24"/>
          <w:szCs w:val="24"/>
        </w:rPr>
        <w:t xml:space="preserve"> €</w:t>
      </w:r>
    </w:p>
    <w:p w:rsidR="00244997" w:rsidRDefault="00244997" w:rsidP="00244997">
      <w:pPr>
        <w:pStyle w:val="Pargrafdellista"/>
        <w:numPr>
          <w:ilvl w:val="0"/>
          <w:numId w:val="7"/>
        </w:numPr>
        <w:tabs>
          <w:tab w:val="left" w:pos="426"/>
          <w:tab w:val="decimal" w:pos="4962"/>
        </w:tabs>
        <w:spacing w:line="240" w:lineRule="auto"/>
        <w:ind w:left="426" w:hanging="426"/>
        <w:rPr>
          <w:sz w:val="24"/>
          <w:szCs w:val="24"/>
        </w:rPr>
      </w:pPr>
      <w:r>
        <w:rPr>
          <w:sz w:val="24"/>
          <w:szCs w:val="24"/>
        </w:rPr>
        <w:t xml:space="preserve">Matrícula amb </w:t>
      </w:r>
      <w:hyperlink r:id="rId15" w:history="1">
        <w:r w:rsidRPr="00787288">
          <w:rPr>
            <w:rStyle w:val="Enlla"/>
            <w:sz w:val="24"/>
            <w:szCs w:val="24"/>
          </w:rPr>
          <w:t>bonificació</w:t>
        </w:r>
      </w:hyperlink>
      <w:r>
        <w:rPr>
          <w:sz w:val="24"/>
          <w:szCs w:val="24"/>
        </w:rPr>
        <w:t>:</w:t>
      </w:r>
      <w:r>
        <w:rPr>
          <w:sz w:val="24"/>
          <w:szCs w:val="24"/>
        </w:rPr>
        <w:tab/>
        <w:t>180,00 €</w:t>
      </w:r>
    </w:p>
    <w:p w:rsidR="00244997" w:rsidRPr="008D3E76" w:rsidRDefault="00244997" w:rsidP="00244997">
      <w:pPr>
        <w:pStyle w:val="Pargrafdellista"/>
        <w:numPr>
          <w:ilvl w:val="0"/>
          <w:numId w:val="7"/>
        </w:numPr>
        <w:tabs>
          <w:tab w:val="left" w:pos="426"/>
          <w:tab w:val="decimal" w:pos="4962"/>
        </w:tabs>
        <w:spacing w:line="240" w:lineRule="auto"/>
        <w:ind w:left="426" w:hanging="426"/>
        <w:rPr>
          <w:sz w:val="24"/>
          <w:szCs w:val="24"/>
        </w:rPr>
      </w:pPr>
      <w:r>
        <w:rPr>
          <w:sz w:val="24"/>
          <w:szCs w:val="24"/>
        </w:rPr>
        <w:t xml:space="preserve">Matrícula amb </w:t>
      </w:r>
      <w:hyperlink r:id="rId16" w:history="1">
        <w:r w:rsidRPr="005E518E">
          <w:rPr>
            <w:rStyle w:val="Enlla"/>
            <w:sz w:val="24"/>
            <w:szCs w:val="24"/>
          </w:rPr>
          <w:t>exempció</w:t>
        </w:r>
      </w:hyperlink>
      <w:r>
        <w:rPr>
          <w:sz w:val="24"/>
          <w:szCs w:val="24"/>
        </w:rPr>
        <w:t>:</w:t>
      </w:r>
      <w:r>
        <w:rPr>
          <w:sz w:val="24"/>
          <w:szCs w:val="24"/>
        </w:rPr>
        <w:tab/>
        <w:t>0,00 €</w:t>
      </w:r>
    </w:p>
    <w:p w:rsidR="00244997" w:rsidRDefault="00244997" w:rsidP="00244997">
      <w:pPr>
        <w:pStyle w:val="Pargrafdellista"/>
        <w:numPr>
          <w:ilvl w:val="0"/>
          <w:numId w:val="7"/>
        </w:numPr>
        <w:tabs>
          <w:tab w:val="left" w:pos="426"/>
          <w:tab w:val="decimal" w:pos="4962"/>
        </w:tabs>
        <w:spacing w:after="240" w:line="240" w:lineRule="auto"/>
        <w:ind w:left="426" w:hanging="426"/>
        <w:rPr>
          <w:sz w:val="24"/>
          <w:szCs w:val="24"/>
        </w:rPr>
      </w:pPr>
      <w:r>
        <w:rPr>
          <w:sz w:val="24"/>
          <w:szCs w:val="24"/>
        </w:rPr>
        <w:t>Preu crèdit LOGSE</w:t>
      </w:r>
      <w:r w:rsidRPr="00E10BC9">
        <w:rPr>
          <w:b/>
          <w:color w:val="FF0000"/>
          <w:vertAlign w:val="superscript"/>
        </w:rPr>
        <w:t>1</w:t>
      </w:r>
      <w:r w:rsidRPr="008D3E76">
        <w:rPr>
          <w:sz w:val="24"/>
          <w:szCs w:val="24"/>
        </w:rPr>
        <w:t>:</w:t>
      </w:r>
      <w:r w:rsidRPr="008D3E76">
        <w:rPr>
          <w:sz w:val="24"/>
          <w:szCs w:val="24"/>
        </w:rPr>
        <w:tab/>
      </w:r>
      <w:r>
        <w:rPr>
          <w:sz w:val="24"/>
          <w:szCs w:val="24"/>
        </w:rPr>
        <w:t>65</w:t>
      </w:r>
      <w:r w:rsidRPr="008D3E76">
        <w:rPr>
          <w:sz w:val="24"/>
          <w:szCs w:val="24"/>
        </w:rPr>
        <w:t>,00 €</w:t>
      </w:r>
    </w:p>
    <w:p w:rsidR="00244997" w:rsidRPr="008D3E76" w:rsidRDefault="00244997" w:rsidP="00244997">
      <w:pPr>
        <w:pStyle w:val="Pargrafdellista"/>
        <w:numPr>
          <w:ilvl w:val="0"/>
          <w:numId w:val="7"/>
        </w:numPr>
        <w:tabs>
          <w:tab w:val="left" w:pos="426"/>
          <w:tab w:val="decimal" w:pos="4962"/>
        </w:tabs>
        <w:spacing w:after="120" w:line="240" w:lineRule="auto"/>
        <w:ind w:left="425" w:hanging="426"/>
        <w:rPr>
          <w:sz w:val="24"/>
          <w:szCs w:val="24"/>
        </w:rPr>
      </w:pPr>
      <w:r>
        <w:rPr>
          <w:sz w:val="24"/>
          <w:szCs w:val="24"/>
        </w:rPr>
        <w:t>Preu unitat formativa LOE</w:t>
      </w:r>
      <w:r w:rsidRPr="00E10BC9">
        <w:rPr>
          <w:b/>
          <w:color w:val="FF0000"/>
          <w:vertAlign w:val="superscript"/>
        </w:rPr>
        <w:t>2</w:t>
      </w:r>
      <w:r>
        <w:rPr>
          <w:sz w:val="24"/>
          <w:szCs w:val="24"/>
        </w:rPr>
        <w:t>:</w:t>
      </w:r>
      <w:r>
        <w:rPr>
          <w:sz w:val="24"/>
          <w:szCs w:val="24"/>
        </w:rPr>
        <w:tab/>
        <w:t>25,00 €</w:t>
      </w:r>
    </w:p>
    <w:p w:rsidR="00244997" w:rsidRPr="008D3E76" w:rsidRDefault="00244997" w:rsidP="00244997">
      <w:pPr>
        <w:jc w:val="both"/>
      </w:pPr>
    </w:p>
    <w:p w:rsidR="00244997" w:rsidRPr="00FA323D" w:rsidRDefault="00244997" w:rsidP="00244997">
      <w:pPr>
        <w:spacing w:after="120"/>
        <w:rPr>
          <w:b/>
        </w:rPr>
      </w:pPr>
      <w:r w:rsidRPr="00FA323D">
        <w:rPr>
          <w:b/>
        </w:rPr>
        <w:t>Import a pagar:</w:t>
      </w:r>
    </w:p>
    <w:p w:rsidR="00244997" w:rsidRPr="00F64843" w:rsidRDefault="00244997" w:rsidP="00244997">
      <w:pPr>
        <w:pStyle w:val="Pargrafdellista"/>
        <w:numPr>
          <w:ilvl w:val="0"/>
          <w:numId w:val="8"/>
        </w:numPr>
        <w:spacing w:after="120" w:line="240" w:lineRule="auto"/>
        <w:rPr>
          <w:sz w:val="24"/>
          <w:szCs w:val="24"/>
        </w:rPr>
      </w:pPr>
      <w:r w:rsidRPr="00F64843">
        <w:rPr>
          <w:sz w:val="24"/>
          <w:szCs w:val="24"/>
        </w:rPr>
        <w:t xml:space="preserve">Tot el curs en un </w:t>
      </w:r>
      <w:r>
        <w:rPr>
          <w:sz w:val="24"/>
          <w:szCs w:val="24"/>
        </w:rPr>
        <w:t>únic pagament (648.12€)</w:t>
      </w:r>
      <w:r w:rsidRPr="00F64843">
        <w:rPr>
          <w:sz w:val="24"/>
          <w:szCs w:val="24"/>
        </w:rPr>
        <w:t xml:space="preserve"> en el moment de la matrícula, a ‘La Caixa’ amb el següent codi de barres:</w:t>
      </w:r>
    </w:p>
    <w:p w:rsidR="00244997" w:rsidRDefault="007E54F3" w:rsidP="00244997">
      <w:pPr>
        <w:spacing w:after="240"/>
        <w:jc w:val="center"/>
      </w:pPr>
      <w:r>
        <w:rPr>
          <w:noProof/>
          <w:lang w:eastAsia="ca-ES"/>
        </w:rPr>
        <w:drawing>
          <wp:inline distT="0" distB="0" distL="0" distR="0">
            <wp:extent cx="2428875" cy="1628775"/>
            <wp:effectExtent l="0" t="0" r="9525" b="9525"/>
            <wp:docPr id="21"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1628775"/>
                    </a:xfrm>
                    <a:prstGeom prst="rect">
                      <a:avLst/>
                    </a:prstGeom>
                    <a:noFill/>
                    <a:ln>
                      <a:noFill/>
                    </a:ln>
                  </pic:spPr>
                </pic:pic>
              </a:graphicData>
            </a:graphic>
          </wp:inline>
        </w:drawing>
      </w:r>
    </w:p>
    <w:p w:rsidR="00244997" w:rsidRPr="00F64843" w:rsidRDefault="00244997" w:rsidP="00244997">
      <w:pPr>
        <w:pStyle w:val="Pargrafdellista"/>
        <w:numPr>
          <w:ilvl w:val="0"/>
          <w:numId w:val="8"/>
        </w:numPr>
        <w:spacing w:after="120" w:line="240" w:lineRule="auto"/>
        <w:rPr>
          <w:sz w:val="24"/>
          <w:szCs w:val="24"/>
        </w:rPr>
      </w:pPr>
      <w:r w:rsidRPr="00F64843">
        <w:rPr>
          <w:sz w:val="24"/>
          <w:szCs w:val="24"/>
        </w:rPr>
        <w:t>Tot el curs en dos terminis, el 1r termini</w:t>
      </w:r>
      <w:r>
        <w:rPr>
          <w:sz w:val="24"/>
          <w:szCs w:val="24"/>
        </w:rPr>
        <w:t xml:space="preserve"> (324.06€)</w:t>
      </w:r>
      <w:r w:rsidRPr="00F64843">
        <w:rPr>
          <w:sz w:val="24"/>
          <w:szCs w:val="24"/>
        </w:rPr>
        <w:t xml:space="preserve"> </w:t>
      </w:r>
      <w:r>
        <w:rPr>
          <w:sz w:val="24"/>
          <w:szCs w:val="24"/>
        </w:rPr>
        <w:t>de pagament</w:t>
      </w:r>
      <w:r w:rsidRPr="00F64843">
        <w:rPr>
          <w:sz w:val="24"/>
          <w:szCs w:val="24"/>
        </w:rPr>
        <w:t xml:space="preserve"> en el moment de la matrícula i el 2n termini</w:t>
      </w:r>
      <w:r>
        <w:rPr>
          <w:sz w:val="24"/>
          <w:szCs w:val="24"/>
        </w:rPr>
        <w:t xml:space="preserve"> (324.06€)</w:t>
      </w:r>
      <w:r w:rsidRPr="00F64843">
        <w:rPr>
          <w:sz w:val="24"/>
          <w:szCs w:val="24"/>
        </w:rPr>
        <w:t xml:space="preserve"> del </w:t>
      </w:r>
      <w:r w:rsidRPr="00F64843">
        <w:rPr>
          <w:b/>
          <w:sz w:val="24"/>
          <w:szCs w:val="24"/>
        </w:rPr>
        <w:t>5 al 9 de setembre de 2016</w:t>
      </w:r>
      <w:r w:rsidRPr="00F64843">
        <w:rPr>
          <w:sz w:val="24"/>
          <w:szCs w:val="24"/>
        </w:rPr>
        <w:t>, a ‘La Caixa’ amb el següent codi de barres:</w:t>
      </w:r>
    </w:p>
    <w:p w:rsidR="00244997" w:rsidRDefault="007E54F3" w:rsidP="00244997">
      <w:pPr>
        <w:spacing w:after="240"/>
        <w:jc w:val="center"/>
      </w:pPr>
      <w:r>
        <w:rPr>
          <w:noProof/>
          <w:lang w:eastAsia="ca-ES"/>
        </w:rPr>
        <w:lastRenderedPageBreak/>
        <w:drawing>
          <wp:inline distT="0" distB="0" distL="0" distR="0">
            <wp:extent cx="2505075" cy="1647825"/>
            <wp:effectExtent l="0" t="0" r="9525" b="9525"/>
            <wp:docPr id="2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1647825"/>
                    </a:xfrm>
                    <a:prstGeom prst="rect">
                      <a:avLst/>
                    </a:prstGeom>
                    <a:noFill/>
                    <a:ln>
                      <a:noFill/>
                    </a:ln>
                  </pic:spPr>
                </pic:pic>
              </a:graphicData>
            </a:graphic>
          </wp:inline>
        </w:drawing>
      </w:r>
    </w:p>
    <w:p w:rsidR="00244997" w:rsidRPr="00F64843" w:rsidRDefault="00244997" w:rsidP="00244997">
      <w:pPr>
        <w:pStyle w:val="Pargrafdellista"/>
        <w:numPr>
          <w:ilvl w:val="0"/>
          <w:numId w:val="8"/>
        </w:numPr>
        <w:spacing w:before="240" w:after="120" w:line="240" w:lineRule="auto"/>
        <w:rPr>
          <w:sz w:val="24"/>
          <w:szCs w:val="24"/>
        </w:rPr>
      </w:pPr>
      <w:r>
        <w:rPr>
          <w:sz w:val="24"/>
          <w:szCs w:val="24"/>
        </w:rPr>
        <w:t xml:space="preserve">En </w:t>
      </w:r>
      <w:r w:rsidRPr="00F64843">
        <w:rPr>
          <w:sz w:val="24"/>
          <w:szCs w:val="24"/>
        </w:rPr>
        <w:t>casos dif</w:t>
      </w:r>
      <w:r>
        <w:rPr>
          <w:sz w:val="24"/>
          <w:szCs w:val="24"/>
        </w:rPr>
        <w:t>erents als dos anteriors, passeu</w:t>
      </w:r>
      <w:r w:rsidRPr="00F64843">
        <w:rPr>
          <w:sz w:val="24"/>
          <w:szCs w:val="24"/>
        </w:rPr>
        <w:t xml:space="preserve"> per la Secretaria Acadèmica </w:t>
      </w:r>
      <w:r>
        <w:rPr>
          <w:sz w:val="24"/>
          <w:szCs w:val="24"/>
        </w:rPr>
        <w:t xml:space="preserve">durant el període de </w:t>
      </w:r>
      <w:r w:rsidRPr="00F64843">
        <w:rPr>
          <w:sz w:val="24"/>
          <w:szCs w:val="24"/>
        </w:rPr>
        <w:t xml:space="preserve">matriculació, per fer el càlcul </w:t>
      </w:r>
      <w:r>
        <w:rPr>
          <w:sz w:val="24"/>
          <w:szCs w:val="24"/>
        </w:rPr>
        <w:t>per a cada cas. El pagament</w:t>
      </w:r>
      <w:r w:rsidRPr="00F64843">
        <w:rPr>
          <w:sz w:val="24"/>
          <w:szCs w:val="24"/>
        </w:rPr>
        <w:t xml:space="preserve"> s’haurà de fer a ‘La Caixa’ amb el següent codi de barres:</w:t>
      </w:r>
    </w:p>
    <w:p w:rsidR="00244997" w:rsidRDefault="007E54F3" w:rsidP="00244997">
      <w:pPr>
        <w:spacing w:after="120"/>
        <w:jc w:val="center"/>
      </w:pPr>
      <w:r>
        <w:rPr>
          <w:noProof/>
          <w:lang w:eastAsia="ca-ES"/>
        </w:rPr>
        <w:drawing>
          <wp:inline distT="0" distB="0" distL="0" distR="0">
            <wp:extent cx="2543175" cy="1676400"/>
            <wp:effectExtent l="0" t="0" r="9525" b="0"/>
            <wp:docPr id="23"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175" cy="1676400"/>
                    </a:xfrm>
                    <a:prstGeom prst="rect">
                      <a:avLst/>
                    </a:prstGeom>
                    <a:noFill/>
                    <a:ln>
                      <a:noFill/>
                    </a:ln>
                  </pic:spPr>
                </pic:pic>
              </a:graphicData>
            </a:graphic>
          </wp:inline>
        </w:drawing>
      </w:r>
    </w:p>
    <w:p w:rsidR="007E54F3" w:rsidRDefault="00244997" w:rsidP="00244997">
      <w:pPr>
        <w:spacing w:before="1080" w:after="240"/>
      </w:pPr>
      <w:r w:rsidRPr="00717C0F">
        <w:rPr>
          <w:b/>
          <w:u w:val="single"/>
        </w:rPr>
        <w:t>Nota:</w:t>
      </w:r>
      <w:r>
        <w:t xml:space="preserve"> Els i</w:t>
      </w:r>
      <w:r w:rsidRPr="007F3362">
        <w:t xml:space="preserve">nformem que </w:t>
      </w:r>
      <w:r>
        <w:t>fer aquest pagament no dó</w:t>
      </w:r>
      <w:r w:rsidRPr="007F3362">
        <w:t>na dret a plaça en el centre</w:t>
      </w:r>
      <w:r>
        <w:t>,</w:t>
      </w:r>
      <w:r w:rsidRPr="007F3362">
        <w:t xml:space="preserve"> </w:t>
      </w:r>
      <w:r>
        <w:t>si a l’alumne/a no li ha estat assignada plaça en el procés de preinscripció gestionat pel Departament d’Ensenyament.</w:t>
      </w:r>
    </w:p>
    <w:p w:rsidR="007E54F3" w:rsidRDefault="007E54F3" w:rsidP="00244997">
      <w:pPr>
        <w:spacing w:before="1080" w:after="240"/>
        <w:sectPr w:rsidR="007E54F3" w:rsidSect="002C016B">
          <w:type w:val="oddPage"/>
          <w:pgSz w:w="11906" w:h="16838"/>
          <w:pgMar w:top="1560" w:right="1133" w:bottom="1418" w:left="900" w:header="567" w:footer="709" w:gutter="0"/>
          <w:cols w:space="708"/>
          <w:docGrid w:linePitch="360"/>
        </w:sectPr>
      </w:pPr>
    </w:p>
    <w:p w:rsidR="000978BE" w:rsidRPr="00847652" w:rsidRDefault="007E54F3" w:rsidP="000978BE">
      <w:pPr>
        <w:spacing w:after="240"/>
        <w:rPr>
          <w:b/>
        </w:rPr>
      </w:pPr>
      <w:r>
        <w:rPr>
          <w:noProof/>
          <w:lang w:eastAsia="ca-ES"/>
        </w:rPr>
        <w:lastRenderedPageBreak/>
        <mc:AlternateContent>
          <mc:Choice Requires="wps">
            <w:drawing>
              <wp:anchor distT="0" distB="0" distL="114300" distR="114300" simplePos="0" relativeHeight="251655168" behindDoc="0" locked="0" layoutInCell="1" allowOverlap="1">
                <wp:simplePos x="0" y="0"/>
                <wp:positionH relativeFrom="column">
                  <wp:posOffset>3810</wp:posOffset>
                </wp:positionH>
                <wp:positionV relativeFrom="paragraph">
                  <wp:posOffset>417830</wp:posOffset>
                </wp:positionV>
                <wp:extent cx="6086475" cy="19050"/>
                <wp:effectExtent l="19050" t="19050" r="9525" b="19050"/>
                <wp:wrapNone/>
                <wp:docPr id="10" name="Connector rect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ctor rect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32.9pt" to="479.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" strokecolor="windowText" strokeweight="2.25pt">
                <o:lock v:ext="edit" shapetype="f"/>
              </v:line>
            </w:pict>
          </mc:Fallback>
        </mc:AlternateContent>
      </w:r>
      <w:r w:rsidR="000978BE" w:rsidRPr="00847652">
        <w:rPr>
          <w:b/>
        </w:rPr>
        <w:t>Autorització relativa als alumnes: ús d’imatges, publicació de dades de caràcter personal i de material que elaboren (majors de 14 anys). Curs 2016-2017</w:t>
      </w:r>
    </w:p>
    <w:p w:rsidR="000978BE" w:rsidRPr="00847652" w:rsidRDefault="000978BE" w:rsidP="000978BE">
      <w:pPr>
        <w:rPr>
          <w:sz w:val="20"/>
          <w:szCs w:val="20"/>
        </w:rPr>
      </w:pPr>
      <w:r w:rsidRPr="00847652">
        <w:rPr>
          <w:sz w:val="20"/>
          <w:szCs w:val="20"/>
        </w:rPr>
        <w:t>El centre disposa d’espais de comunicació i difusió, inclosos els espais web (adreça o adreces web), on informa i fa difusió de les activitats escolars lectives, complementàries i extraescolars.</w:t>
      </w:r>
    </w:p>
    <w:p w:rsidR="000978BE" w:rsidRPr="00847652" w:rsidRDefault="000978BE" w:rsidP="000978BE">
      <w:pPr>
        <w:rPr>
          <w:sz w:val="20"/>
          <w:szCs w:val="20"/>
        </w:rPr>
      </w:pPr>
      <w:r w:rsidRPr="00847652">
        <w:rPr>
          <w:sz w:val="20"/>
          <w:szCs w:val="20"/>
        </w:rPr>
        <w:t>En aquests espais es poden publicar imatges en què apareguin, individualment o en grup, alumnes que fan les activitats.</w:t>
      </w:r>
    </w:p>
    <w:p w:rsidR="000978BE" w:rsidRDefault="007E54F3" w:rsidP="000978BE">
      <w:pPr>
        <w:spacing w:after="720"/>
        <w:rPr>
          <w:sz w:val="20"/>
          <w:szCs w:val="20"/>
        </w:rPr>
      </w:pPr>
      <w:r>
        <w:rPr>
          <w:noProof/>
          <w:lang w:eastAsia="ca-E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700405</wp:posOffset>
                </wp:positionV>
                <wp:extent cx="6086475" cy="9525"/>
                <wp:effectExtent l="19050" t="19050" r="9525" b="28575"/>
                <wp:wrapNone/>
                <wp:docPr id="9" name="Connector rect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952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or recte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5.15pt" to="479.5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" strokecolor="windowText" strokeweight="2.25pt">
                <o:lock v:ext="edit" shapetype="f"/>
              </v:line>
            </w:pict>
          </mc:Fallback>
        </mc:AlternateContent>
      </w:r>
      <w:r w:rsidR="000978BE" w:rsidRPr="00847652">
        <w:rPr>
          <w:sz w:val="20"/>
          <w:szCs w:val="20"/>
        </w:rPr>
        <w:t>Atès que el dret a la pròpia imatge és reconegut en l’article 18.1 de la Constitució espanyola i està regulat per la Llei orgànica 1/1982, de 5 de maig, sobre el dret a l’honor, a la intimitat personal i familiar i a la pròpia imatge, la direcció d’aquest centre demana l’autorització per publicar fotografies i vídeos on aparegui l’alumne o alumna i hi sigui clarament identificable.</w:t>
      </w:r>
    </w:p>
    <w:p w:rsidR="000978BE" w:rsidRPr="00847652" w:rsidRDefault="007E54F3" w:rsidP="000978BE">
      <w:pPr>
        <w:spacing w:after="120"/>
        <w:rPr>
          <w:b/>
        </w:rPr>
      </w:pPr>
      <w:r>
        <w:rPr>
          <w:noProof/>
          <w:lang w:eastAsia="ca-ES"/>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182880</wp:posOffset>
                </wp:positionV>
                <wp:extent cx="6086475" cy="19050"/>
                <wp:effectExtent l="19050" t="19050" r="9525" b="19050"/>
                <wp:wrapNone/>
                <wp:docPr id="8" name="Connector rect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ctor rect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4.4pt" to="479.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" strokecolor="windowText" strokeweight="2.25pt">
                <o:lock v:ext="edit" shapetype="f"/>
              </v:line>
            </w:pict>
          </mc:Fallback>
        </mc:AlternateContent>
      </w:r>
      <w:r w:rsidR="000978BE" w:rsidRPr="00847652">
        <w:rPr>
          <w:b/>
        </w:rPr>
        <w:t>Dades de l’alumne o alumna</w:t>
      </w:r>
    </w:p>
    <w:p w:rsidR="000978BE" w:rsidRDefault="000978BE" w:rsidP="000978BE">
      <w:pPr>
        <w:tabs>
          <w:tab w:val="right" w:pos="9214"/>
        </w:tabs>
        <w:rPr>
          <w:sz w:val="20"/>
          <w:szCs w:val="20"/>
        </w:rPr>
      </w:pPr>
      <w:r>
        <w:rPr>
          <w:sz w:val="20"/>
          <w:szCs w:val="20"/>
        </w:rPr>
        <w:t>Nom i cognoms de l’alumne o alumna</w:t>
      </w:r>
      <w:r>
        <w:rPr>
          <w:sz w:val="20"/>
          <w:szCs w:val="20"/>
        </w:rPr>
        <w:tab/>
        <w:t>DNI/NIE/Passaport</w:t>
      </w:r>
    </w:p>
    <w:p w:rsidR="000978BE" w:rsidRDefault="007E54F3" w:rsidP="000978BE">
      <w:pPr>
        <w:tabs>
          <w:tab w:val="right" w:pos="9214"/>
        </w:tabs>
        <w:spacing w:after="840"/>
        <w:rPr>
          <w:sz w:val="20"/>
          <w:szCs w:val="20"/>
        </w:rPr>
      </w:pPr>
      <w:r>
        <w:rPr>
          <w:noProof/>
          <w:lang w:eastAsia="ca-ES"/>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264795</wp:posOffset>
                </wp:positionV>
                <wp:extent cx="6086475" cy="19050"/>
                <wp:effectExtent l="19050" t="19050" r="9525" b="19050"/>
                <wp:wrapNone/>
                <wp:docPr id="3" name="Connector rect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ctor rect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0.85pt" to="479.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" strokecolor="windowText" strokeweight="2.25pt">
                <o:lock v:ext="edit" shapetype="f"/>
              </v:line>
            </w:pict>
          </mc:Fallback>
        </mc:AlternateContent>
      </w:r>
      <w:r w:rsidR="000978BE">
        <w:rPr>
          <w:sz w:val="20"/>
          <w:szCs w:val="20"/>
        </w:rPr>
        <w:fldChar w:fldCharType="begin">
          <w:ffData>
            <w:name w:val="Text1"/>
            <w:enabled/>
            <w:calcOnExit w:val="0"/>
            <w:textInput>
              <w:format w:val="Majúscula"/>
            </w:textInput>
          </w:ffData>
        </w:fldChar>
      </w:r>
      <w:r w:rsidR="000978BE">
        <w:rPr>
          <w:sz w:val="20"/>
          <w:szCs w:val="20"/>
        </w:rPr>
        <w:instrText xml:space="preserve"> FORMTEXT </w:instrText>
      </w:r>
      <w:r w:rsidR="000978BE">
        <w:rPr>
          <w:sz w:val="20"/>
          <w:szCs w:val="20"/>
        </w:rPr>
      </w:r>
      <w:r w:rsidR="000978BE">
        <w:rPr>
          <w:sz w:val="20"/>
          <w:szCs w:val="20"/>
        </w:rPr>
        <w:fldChar w:fldCharType="separate"/>
      </w:r>
      <w:bookmarkStart w:id="53" w:name="_GoBack"/>
      <w:r w:rsidR="000978BE">
        <w:rPr>
          <w:sz w:val="20"/>
          <w:szCs w:val="20"/>
        </w:rPr>
        <w:t> </w:t>
      </w:r>
      <w:r w:rsidR="000978BE">
        <w:rPr>
          <w:sz w:val="20"/>
          <w:szCs w:val="20"/>
        </w:rPr>
        <w:t> </w:t>
      </w:r>
      <w:r w:rsidR="000978BE">
        <w:rPr>
          <w:sz w:val="20"/>
          <w:szCs w:val="20"/>
        </w:rPr>
        <w:t> </w:t>
      </w:r>
      <w:r w:rsidR="000978BE">
        <w:rPr>
          <w:sz w:val="20"/>
          <w:szCs w:val="20"/>
        </w:rPr>
        <w:t> </w:t>
      </w:r>
      <w:r w:rsidR="000978BE">
        <w:rPr>
          <w:sz w:val="20"/>
          <w:szCs w:val="20"/>
        </w:rPr>
        <w:t> </w:t>
      </w:r>
      <w:bookmarkEnd w:id="53"/>
      <w:r w:rsidR="000978BE">
        <w:rPr>
          <w:sz w:val="20"/>
          <w:szCs w:val="20"/>
        </w:rPr>
        <w:fldChar w:fldCharType="end"/>
      </w:r>
      <w:r w:rsidR="000978BE">
        <w:rPr>
          <w:sz w:val="20"/>
          <w:szCs w:val="20"/>
        </w:rPr>
        <w:tab/>
      </w:r>
      <w:r w:rsidR="000978BE">
        <w:rPr>
          <w:sz w:val="20"/>
          <w:szCs w:val="20"/>
        </w:rPr>
        <w:fldChar w:fldCharType="begin">
          <w:ffData>
            <w:name w:val="Text2"/>
            <w:enabled/>
            <w:calcOnExit w:val="0"/>
            <w:textInput>
              <w:format w:val="Majúscula"/>
            </w:textInput>
          </w:ffData>
        </w:fldChar>
      </w:r>
      <w:r w:rsidR="000978BE">
        <w:rPr>
          <w:sz w:val="20"/>
          <w:szCs w:val="20"/>
        </w:rPr>
        <w:instrText xml:space="preserve"> FORMTEXT </w:instrText>
      </w:r>
      <w:r w:rsidR="000978BE">
        <w:rPr>
          <w:sz w:val="20"/>
          <w:szCs w:val="20"/>
        </w:rPr>
      </w:r>
      <w:r w:rsidR="000978BE">
        <w:rPr>
          <w:sz w:val="20"/>
          <w:szCs w:val="20"/>
        </w:rPr>
        <w:fldChar w:fldCharType="separate"/>
      </w:r>
      <w:r w:rsidR="000978BE">
        <w:rPr>
          <w:sz w:val="20"/>
          <w:szCs w:val="20"/>
        </w:rPr>
        <w:t> </w:t>
      </w:r>
      <w:r w:rsidR="000978BE">
        <w:rPr>
          <w:sz w:val="20"/>
          <w:szCs w:val="20"/>
        </w:rPr>
        <w:t> </w:t>
      </w:r>
      <w:r w:rsidR="000978BE">
        <w:rPr>
          <w:sz w:val="20"/>
          <w:szCs w:val="20"/>
        </w:rPr>
        <w:t> </w:t>
      </w:r>
      <w:r w:rsidR="000978BE">
        <w:rPr>
          <w:sz w:val="20"/>
          <w:szCs w:val="20"/>
        </w:rPr>
        <w:t> </w:t>
      </w:r>
      <w:r w:rsidR="000978BE">
        <w:rPr>
          <w:sz w:val="20"/>
          <w:szCs w:val="20"/>
        </w:rPr>
        <w:t> </w:t>
      </w:r>
      <w:r w:rsidR="000978BE">
        <w:rPr>
          <w:sz w:val="20"/>
          <w:szCs w:val="20"/>
        </w:rPr>
        <w:fldChar w:fldCharType="end"/>
      </w:r>
    </w:p>
    <w:p w:rsidR="000978BE" w:rsidRPr="00E6298B" w:rsidRDefault="007E54F3" w:rsidP="000978BE">
      <w:pPr>
        <w:tabs>
          <w:tab w:val="right" w:pos="9214"/>
        </w:tabs>
        <w:spacing w:after="240"/>
        <w:rPr>
          <w:b/>
        </w:rPr>
      </w:pPr>
      <w:r>
        <w:rPr>
          <w:noProof/>
          <w:lang w:eastAsia="ca-ES"/>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213995</wp:posOffset>
                </wp:positionV>
                <wp:extent cx="6086475" cy="19050"/>
                <wp:effectExtent l="19050" t="19050" r="9525" b="19050"/>
                <wp:wrapNone/>
                <wp:docPr id="4" name="Connector rect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ctor rect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6.85pt" to="479.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" strokecolor="windowText" strokeweight="2.25pt">
                <o:lock v:ext="edit" shapetype="f"/>
              </v:line>
            </w:pict>
          </mc:Fallback>
        </mc:AlternateContent>
      </w:r>
      <w:r w:rsidR="000978BE" w:rsidRPr="00E6298B">
        <w:rPr>
          <w:b/>
        </w:rPr>
        <w:t>Autoritzo</w:t>
      </w:r>
    </w:p>
    <w:p w:rsidR="000978BE" w:rsidRPr="00E6298B" w:rsidRDefault="000978BE" w:rsidP="000978BE">
      <w:pPr>
        <w:pStyle w:val="Pargrafdellista"/>
        <w:numPr>
          <w:ilvl w:val="0"/>
          <w:numId w:val="9"/>
        </w:numPr>
        <w:spacing w:after="120" w:line="240" w:lineRule="auto"/>
        <w:ind w:left="714" w:hanging="357"/>
        <w:contextualSpacing w:val="0"/>
        <w:rPr>
          <w:rFonts w:ascii="Times New Roman" w:hAnsi="Times New Roman"/>
          <w:sz w:val="20"/>
          <w:szCs w:val="20"/>
        </w:rPr>
      </w:pPr>
      <w:r w:rsidRPr="00E6298B">
        <w:rPr>
          <w:rFonts w:ascii="Times New Roman" w:hAnsi="Times New Roman"/>
          <w:sz w:val="20"/>
          <w:szCs w:val="20"/>
        </w:rPr>
        <w:t>Que la meva imatge pugui aparèixer en fotografies corresponents a activitats escolars lectives, complementàries i extraescolars organitzades pel centre i publicades en:</w:t>
      </w:r>
    </w:p>
    <w:p w:rsidR="000978BE" w:rsidRDefault="000978BE" w:rsidP="000978BE">
      <w:pPr>
        <w:pStyle w:val="Pargrafdellista"/>
        <w:numPr>
          <w:ilvl w:val="1"/>
          <w:numId w:val="9"/>
        </w:numPr>
        <w:spacing w:after="120" w:line="240" w:lineRule="auto"/>
        <w:ind w:left="1434" w:hanging="357"/>
        <w:contextualSpacing w:val="0"/>
        <w:rPr>
          <w:rFonts w:ascii="Times New Roman" w:hAnsi="Times New Roman"/>
          <w:sz w:val="20"/>
          <w:szCs w:val="20"/>
        </w:rPr>
      </w:pPr>
      <w:r>
        <w:rPr>
          <w:rFonts w:ascii="Times New Roman" w:hAnsi="Times New Roman"/>
          <w:sz w:val="20"/>
          <w:szCs w:val="20"/>
        </w:rPr>
        <w:t>Pàgines web del centre:</w:t>
      </w:r>
      <w:r>
        <w:rPr>
          <w:rFonts w:ascii="Times New Roman" w:hAnsi="Times New Roman"/>
          <w:sz w:val="20"/>
          <w:szCs w:val="20"/>
        </w:rPr>
        <w:tab/>
        <w:t xml:space="preserve"> </w:t>
      </w:r>
      <w:r>
        <w:rPr>
          <w:rFonts w:ascii="Times New Roman" w:hAnsi="Times New Roman"/>
          <w:sz w:val="20"/>
          <w:szCs w:val="20"/>
        </w:rPr>
        <w:fldChar w:fldCharType="begin">
          <w:ffData>
            <w:name w:val="Verifica1"/>
            <w:enabled/>
            <w:calcOnExit w:val="0"/>
            <w:checkBox>
              <w:sizeAuto/>
              <w:default w:val="0"/>
              <w:checked w:val="0"/>
            </w:checkBox>
          </w:ffData>
        </w:fldChar>
      </w:r>
      <w:r>
        <w:rPr>
          <w:rFonts w:ascii="Times New Roman" w:hAnsi="Times New Roman"/>
          <w:sz w:val="20"/>
          <w:szCs w:val="20"/>
        </w:rPr>
        <w:instrText xml:space="preserve"> FORMCHECKBOX </w:instrText>
      </w:r>
      <w:r w:rsidR="000A011A">
        <w:rPr>
          <w:rFonts w:ascii="Times New Roman" w:hAnsi="Times New Roman"/>
          <w:sz w:val="20"/>
          <w:szCs w:val="20"/>
        </w:rPr>
      </w:r>
      <w:r w:rsidR="000A011A">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Sí</w:t>
      </w:r>
      <w:r>
        <w:rPr>
          <w:rFonts w:ascii="Times New Roman" w:hAnsi="Times New Roman"/>
          <w:sz w:val="20"/>
          <w:szCs w:val="20"/>
        </w:rPr>
        <w:tab/>
      </w:r>
      <w:r>
        <w:rPr>
          <w:rFonts w:ascii="Times New Roman" w:hAnsi="Times New Roman"/>
          <w:sz w:val="20"/>
          <w:szCs w:val="20"/>
        </w:rPr>
        <w:fldChar w:fldCharType="begin">
          <w:ffData>
            <w:name w:val="Verifica2"/>
            <w:enabled/>
            <w:calcOnExit w:val="0"/>
            <w:checkBox>
              <w:sizeAuto/>
              <w:default w:val="0"/>
            </w:checkBox>
          </w:ffData>
        </w:fldChar>
      </w:r>
      <w:r>
        <w:rPr>
          <w:rFonts w:ascii="Times New Roman" w:hAnsi="Times New Roman"/>
          <w:sz w:val="20"/>
          <w:szCs w:val="20"/>
        </w:rPr>
        <w:instrText xml:space="preserve"> FORMCHECKBOX </w:instrText>
      </w:r>
      <w:r w:rsidR="000A011A">
        <w:rPr>
          <w:rFonts w:ascii="Times New Roman" w:hAnsi="Times New Roman"/>
          <w:sz w:val="20"/>
          <w:szCs w:val="20"/>
        </w:rPr>
      </w:r>
      <w:r w:rsidR="000A011A">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No</w:t>
      </w:r>
    </w:p>
    <w:p w:rsidR="000978BE" w:rsidRDefault="000978BE" w:rsidP="000978BE">
      <w:pPr>
        <w:pStyle w:val="Pargrafdellista"/>
        <w:numPr>
          <w:ilvl w:val="1"/>
          <w:numId w:val="9"/>
        </w:numPr>
        <w:spacing w:after="240" w:line="240" w:lineRule="auto"/>
        <w:ind w:left="1434" w:hanging="357"/>
        <w:contextualSpacing w:val="0"/>
        <w:rPr>
          <w:rFonts w:ascii="Times New Roman" w:hAnsi="Times New Roman"/>
          <w:sz w:val="20"/>
          <w:szCs w:val="20"/>
        </w:rPr>
      </w:pPr>
      <w:r>
        <w:rPr>
          <w:rFonts w:ascii="Times New Roman" w:hAnsi="Times New Roman"/>
          <w:sz w:val="20"/>
          <w:szCs w:val="20"/>
        </w:rPr>
        <w:t>Revistes o publicacions editades pel centre d’àmbit educatiu:</w:t>
      </w:r>
      <w:r>
        <w:rPr>
          <w:rFonts w:ascii="Times New Roman" w:hAnsi="Times New Roman"/>
          <w:sz w:val="20"/>
          <w:szCs w:val="20"/>
        </w:rPr>
        <w:tab/>
        <w:t xml:space="preserve"> </w:t>
      </w:r>
      <w:r>
        <w:rPr>
          <w:rFonts w:ascii="Times New Roman" w:hAnsi="Times New Roman"/>
          <w:sz w:val="20"/>
          <w:szCs w:val="20"/>
        </w:rPr>
        <w:fldChar w:fldCharType="begin">
          <w:ffData>
            <w:name w:val="Verifica1"/>
            <w:enabled/>
            <w:calcOnExit w:val="0"/>
            <w:checkBox>
              <w:sizeAuto/>
              <w:default w:val="0"/>
              <w:checked w:val="0"/>
            </w:checkBox>
          </w:ffData>
        </w:fldChar>
      </w:r>
      <w:r>
        <w:rPr>
          <w:rFonts w:ascii="Times New Roman" w:hAnsi="Times New Roman"/>
          <w:sz w:val="20"/>
          <w:szCs w:val="20"/>
        </w:rPr>
        <w:instrText xml:space="preserve"> FORMCHECKBOX </w:instrText>
      </w:r>
      <w:r w:rsidR="000A011A">
        <w:rPr>
          <w:rFonts w:ascii="Times New Roman" w:hAnsi="Times New Roman"/>
          <w:sz w:val="20"/>
          <w:szCs w:val="20"/>
        </w:rPr>
      </w:r>
      <w:r w:rsidR="000A011A">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Sí</w:t>
      </w:r>
      <w:r>
        <w:rPr>
          <w:rFonts w:ascii="Times New Roman" w:hAnsi="Times New Roman"/>
          <w:sz w:val="20"/>
          <w:szCs w:val="20"/>
        </w:rPr>
        <w:tab/>
      </w:r>
      <w:r>
        <w:rPr>
          <w:rFonts w:ascii="Times New Roman" w:hAnsi="Times New Roman"/>
          <w:sz w:val="20"/>
          <w:szCs w:val="20"/>
        </w:rPr>
        <w:fldChar w:fldCharType="begin">
          <w:ffData>
            <w:name w:val="Verifica2"/>
            <w:enabled/>
            <w:calcOnExit w:val="0"/>
            <w:checkBox>
              <w:sizeAuto/>
              <w:default w:val="0"/>
            </w:checkBox>
          </w:ffData>
        </w:fldChar>
      </w:r>
      <w:r>
        <w:rPr>
          <w:rFonts w:ascii="Times New Roman" w:hAnsi="Times New Roman"/>
          <w:sz w:val="20"/>
          <w:szCs w:val="20"/>
        </w:rPr>
        <w:instrText xml:space="preserve"> FORMCHECKBOX </w:instrText>
      </w:r>
      <w:r w:rsidR="000A011A">
        <w:rPr>
          <w:rFonts w:ascii="Times New Roman" w:hAnsi="Times New Roman"/>
          <w:sz w:val="20"/>
          <w:szCs w:val="20"/>
        </w:rPr>
      </w:r>
      <w:r w:rsidR="000A011A">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No</w:t>
      </w:r>
    </w:p>
    <w:p w:rsidR="000978BE" w:rsidRDefault="000978BE" w:rsidP="000978BE">
      <w:pPr>
        <w:pStyle w:val="Pargrafdellista"/>
        <w:numPr>
          <w:ilvl w:val="0"/>
          <w:numId w:val="9"/>
        </w:numPr>
        <w:spacing w:after="200" w:line="240" w:lineRule="auto"/>
        <w:rPr>
          <w:rFonts w:ascii="Times New Roman" w:hAnsi="Times New Roman"/>
          <w:sz w:val="20"/>
          <w:szCs w:val="20"/>
        </w:rPr>
      </w:pPr>
      <w:r>
        <w:rPr>
          <w:rFonts w:ascii="Times New Roman" w:hAnsi="Times New Roman"/>
          <w:sz w:val="20"/>
          <w:szCs w:val="20"/>
        </w:rPr>
        <w:t>Que el material elaborat per mi pugui ser publicat en els espais de comunicació (blogs i espais web del centre i revistes editades pel centre mateix) amb finalitat de desenvolupar l’activitat educativa:</w:t>
      </w:r>
    </w:p>
    <w:p w:rsidR="000978BE" w:rsidRPr="00E6298B" w:rsidRDefault="000978BE" w:rsidP="000978BE">
      <w:pPr>
        <w:spacing w:after="240"/>
        <w:ind w:left="1418"/>
        <w:rPr>
          <w:sz w:val="20"/>
          <w:szCs w:val="20"/>
        </w:rPr>
      </w:pPr>
      <w:r>
        <w:rPr>
          <w:sz w:val="20"/>
          <w:szCs w:val="20"/>
        </w:rPr>
        <w:fldChar w:fldCharType="begin">
          <w:ffData>
            <w:name w:val="Verifica1"/>
            <w:enabled/>
            <w:calcOnExit w:val="0"/>
            <w:checkBox>
              <w:sizeAuto/>
              <w:default w:val="0"/>
              <w:checked w:val="0"/>
            </w:checkBox>
          </w:ffData>
        </w:fldChar>
      </w:r>
      <w:r>
        <w:rPr>
          <w:sz w:val="20"/>
          <w:szCs w:val="20"/>
        </w:rPr>
        <w:instrText xml:space="preserve"> FORMCHECKBOX </w:instrText>
      </w:r>
      <w:r w:rsidR="000A011A">
        <w:rPr>
          <w:sz w:val="20"/>
          <w:szCs w:val="20"/>
        </w:rPr>
      </w:r>
      <w:r w:rsidR="000A011A">
        <w:rPr>
          <w:sz w:val="20"/>
          <w:szCs w:val="20"/>
        </w:rPr>
        <w:fldChar w:fldCharType="separate"/>
      </w:r>
      <w:r>
        <w:rPr>
          <w:sz w:val="20"/>
          <w:szCs w:val="20"/>
        </w:rPr>
        <w:fldChar w:fldCharType="end"/>
      </w:r>
      <w:r>
        <w:rPr>
          <w:sz w:val="20"/>
          <w:szCs w:val="20"/>
        </w:rPr>
        <w:t>Sí</w:t>
      </w:r>
      <w:r>
        <w:rPr>
          <w:sz w:val="20"/>
          <w:szCs w:val="20"/>
        </w:rPr>
        <w:tab/>
      </w:r>
      <w:r>
        <w:rPr>
          <w:sz w:val="20"/>
          <w:szCs w:val="20"/>
        </w:rPr>
        <w:fldChar w:fldCharType="begin">
          <w:ffData>
            <w:name w:val="Verifica2"/>
            <w:enabled/>
            <w:calcOnExit w:val="0"/>
            <w:checkBox>
              <w:sizeAuto/>
              <w:default w:val="0"/>
            </w:checkBox>
          </w:ffData>
        </w:fldChar>
      </w:r>
      <w:r>
        <w:rPr>
          <w:sz w:val="20"/>
          <w:szCs w:val="20"/>
        </w:rPr>
        <w:instrText xml:space="preserve"> FORMCHECKBOX </w:instrText>
      </w:r>
      <w:r w:rsidR="000A011A">
        <w:rPr>
          <w:sz w:val="20"/>
          <w:szCs w:val="20"/>
        </w:rPr>
      </w:r>
      <w:r w:rsidR="000A011A">
        <w:rPr>
          <w:sz w:val="20"/>
          <w:szCs w:val="20"/>
        </w:rPr>
        <w:fldChar w:fldCharType="separate"/>
      </w:r>
      <w:r>
        <w:rPr>
          <w:sz w:val="20"/>
          <w:szCs w:val="20"/>
        </w:rPr>
        <w:fldChar w:fldCharType="end"/>
      </w:r>
      <w:r>
        <w:rPr>
          <w:sz w:val="20"/>
          <w:szCs w:val="20"/>
        </w:rPr>
        <w:t xml:space="preserve"> No</w:t>
      </w:r>
    </w:p>
    <w:p w:rsidR="000978BE" w:rsidRDefault="000978BE" w:rsidP="000978BE">
      <w:pPr>
        <w:pStyle w:val="Pargrafdellista"/>
        <w:numPr>
          <w:ilvl w:val="0"/>
          <w:numId w:val="9"/>
        </w:numPr>
        <w:spacing w:after="200" w:line="240" w:lineRule="auto"/>
        <w:rPr>
          <w:rFonts w:ascii="Times New Roman" w:hAnsi="Times New Roman"/>
          <w:sz w:val="20"/>
          <w:szCs w:val="20"/>
        </w:rPr>
      </w:pPr>
      <w:r>
        <w:rPr>
          <w:rFonts w:ascii="Times New Roman" w:hAnsi="Times New Roman"/>
          <w:sz w:val="20"/>
          <w:szCs w:val="20"/>
        </w:rPr>
        <w:t>Que en les pàgines web o blogs i revistes editades pel centre hi constin les meves inicials i el nom del centre:</w:t>
      </w:r>
    </w:p>
    <w:p w:rsidR="000978BE" w:rsidRPr="00E6298B" w:rsidRDefault="007E54F3" w:rsidP="000978BE">
      <w:pPr>
        <w:spacing w:after="360"/>
        <w:ind w:left="1418"/>
        <w:rPr>
          <w:sz w:val="20"/>
          <w:szCs w:val="20"/>
        </w:rPr>
      </w:pPr>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309880</wp:posOffset>
                </wp:positionV>
                <wp:extent cx="6086475" cy="19050"/>
                <wp:effectExtent l="19050" t="19050" r="9525" b="19050"/>
                <wp:wrapNone/>
                <wp:docPr id="2" name="Connector rect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ctor rect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4.4pt" to="479.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" strokecolor="windowText" strokeweight="2.25pt">
                <o:lock v:ext="edit" shapetype="f"/>
              </v:line>
            </w:pict>
          </mc:Fallback>
        </mc:AlternateContent>
      </w:r>
      <w:r w:rsidR="000978BE">
        <w:rPr>
          <w:sz w:val="20"/>
          <w:szCs w:val="20"/>
        </w:rPr>
        <w:fldChar w:fldCharType="begin">
          <w:ffData>
            <w:name w:val="Verifica1"/>
            <w:enabled/>
            <w:calcOnExit w:val="0"/>
            <w:checkBox>
              <w:sizeAuto/>
              <w:default w:val="0"/>
              <w:checked w:val="0"/>
            </w:checkBox>
          </w:ffData>
        </w:fldChar>
      </w:r>
      <w:r w:rsidR="000978BE">
        <w:rPr>
          <w:sz w:val="20"/>
          <w:szCs w:val="20"/>
        </w:rPr>
        <w:instrText xml:space="preserve"> FORMCHECKBOX </w:instrText>
      </w:r>
      <w:r w:rsidR="000A011A">
        <w:rPr>
          <w:sz w:val="20"/>
          <w:szCs w:val="20"/>
        </w:rPr>
      </w:r>
      <w:r w:rsidR="000A011A">
        <w:rPr>
          <w:sz w:val="20"/>
          <w:szCs w:val="20"/>
        </w:rPr>
        <w:fldChar w:fldCharType="separate"/>
      </w:r>
      <w:r w:rsidR="000978BE">
        <w:rPr>
          <w:sz w:val="20"/>
          <w:szCs w:val="20"/>
        </w:rPr>
        <w:fldChar w:fldCharType="end"/>
      </w:r>
      <w:r w:rsidR="000978BE">
        <w:rPr>
          <w:sz w:val="20"/>
          <w:szCs w:val="20"/>
        </w:rPr>
        <w:t>Sí</w:t>
      </w:r>
      <w:r w:rsidR="000978BE">
        <w:rPr>
          <w:sz w:val="20"/>
          <w:szCs w:val="20"/>
        </w:rPr>
        <w:tab/>
      </w:r>
      <w:r w:rsidR="000978BE">
        <w:rPr>
          <w:sz w:val="20"/>
          <w:szCs w:val="20"/>
        </w:rPr>
        <w:fldChar w:fldCharType="begin">
          <w:ffData>
            <w:name w:val="Verifica2"/>
            <w:enabled/>
            <w:calcOnExit w:val="0"/>
            <w:checkBox>
              <w:sizeAuto/>
              <w:default w:val="0"/>
            </w:checkBox>
          </w:ffData>
        </w:fldChar>
      </w:r>
      <w:r w:rsidR="000978BE">
        <w:rPr>
          <w:sz w:val="20"/>
          <w:szCs w:val="20"/>
        </w:rPr>
        <w:instrText xml:space="preserve"> FORMCHECKBOX </w:instrText>
      </w:r>
      <w:r w:rsidR="000A011A">
        <w:rPr>
          <w:sz w:val="20"/>
          <w:szCs w:val="20"/>
        </w:rPr>
      </w:r>
      <w:r w:rsidR="000A011A">
        <w:rPr>
          <w:sz w:val="20"/>
          <w:szCs w:val="20"/>
        </w:rPr>
        <w:fldChar w:fldCharType="separate"/>
      </w:r>
      <w:r w:rsidR="000978BE">
        <w:rPr>
          <w:sz w:val="20"/>
          <w:szCs w:val="20"/>
        </w:rPr>
        <w:fldChar w:fldCharType="end"/>
      </w:r>
      <w:r w:rsidR="000978BE">
        <w:rPr>
          <w:sz w:val="20"/>
          <w:szCs w:val="20"/>
        </w:rPr>
        <w:t xml:space="preserve"> No</w:t>
      </w:r>
    </w:p>
    <w:p w:rsidR="000978BE" w:rsidRDefault="000978BE" w:rsidP="000978BE">
      <w:pPr>
        <w:rPr>
          <w:sz w:val="20"/>
          <w:szCs w:val="20"/>
        </w:rPr>
      </w:pPr>
      <w:r>
        <w:rPr>
          <w:sz w:val="20"/>
          <w:szCs w:val="20"/>
        </w:rPr>
        <w:t>Lloc i data</w:t>
      </w:r>
    </w:p>
    <w:p w:rsidR="000978BE" w:rsidRDefault="000978BE" w:rsidP="000978BE">
      <w:pPr>
        <w:spacing w:after="360"/>
        <w:rPr>
          <w:sz w:val="20"/>
          <w:szCs w:val="20"/>
        </w:rPr>
      </w:pPr>
      <w:r>
        <w:rPr>
          <w:sz w:val="20"/>
          <w:szCs w:val="20"/>
        </w:rPr>
        <w:fldChar w:fldCharType="begin">
          <w:ffData>
            <w:name w:val="Text3"/>
            <w:enabled/>
            <w:calcOnExit w:val="0"/>
            <w:textInput>
              <w:format w:val="Primera majúscul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85E79" w:rsidRDefault="007E54F3" w:rsidP="000978BE">
      <w:pPr>
        <w:rPr>
          <w:sz w:val="20"/>
          <w:szCs w:val="20"/>
        </w:rPr>
        <w:sectPr w:rsidR="00685E79" w:rsidSect="00015C93">
          <w:headerReference w:type="default" r:id="rId20"/>
          <w:footerReference w:type="default" r:id="rId21"/>
          <w:pgSz w:w="11906" w:h="16838"/>
          <w:pgMar w:top="2522" w:right="1133" w:bottom="1843" w:left="1134" w:header="426" w:footer="417" w:gutter="0"/>
          <w:cols w:space="708"/>
          <w:docGrid w:linePitch="360"/>
        </w:sectPr>
      </w:pPr>
      <w:r>
        <w:rPr>
          <w:noProof/>
          <w:lang w:eastAsia="ca-ES"/>
        </w:rPr>
        <mc:AlternateContent>
          <mc:Choice Requires="wps">
            <w:drawing>
              <wp:anchor distT="4294967295" distB="4294967295" distL="114300" distR="114300" simplePos="0" relativeHeight="251660288" behindDoc="0" locked="0" layoutInCell="1" allowOverlap="1">
                <wp:simplePos x="0" y="0"/>
                <wp:positionH relativeFrom="column">
                  <wp:posOffset>3810</wp:posOffset>
                </wp:positionH>
                <wp:positionV relativeFrom="paragraph">
                  <wp:posOffset>-4446</wp:posOffset>
                </wp:positionV>
                <wp:extent cx="6086475" cy="0"/>
                <wp:effectExtent l="0" t="0" r="9525" b="19050"/>
                <wp:wrapNone/>
                <wp:docPr id="7"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or rect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35pt" to="47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" strokecolor="windowText" strokeweight=".5pt">
                <o:lock v:ext="edit" shapetype="f"/>
              </v:line>
            </w:pict>
          </mc:Fallback>
        </mc:AlternateContent>
      </w:r>
      <w:r w:rsidR="000978BE">
        <w:rPr>
          <w:sz w:val="20"/>
          <w:szCs w:val="20"/>
        </w:rPr>
        <w:t>Signatura de l’alumne o alumna</w:t>
      </w:r>
    </w:p>
    <w:p w:rsidR="00685E79" w:rsidRPr="002D3145" w:rsidRDefault="00685E79" w:rsidP="00685E79">
      <w:pPr>
        <w:widowControl w:val="0"/>
        <w:autoSpaceDE w:val="0"/>
        <w:autoSpaceDN w:val="0"/>
        <w:adjustRightInd w:val="0"/>
        <w:spacing w:after="240"/>
        <w:ind w:left="-425"/>
        <w:jc w:val="both"/>
        <w:rPr>
          <w:b/>
          <w:sz w:val="28"/>
          <w:szCs w:val="28"/>
        </w:rPr>
      </w:pPr>
      <w:r w:rsidRPr="002D3145">
        <w:rPr>
          <w:b/>
          <w:sz w:val="28"/>
          <w:szCs w:val="28"/>
        </w:rPr>
        <w:lastRenderedPageBreak/>
        <w:t>Normativa bàsica de Cicles formatius de grau superior</w:t>
      </w:r>
    </w:p>
    <w:p w:rsidR="00685E79" w:rsidRPr="002D3145" w:rsidRDefault="00685E79" w:rsidP="00685E79">
      <w:pPr>
        <w:ind w:left="-426"/>
        <w:jc w:val="both"/>
        <w:rPr>
          <w:rFonts w:ascii="Verdana" w:eastAsia="Times" w:hAnsi="Verdana" w:hint="cs"/>
        </w:rPr>
      </w:pPr>
      <w:r w:rsidRPr="002D3145">
        <w:t>L’alumne/a disposa d’un màxim de 4 anys acadèmics per finalitzar el cicle formatiu. S’inclou la formació pràctica en centres de treball i el projecte final.</w:t>
      </w:r>
    </w:p>
    <w:p w:rsidR="00685E79" w:rsidRPr="002D3145" w:rsidRDefault="00685E79" w:rsidP="00685E79">
      <w:pPr>
        <w:ind w:left="-426"/>
        <w:jc w:val="both"/>
      </w:pPr>
      <w:r w:rsidRPr="002D3145">
        <w:t>L’assistència a classe és obligatòria. La manca d’assistència no justificada serà motiu de la qualificació de No Presentat i perd convocatòries.</w:t>
      </w:r>
    </w:p>
    <w:p w:rsidR="00685E79" w:rsidRPr="002D3145" w:rsidRDefault="00685E79" w:rsidP="00685E79">
      <w:pPr>
        <w:spacing w:after="120"/>
        <w:ind w:left="-425"/>
        <w:jc w:val="both"/>
      </w:pPr>
      <w:r w:rsidRPr="002D3145">
        <w:t>Els alumnes que suspenguin un màxim del 25% d’hores programades del curs, hauran de repetir-lo presencialment, llevat dels mòduls aprovats.</w:t>
      </w:r>
    </w:p>
    <w:p w:rsidR="00685E79" w:rsidRPr="002D3145" w:rsidRDefault="00685E79" w:rsidP="00685E79">
      <w:pPr>
        <w:numPr>
          <w:ilvl w:val="0"/>
          <w:numId w:val="10"/>
        </w:numPr>
        <w:tabs>
          <w:tab w:val="num" w:pos="-142"/>
        </w:tabs>
        <w:ind w:hanging="720"/>
        <w:jc w:val="both"/>
        <w:rPr>
          <w:rFonts w:cs="Arial"/>
          <w:b/>
        </w:rPr>
      </w:pPr>
      <w:r w:rsidRPr="002D3145">
        <w:rPr>
          <w:rFonts w:cs="Arial"/>
          <w:b/>
        </w:rPr>
        <w:t>Convocatòries extraordinàries i recuperacions</w:t>
      </w:r>
    </w:p>
    <w:p w:rsidR="00685E79" w:rsidRPr="002D3145" w:rsidRDefault="00685E79" w:rsidP="00685E79">
      <w:pPr>
        <w:ind w:left="-426"/>
        <w:jc w:val="both"/>
        <w:rPr>
          <w:rFonts w:cs="Arial"/>
        </w:rPr>
      </w:pPr>
      <w:r w:rsidRPr="002D3145">
        <w:rPr>
          <w:rFonts w:cs="Arial"/>
        </w:rPr>
        <w:t>L’alumne/a que suspengui un mòdul que no suposi el 25% de les hores d’un curs tindrà quatre convocatòries extraordinàries consecutives per aprovar-lo.</w:t>
      </w:r>
    </w:p>
    <w:p w:rsidR="00685E79" w:rsidRPr="002D3145" w:rsidRDefault="00685E79" w:rsidP="00685E79">
      <w:pPr>
        <w:ind w:left="-426"/>
        <w:jc w:val="both"/>
        <w:rPr>
          <w:rFonts w:cs="Arial"/>
        </w:rPr>
      </w:pPr>
      <w:r w:rsidRPr="002D3145">
        <w:rPr>
          <w:rFonts w:cs="Arial"/>
        </w:rPr>
        <w:t>La convocatòries extraordinàries dels mòduls suspesos, seran els mesos de novembre i de maig.</w:t>
      </w:r>
    </w:p>
    <w:p w:rsidR="00685E79" w:rsidRPr="002D3145" w:rsidRDefault="00685E79" w:rsidP="00685E79">
      <w:pPr>
        <w:spacing w:after="120"/>
        <w:ind w:left="-425"/>
        <w:jc w:val="both"/>
        <w:rPr>
          <w:b/>
        </w:rPr>
      </w:pPr>
      <w:r w:rsidRPr="002D3145">
        <w:rPr>
          <w:rFonts w:cs="Arial"/>
        </w:rPr>
        <w:t>En els mòduls que es cursen en dos anys, si l’alumne suspèn la part de primer haurà de recuperar aquesta part per aprovar el mòdul. Per una qüestió d’ordre, les recuperacions coincidiran amb les dates de les convocatòries extraordinàries</w:t>
      </w:r>
    </w:p>
    <w:p w:rsidR="00685E79" w:rsidRPr="002D3145" w:rsidRDefault="00685E79" w:rsidP="00685E79">
      <w:pPr>
        <w:numPr>
          <w:ilvl w:val="0"/>
          <w:numId w:val="11"/>
        </w:numPr>
        <w:tabs>
          <w:tab w:val="num" w:pos="-142"/>
        </w:tabs>
        <w:ind w:hanging="720"/>
        <w:jc w:val="both"/>
        <w:rPr>
          <w:b/>
        </w:rPr>
      </w:pPr>
      <w:r w:rsidRPr="002D3145">
        <w:rPr>
          <w:b/>
        </w:rPr>
        <w:t>Projecte final LOE i LOGSE</w:t>
      </w:r>
    </w:p>
    <w:p w:rsidR="00685E79" w:rsidRPr="002D3145" w:rsidRDefault="00685E79" w:rsidP="00685E79">
      <w:pPr>
        <w:ind w:left="-426"/>
        <w:jc w:val="both"/>
      </w:pPr>
      <w:r w:rsidRPr="002D3145">
        <w:t>Per la matriculació del projecte final caldrà haver superat tots els mòduls i la fase de formació pràctica.</w:t>
      </w:r>
    </w:p>
    <w:p w:rsidR="00685E79" w:rsidRPr="002D3145" w:rsidRDefault="00685E79" w:rsidP="00685E79">
      <w:pPr>
        <w:ind w:left="-426"/>
        <w:jc w:val="both"/>
      </w:pPr>
      <w:r w:rsidRPr="002D3145">
        <w:t xml:space="preserve">Per la presentació del Projecte l’alumne té dues úniques convocatòries: gener i abril del mateix curs en que s’ha matriculat. </w:t>
      </w:r>
      <w:r w:rsidRPr="002D3145">
        <w:rPr>
          <w:rFonts w:cs="Arial"/>
        </w:rPr>
        <w:t xml:space="preserve">Els alumnes que vulguin realitzar un intercanvi (Erasmus) el curs que estan matriculats del projecte,  ho faran al 1r quadrimestre. </w:t>
      </w:r>
    </w:p>
    <w:p w:rsidR="00685E79" w:rsidRPr="002D3145" w:rsidRDefault="00685E79" w:rsidP="00685E79">
      <w:pPr>
        <w:ind w:left="-426"/>
        <w:jc w:val="both"/>
        <w:rPr>
          <w:rFonts w:cs="Arial"/>
        </w:rPr>
      </w:pPr>
      <w:r w:rsidRPr="002D3145">
        <w:rPr>
          <w:rFonts w:cs="Arial"/>
          <w:b/>
        </w:rPr>
        <w:t>LOE:</w:t>
      </w:r>
      <w:r w:rsidRPr="002D3145">
        <w:rPr>
          <w:rFonts w:cs="Arial"/>
        </w:rPr>
        <w:t>És per això que, els alumnes de Projecte Integrat que marxin d’intercanvi no podran donar-se de baixa ja que deixarien de ser alumnes i per tan no podrien marxar.</w:t>
      </w:r>
    </w:p>
    <w:p w:rsidR="00685E79" w:rsidRPr="002D3145" w:rsidRDefault="00685E79" w:rsidP="00685E79">
      <w:pPr>
        <w:spacing w:after="120"/>
        <w:ind w:left="-425"/>
        <w:jc w:val="both"/>
        <w:rPr>
          <w:rFonts w:cs="Arial"/>
        </w:rPr>
      </w:pPr>
      <w:r w:rsidRPr="002D3145">
        <w:rPr>
          <w:rFonts w:cs="Arial"/>
          <w:b/>
        </w:rPr>
        <w:t>LOGSE:</w:t>
      </w:r>
      <w:r w:rsidRPr="002D3145">
        <w:rPr>
          <w:rFonts w:cs="Arial"/>
        </w:rPr>
        <w:t>Els alumnes que es matriculen a projecte final rebran una normativa més extensa a l’hora de formalitzar la matricula.</w:t>
      </w:r>
    </w:p>
    <w:p w:rsidR="00685E79" w:rsidRPr="002D3145" w:rsidRDefault="00685E79" w:rsidP="00685E79">
      <w:pPr>
        <w:numPr>
          <w:ilvl w:val="0"/>
          <w:numId w:val="11"/>
        </w:numPr>
        <w:ind w:left="-142" w:hanging="284"/>
        <w:jc w:val="both"/>
        <w:rPr>
          <w:b/>
        </w:rPr>
      </w:pPr>
      <w:r w:rsidRPr="002D3145">
        <w:rPr>
          <w:b/>
        </w:rPr>
        <w:t>Baixes i suspensions</w:t>
      </w:r>
    </w:p>
    <w:p w:rsidR="00685E79" w:rsidRPr="002D3145" w:rsidRDefault="00685E79" w:rsidP="00685E79">
      <w:pPr>
        <w:ind w:left="-426"/>
        <w:jc w:val="both"/>
      </w:pPr>
      <w:r w:rsidRPr="002D3145">
        <w:rPr>
          <w:rFonts w:cs="Arial"/>
        </w:rPr>
        <w:t xml:space="preserve">La data límit per donar-se de baixa d’un curs serà el 30 d’abril. El tràmit es </w:t>
      </w:r>
      <w:r w:rsidRPr="002D3145">
        <w:rPr>
          <w:rFonts w:cs="Arial"/>
          <w:b/>
        </w:rPr>
        <w:t>formalitzarà</w:t>
      </w:r>
      <w:r w:rsidRPr="002D3145">
        <w:rPr>
          <w:rFonts w:cs="Arial"/>
        </w:rPr>
        <w:t xml:space="preserve"> a la secretaria acadèmica.</w:t>
      </w:r>
    </w:p>
    <w:p w:rsidR="00685E79" w:rsidRPr="002D3145" w:rsidRDefault="00685E79" w:rsidP="00685E79">
      <w:pPr>
        <w:spacing w:after="120"/>
        <w:ind w:left="-425"/>
        <w:jc w:val="both"/>
      </w:pPr>
      <w:r w:rsidRPr="002D3145">
        <w:t>Quan un alumne/a cursa baixa, el centre no li reserva la plaça pel curs vinent. En el cas que vulgui tornar-se a matricular haurà de tornar a passar per tot el procés d’inscripció.</w:t>
      </w:r>
    </w:p>
    <w:p w:rsidR="00685E79" w:rsidRPr="002D3145" w:rsidRDefault="00685E79" w:rsidP="00685E79">
      <w:pPr>
        <w:spacing w:after="120"/>
        <w:ind w:left="-425"/>
        <w:jc w:val="both"/>
      </w:pPr>
      <w:r w:rsidRPr="002D3145">
        <w:t>L’alumne/a té el dret a demanar una suspensió en el decurs de tot el cicle. Es tracta de una anul·lació de matricula per motius justificats. En aquest cas no conta l’any acadèmic i té la seva plaça reservada pel curs següent. La suspensió només es pot sol·licitar una vegada durant el cicle.</w:t>
      </w:r>
    </w:p>
    <w:p w:rsidR="00685E79" w:rsidRPr="002D3145" w:rsidRDefault="00685E79" w:rsidP="00685E79">
      <w:pPr>
        <w:numPr>
          <w:ilvl w:val="0"/>
          <w:numId w:val="11"/>
        </w:numPr>
        <w:tabs>
          <w:tab w:val="num" w:pos="-142"/>
        </w:tabs>
        <w:ind w:hanging="720"/>
        <w:jc w:val="both"/>
        <w:rPr>
          <w:b/>
        </w:rPr>
      </w:pPr>
      <w:r w:rsidRPr="002D3145">
        <w:rPr>
          <w:b/>
        </w:rPr>
        <w:t>Beques</w:t>
      </w:r>
    </w:p>
    <w:p w:rsidR="00685E79" w:rsidRPr="002D3145" w:rsidRDefault="00685E79" w:rsidP="00685E79">
      <w:pPr>
        <w:spacing w:after="120"/>
        <w:ind w:left="-425"/>
        <w:jc w:val="both"/>
      </w:pPr>
      <w:r w:rsidRPr="002D3145">
        <w:t xml:space="preserve">L’alumne/a pot demanar les beques del </w:t>
      </w:r>
      <w:r w:rsidRPr="002D3145">
        <w:rPr>
          <w:i/>
        </w:rPr>
        <w:t>Ministeri d’Educació i Ciència</w:t>
      </w:r>
      <w:r w:rsidRPr="002D3145">
        <w:t xml:space="preserve">. </w:t>
      </w:r>
    </w:p>
    <w:p w:rsidR="00685E79" w:rsidRPr="002D3145" w:rsidRDefault="00685E79" w:rsidP="00685E79">
      <w:pPr>
        <w:numPr>
          <w:ilvl w:val="0"/>
          <w:numId w:val="11"/>
        </w:numPr>
        <w:tabs>
          <w:tab w:val="num" w:pos="-142"/>
        </w:tabs>
        <w:ind w:hanging="720"/>
        <w:jc w:val="both"/>
        <w:rPr>
          <w:b/>
        </w:rPr>
      </w:pPr>
      <w:r w:rsidRPr="002D3145">
        <w:rPr>
          <w:b/>
        </w:rPr>
        <w:t>Convalidacions de mòduls</w:t>
      </w:r>
    </w:p>
    <w:p w:rsidR="00685E79" w:rsidRPr="002D3145" w:rsidRDefault="00685E79" w:rsidP="00685E79">
      <w:pPr>
        <w:ind w:left="-426"/>
        <w:jc w:val="both"/>
      </w:pPr>
      <w:r w:rsidRPr="002D3145">
        <w:t xml:space="preserve">Per a la concessió de convalidacions és requisit indispensable que la persona interessada estigui matriculada en els ensenyaments oficials per als quals sol·licita la convalidació. Les esmentades convalidacions han de ser reconegudes, amb la sol·licitud prèvia de la persona interessada, pel director/a del centre en el qual estigui matriculat l’alumne/a, mitjançant un escrit que s’ha de guardar en l’expedient acadèmic de l’alumne/a juntament amb la documentació acreditativa original que acrediti la superació del mòdul que es convalida i que sigui necessària per al seu reconeixement. </w:t>
      </w:r>
    </w:p>
    <w:p w:rsidR="00685E79" w:rsidRPr="002D3145" w:rsidRDefault="00685E79" w:rsidP="00685E79">
      <w:pPr>
        <w:numPr>
          <w:ilvl w:val="0"/>
          <w:numId w:val="12"/>
        </w:numPr>
        <w:jc w:val="both"/>
      </w:pPr>
      <w:r w:rsidRPr="002D3145">
        <w:t>Convalidació entre mòduls de diferents cicles. Per concedir aquestes convalidacions es farà servir la taula de convalidacions publicada en les instruccions per a l’inici de curs publicada pel Departament d’Educació. Aquestes sol·licituds s’hauran de tramitar a través del coordinador de cicles.</w:t>
      </w:r>
    </w:p>
    <w:p w:rsidR="000978BE" w:rsidRPr="00685E79" w:rsidRDefault="00685E79" w:rsidP="000978BE">
      <w:pPr>
        <w:numPr>
          <w:ilvl w:val="0"/>
          <w:numId w:val="12"/>
        </w:numPr>
        <w:jc w:val="both"/>
      </w:pPr>
      <w:r w:rsidRPr="002D3145">
        <w:t>Convalidació de mòduls des d’altres titulacions. L’Escola Massana no pot concedir directament cap convalidació de mòduls de cicles formatius des d’altres titulacions. L’alumne/a de cicles haurà de presentar la documentació acreditativa i omplir una sol·licitud. Aquestes sol·licituds s’hauran de tramitar a través de la secretaria acadèmica.</w:t>
      </w:r>
    </w:p>
    <w:sectPr w:rsidR="000978BE" w:rsidRPr="00685E79" w:rsidSect="002D3145">
      <w:headerReference w:type="default" r:id="rId22"/>
      <w:footerReference w:type="default" r:id="rId23"/>
      <w:pgSz w:w="11906" w:h="16838"/>
      <w:pgMar w:top="1526" w:right="1133" w:bottom="1134" w:left="1134" w:header="426" w:footer="7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93" w:rsidRDefault="00015C93">
      <w:r>
        <w:separator/>
      </w:r>
    </w:p>
  </w:endnote>
  <w:endnote w:type="continuationSeparator" w:id="0">
    <w:p w:rsidR="00015C93" w:rsidRDefault="0001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6B" w:rsidRDefault="007E54F3">
    <w:pPr>
      <w:pStyle w:val="Peu"/>
    </w:pPr>
    <w:r>
      <w:rPr>
        <w:noProof/>
        <w:lang w:eastAsia="ca-ES"/>
      </w:rPr>
      <w:drawing>
        <wp:inline distT="0" distB="0" distL="0" distR="0">
          <wp:extent cx="1133475" cy="466725"/>
          <wp:effectExtent l="0" t="0" r="9525" b="9525"/>
          <wp:docPr id="5" name="Imatg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9490"/>
    </w:tblGrid>
    <w:tr w:rsidR="000978BE" w:rsidTr="00015C93">
      <w:trPr>
        <w:cantSplit/>
        <w:trHeight w:val="984"/>
      </w:trPr>
      <w:tc>
        <w:tcPr>
          <w:tcW w:w="365" w:type="dxa"/>
          <w:tcBorders>
            <w:top w:val="nil"/>
            <w:left w:val="nil"/>
            <w:bottom w:val="nil"/>
            <w:right w:val="nil"/>
          </w:tcBorders>
          <w:shd w:val="clear" w:color="auto" w:fill="auto"/>
          <w:textDirection w:val="btLr"/>
        </w:tcPr>
        <w:p w:rsidR="000978BE" w:rsidRPr="00015C93" w:rsidRDefault="000978BE" w:rsidP="00015C93">
          <w:pPr>
            <w:pStyle w:val="Peu"/>
            <w:ind w:left="113" w:right="113"/>
            <w:rPr>
              <w:sz w:val="10"/>
              <w:szCs w:val="10"/>
            </w:rPr>
          </w:pPr>
          <w:r w:rsidRPr="00015C93">
            <w:rPr>
              <w:sz w:val="10"/>
              <w:szCs w:val="10"/>
            </w:rPr>
            <w:t>Y332-041/03-13</w:t>
          </w:r>
        </w:p>
      </w:tc>
      <w:tc>
        <w:tcPr>
          <w:tcW w:w="9490" w:type="dxa"/>
          <w:tcBorders>
            <w:top w:val="single" w:sz="4" w:space="0" w:color="auto"/>
            <w:left w:val="nil"/>
            <w:bottom w:val="single" w:sz="18" w:space="0" w:color="auto"/>
            <w:right w:val="nil"/>
          </w:tcBorders>
          <w:shd w:val="clear" w:color="auto" w:fill="auto"/>
          <w:vAlign w:val="center"/>
        </w:tcPr>
        <w:p w:rsidR="000978BE" w:rsidRPr="00015C93" w:rsidRDefault="000978BE" w:rsidP="00015C93">
          <w:pPr>
            <w:pStyle w:val="Peu"/>
            <w:rPr>
              <w:sz w:val="14"/>
              <w:szCs w:val="14"/>
            </w:rPr>
          </w:pPr>
          <w:r w:rsidRPr="00015C93">
            <w:rPr>
              <w:sz w:val="14"/>
              <w:szCs w:val="14"/>
            </w:rPr>
            <w:t>D’acord amb l’article 5 de la Llei orgànica 15/1999, de 13 de desembre, de protecció de dades de caràcter personal, les vostres dades seran incorporades al fitxer “Alumnat de centres educatius dependents del Departament d’Ensenyament”, amb la finalitat de gestionar l’acció educativa, l’orientació acadèmica i professional, l’acció tutorial i de comunicació amb les famílies, l’avaluació objectiva del rendiment escolar, el compromís dels alumnes i llurs famílies en el procés educatiu i l’accés als serveis digitals i telemàtics facilitats pel Departament. L’òrgan responsable del fitxer és la Direcció del centre educatiu. Podeu exercir els drets d’accés, rectificació, cancel·lació i oposició mitjançant un escrit adreçat a la Direcció del centre educatiu corresponent.</w:t>
          </w:r>
        </w:p>
      </w:tc>
    </w:tr>
  </w:tbl>
  <w:p w:rsidR="000978BE" w:rsidRPr="00054CC0" w:rsidRDefault="000978BE" w:rsidP="000978BE">
    <w:pPr>
      <w:pStyle w:val="Peu"/>
      <w:tabs>
        <w:tab w:val="clear" w:pos="8504"/>
        <w:tab w:val="left" w:pos="284"/>
        <w:tab w:val="right" w:pos="9639"/>
      </w:tabs>
      <w:rPr>
        <w:b/>
      </w:rPr>
    </w:pPr>
    <w:r>
      <w:rPr>
        <w:b/>
      </w:rPr>
      <w:tab/>
    </w:r>
    <w:r w:rsidRPr="00054CC0">
      <w:rPr>
        <w:b/>
      </w:rPr>
      <w:t>Direcció del centre / Coordinació de l’AFA</w:t>
    </w:r>
    <w:r>
      <w:rPr>
        <w:b/>
      </w:rPr>
      <w:tab/>
    </w:r>
    <w:r w:rsidRPr="00054CC0">
      <w:t>1 / 1</w:t>
    </w:r>
  </w:p>
  <w:p w:rsidR="000978BE" w:rsidRDefault="000978BE">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9490"/>
    </w:tblGrid>
    <w:tr w:rsidR="00015C93" w:rsidTr="00015C93">
      <w:trPr>
        <w:cantSplit/>
        <w:trHeight w:val="984"/>
      </w:trPr>
      <w:tc>
        <w:tcPr>
          <w:tcW w:w="365" w:type="dxa"/>
          <w:tcBorders>
            <w:top w:val="nil"/>
            <w:left w:val="nil"/>
            <w:bottom w:val="nil"/>
            <w:right w:val="nil"/>
          </w:tcBorders>
          <w:shd w:val="clear" w:color="auto" w:fill="auto"/>
          <w:textDirection w:val="btLr"/>
        </w:tcPr>
        <w:p w:rsidR="00015C93" w:rsidRPr="00015C93" w:rsidRDefault="00015C93" w:rsidP="00015C93">
          <w:pPr>
            <w:pStyle w:val="Peu"/>
            <w:ind w:left="113" w:right="113"/>
            <w:rPr>
              <w:rFonts w:eastAsia="Calibri"/>
              <w:sz w:val="10"/>
              <w:szCs w:val="10"/>
            </w:rPr>
          </w:pPr>
          <w:r w:rsidRPr="00015C93">
            <w:rPr>
              <w:rFonts w:eastAsia="Calibri"/>
              <w:sz w:val="10"/>
              <w:szCs w:val="10"/>
            </w:rPr>
            <w:t>Y332-041/03-13</w:t>
          </w:r>
        </w:p>
      </w:tc>
      <w:tc>
        <w:tcPr>
          <w:tcW w:w="9490" w:type="dxa"/>
          <w:tcBorders>
            <w:top w:val="single" w:sz="4" w:space="0" w:color="auto"/>
            <w:left w:val="nil"/>
            <w:bottom w:val="single" w:sz="18" w:space="0" w:color="auto"/>
            <w:right w:val="nil"/>
          </w:tcBorders>
          <w:shd w:val="clear" w:color="auto" w:fill="auto"/>
          <w:vAlign w:val="center"/>
        </w:tcPr>
        <w:p w:rsidR="00015C93" w:rsidRPr="00015C93" w:rsidRDefault="00015C93" w:rsidP="00015C93">
          <w:pPr>
            <w:pStyle w:val="Peu"/>
            <w:rPr>
              <w:rFonts w:eastAsia="Calibri"/>
              <w:sz w:val="14"/>
              <w:szCs w:val="14"/>
            </w:rPr>
          </w:pPr>
          <w:r w:rsidRPr="00015C93">
            <w:rPr>
              <w:rFonts w:eastAsia="Calibri"/>
              <w:sz w:val="14"/>
              <w:szCs w:val="14"/>
            </w:rPr>
            <w:t>D’acord amb l’article 5 de la Llei orgànica 15/1999, de 13 de desembre, de protecció de dades de caràcter personal, les vostres dades seran incorporades al fitxer “Alumnat de centres educatius dependents del Departament d’Ensenyament”, amb la finalitat de gestionar l’acció educativa, l’orientació acadèmica i professional, l’acció tutorial i de comunicació amb les famílies, l’avaluació objectiva del rendiment escolar, el compromís dels alumnes i llurs famílies en el procés educatiu i l’accés als serveis digitals i telemàtics facilitats pel Departament. L’òrgan responsable del fitxer és la Direcció del centre educatiu. Podeu exercir els drets d’accés, rectificació, cancel·lació i oposició mitjançant un escrit adreçat a la Direcció del centre educatiu corresponent.</w:t>
          </w:r>
        </w:p>
      </w:tc>
    </w:tr>
  </w:tbl>
  <w:p w:rsidR="00015C93" w:rsidRPr="00054CC0" w:rsidRDefault="00015C93" w:rsidP="00015C93">
    <w:pPr>
      <w:pStyle w:val="Peu"/>
      <w:tabs>
        <w:tab w:val="clear" w:pos="8504"/>
        <w:tab w:val="left" w:pos="284"/>
        <w:tab w:val="right" w:pos="9639"/>
      </w:tabs>
      <w:rPr>
        <w:b/>
      </w:rPr>
    </w:pPr>
    <w:r>
      <w:rPr>
        <w:b/>
      </w:rPr>
      <w:tab/>
    </w:r>
    <w:r w:rsidRPr="00054CC0">
      <w:rPr>
        <w:b/>
      </w:rPr>
      <w:t>Direcció del centre / Coordinació de l’AFA</w:t>
    </w:r>
    <w:r>
      <w:rPr>
        <w:b/>
      </w:rPr>
      <w:tab/>
    </w:r>
    <w:r w:rsidRPr="00054CC0">
      <w:t>1 /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1A" w:rsidRPr="002D3145" w:rsidRDefault="000A011A" w:rsidP="002D3145">
    <w:pPr>
      <w:pStyle w:val="Peu"/>
      <w:ind w:hanging="426"/>
      <w:rPr>
        <w:b/>
        <w:sz w:val="28"/>
        <w:szCs w:val="28"/>
        <w:lang w:val="es-ES"/>
      </w:rPr>
    </w:pPr>
    <w:r w:rsidRPr="002D3145">
      <w:rPr>
        <w:b/>
        <w:sz w:val="28"/>
        <w:szCs w:val="28"/>
        <w:lang w:val="es-ES"/>
      </w:rPr>
      <w:t>Coordinació de cicles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93" w:rsidRDefault="00015C93">
      <w:r>
        <w:separator/>
      </w:r>
    </w:p>
  </w:footnote>
  <w:footnote w:type="continuationSeparator" w:id="0">
    <w:p w:rsidR="00015C93" w:rsidRDefault="0001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6B" w:rsidRPr="00AA19FA" w:rsidRDefault="007E54F3" w:rsidP="00AA19FA">
    <w:pPr>
      <w:pStyle w:val="Capalera"/>
    </w:pPr>
    <w:r>
      <w:rPr>
        <w:noProof/>
        <w:lang w:eastAsia="ca-ES"/>
      </w:rPr>
      <w:drawing>
        <wp:inline distT="0" distB="0" distL="0" distR="0">
          <wp:extent cx="1800225" cy="552450"/>
          <wp:effectExtent l="0" t="0" r="9525" b="0"/>
          <wp:docPr id="1" name="Imatge 1" descr="logo massana nou_0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sana nou_02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BE" w:rsidRDefault="007E54F3">
    <w:pPr>
      <w:pStyle w:val="Capalera"/>
    </w:pPr>
    <w:r>
      <w:rPr>
        <w:noProof/>
        <w:lang w:eastAsia="ca-ES"/>
      </w:rPr>
      <w:drawing>
        <wp:inline distT="0" distB="0" distL="0" distR="0">
          <wp:extent cx="2990850" cy="419100"/>
          <wp:effectExtent l="0" t="0" r="0" b="0"/>
          <wp:docPr id="6" name="Imatge 1" descr="http://blogs.ciberespiral.org/escuelas/wp-content/uploads/sites/16/2015/0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http://blogs.ciberespiral.org/escuelas/wp-content/uploads/sites/16/2015/04/2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419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93" w:rsidRDefault="007E54F3">
    <w:pPr>
      <w:pStyle w:val="Capalera"/>
    </w:pPr>
    <w:r>
      <w:rPr>
        <w:noProof/>
        <w:lang w:eastAsia="ca-ES"/>
      </w:rPr>
      <w:drawing>
        <wp:inline distT="0" distB="0" distL="0" distR="0" wp14:anchorId="06E6177F" wp14:editId="442017D0">
          <wp:extent cx="2990850" cy="419100"/>
          <wp:effectExtent l="0" t="0" r="0" b="0"/>
          <wp:docPr id="14" name="Imatge 1" descr="http://blogs.ciberespiral.org/escuelas/wp-content/uploads/sites/16/2015/0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http://blogs.ciberespiral.org/escuelas/wp-content/uploads/sites/16/2015/04/2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4191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45" w:rsidRDefault="000A011A">
    <w:pPr>
      <w:pStyle w:val="Capalera"/>
    </w:pPr>
    <w:r>
      <w:rPr>
        <w:noProof/>
        <w:lang w:eastAsia="ca-ES"/>
      </w:rPr>
      <w:drawing>
        <wp:inline distT="0" distB="0" distL="0" distR="0" wp14:anchorId="3431E65D" wp14:editId="795F58E5">
          <wp:extent cx="1800225" cy="552450"/>
          <wp:effectExtent l="0" t="0" r="9525" b="0"/>
          <wp:docPr id="18" name="Imatge 18" descr="logo massana nou_0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sana nou_02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61"/>
    <w:multiLevelType w:val="hybridMultilevel"/>
    <w:tmpl w:val="CF384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6E608E"/>
    <w:multiLevelType w:val="hybridMultilevel"/>
    <w:tmpl w:val="EF2863E8"/>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293532C"/>
    <w:multiLevelType w:val="hybridMultilevel"/>
    <w:tmpl w:val="73889664"/>
    <w:lvl w:ilvl="0" w:tplc="14D0F6FC">
      <w:start w:val="1"/>
      <w:numFmt w:val="decimal"/>
      <w:lvlText w:val="%1."/>
      <w:lvlJc w:val="left"/>
      <w:pPr>
        <w:ind w:left="786" w:hanging="360"/>
      </w:pPr>
      <w:rPr>
        <w:rFonts w:hint="default"/>
        <w:sz w:val="24"/>
        <w:szCs w:val="24"/>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3">
    <w:nsid w:val="24160BD7"/>
    <w:multiLevelType w:val="hybridMultilevel"/>
    <w:tmpl w:val="6B6A1DCA"/>
    <w:lvl w:ilvl="0" w:tplc="0C0A0001">
      <w:start w:val="1"/>
      <w:numFmt w:val="bullet"/>
      <w:lvlText w:val=""/>
      <w:lvlJc w:val="left"/>
      <w:pPr>
        <w:tabs>
          <w:tab w:val="num" w:pos="294"/>
        </w:tabs>
        <w:ind w:left="294" w:hanging="360"/>
      </w:pPr>
      <w:rPr>
        <w:rFonts w:ascii="Symbol" w:hAnsi="Symbol" w:hint="default"/>
      </w:rPr>
    </w:lvl>
    <w:lvl w:ilvl="1" w:tplc="0C0A0003">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start w:val="1"/>
      <w:numFmt w:val="bullet"/>
      <w:lvlText w:val=""/>
      <w:lvlJc w:val="left"/>
      <w:pPr>
        <w:tabs>
          <w:tab w:val="num" w:pos="2454"/>
        </w:tabs>
        <w:ind w:left="2454" w:hanging="360"/>
      </w:pPr>
      <w:rPr>
        <w:rFonts w:ascii="Symbol" w:hAnsi="Symbol" w:hint="default"/>
      </w:rPr>
    </w:lvl>
    <w:lvl w:ilvl="4" w:tplc="0C0A0003">
      <w:start w:val="1"/>
      <w:numFmt w:val="bullet"/>
      <w:lvlText w:val="o"/>
      <w:lvlJc w:val="left"/>
      <w:pPr>
        <w:tabs>
          <w:tab w:val="num" w:pos="3174"/>
        </w:tabs>
        <w:ind w:left="3174" w:hanging="360"/>
      </w:pPr>
      <w:rPr>
        <w:rFonts w:ascii="Courier New" w:hAnsi="Courier New" w:cs="Courier New" w:hint="default"/>
      </w:rPr>
    </w:lvl>
    <w:lvl w:ilvl="5" w:tplc="0C0A0005">
      <w:start w:val="1"/>
      <w:numFmt w:val="bullet"/>
      <w:lvlText w:val=""/>
      <w:lvlJc w:val="left"/>
      <w:pPr>
        <w:tabs>
          <w:tab w:val="num" w:pos="3894"/>
        </w:tabs>
        <w:ind w:left="3894" w:hanging="360"/>
      </w:pPr>
      <w:rPr>
        <w:rFonts w:ascii="Wingdings" w:hAnsi="Wingdings" w:hint="default"/>
      </w:rPr>
    </w:lvl>
    <w:lvl w:ilvl="6" w:tplc="0C0A0001">
      <w:start w:val="1"/>
      <w:numFmt w:val="bullet"/>
      <w:lvlText w:val=""/>
      <w:lvlJc w:val="left"/>
      <w:pPr>
        <w:tabs>
          <w:tab w:val="num" w:pos="4614"/>
        </w:tabs>
        <w:ind w:left="4614" w:hanging="360"/>
      </w:pPr>
      <w:rPr>
        <w:rFonts w:ascii="Symbol" w:hAnsi="Symbol" w:hint="default"/>
      </w:rPr>
    </w:lvl>
    <w:lvl w:ilvl="7" w:tplc="0C0A0003">
      <w:start w:val="1"/>
      <w:numFmt w:val="bullet"/>
      <w:lvlText w:val="o"/>
      <w:lvlJc w:val="left"/>
      <w:pPr>
        <w:tabs>
          <w:tab w:val="num" w:pos="5334"/>
        </w:tabs>
        <w:ind w:left="5334" w:hanging="360"/>
      </w:pPr>
      <w:rPr>
        <w:rFonts w:ascii="Courier New" w:hAnsi="Courier New" w:cs="Courier New" w:hint="default"/>
      </w:rPr>
    </w:lvl>
    <w:lvl w:ilvl="8" w:tplc="0C0A0005">
      <w:start w:val="1"/>
      <w:numFmt w:val="bullet"/>
      <w:lvlText w:val=""/>
      <w:lvlJc w:val="left"/>
      <w:pPr>
        <w:tabs>
          <w:tab w:val="num" w:pos="6054"/>
        </w:tabs>
        <w:ind w:left="6054" w:hanging="360"/>
      </w:pPr>
      <w:rPr>
        <w:rFonts w:ascii="Wingdings" w:hAnsi="Wingdings" w:hint="default"/>
      </w:rPr>
    </w:lvl>
  </w:abstractNum>
  <w:abstractNum w:abstractNumId="4">
    <w:nsid w:val="2A873796"/>
    <w:multiLevelType w:val="hybridMultilevel"/>
    <w:tmpl w:val="90D24C72"/>
    <w:lvl w:ilvl="0" w:tplc="7F426AB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438E5D2A"/>
    <w:multiLevelType w:val="multilevel"/>
    <w:tmpl w:val="B998801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43BE0B9E"/>
    <w:multiLevelType w:val="multilevel"/>
    <w:tmpl w:val="178257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C494573"/>
    <w:multiLevelType w:val="hybridMultilevel"/>
    <w:tmpl w:val="F7088492"/>
    <w:lvl w:ilvl="0" w:tplc="F1F4BE56">
      <w:numFmt w:val="bullet"/>
      <w:lvlText w:val="-"/>
      <w:lvlJc w:val="left"/>
      <w:pPr>
        <w:ind w:left="1133" w:hanging="360"/>
      </w:pPr>
      <w:rPr>
        <w:rFonts w:ascii="Arial" w:eastAsia="Calibri" w:hAnsi="Arial" w:cs="Arial" w:hint="default"/>
      </w:rPr>
    </w:lvl>
    <w:lvl w:ilvl="1" w:tplc="0C0A0003">
      <w:start w:val="1"/>
      <w:numFmt w:val="bullet"/>
      <w:lvlText w:val="o"/>
      <w:lvlJc w:val="left"/>
      <w:pPr>
        <w:ind w:left="1853" w:hanging="360"/>
      </w:pPr>
      <w:rPr>
        <w:rFonts w:ascii="Courier New" w:hAnsi="Courier New" w:cs="Courier New" w:hint="default"/>
      </w:rPr>
    </w:lvl>
    <w:lvl w:ilvl="2" w:tplc="0C0A0005" w:tentative="1">
      <w:start w:val="1"/>
      <w:numFmt w:val="bullet"/>
      <w:lvlText w:val=""/>
      <w:lvlJc w:val="left"/>
      <w:pPr>
        <w:ind w:left="2573" w:hanging="360"/>
      </w:pPr>
      <w:rPr>
        <w:rFonts w:ascii="Wingdings" w:hAnsi="Wingdings" w:hint="default"/>
      </w:rPr>
    </w:lvl>
    <w:lvl w:ilvl="3" w:tplc="0C0A0001" w:tentative="1">
      <w:start w:val="1"/>
      <w:numFmt w:val="bullet"/>
      <w:lvlText w:val=""/>
      <w:lvlJc w:val="left"/>
      <w:pPr>
        <w:ind w:left="3293" w:hanging="360"/>
      </w:pPr>
      <w:rPr>
        <w:rFonts w:ascii="Symbol" w:hAnsi="Symbol" w:hint="default"/>
      </w:rPr>
    </w:lvl>
    <w:lvl w:ilvl="4" w:tplc="0C0A0003" w:tentative="1">
      <w:start w:val="1"/>
      <w:numFmt w:val="bullet"/>
      <w:lvlText w:val="o"/>
      <w:lvlJc w:val="left"/>
      <w:pPr>
        <w:ind w:left="4013" w:hanging="360"/>
      </w:pPr>
      <w:rPr>
        <w:rFonts w:ascii="Courier New" w:hAnsi="Courier New" w:cs="Courier New" w:hint="default"/>
      </w:rPr>
    </w:lvl>
    <w:lvl w:ilvl="5" w:tplc="0C0A0005" w:tentative="1">
      <w:start w:val="1"/>
      <w:numFmt w:val="bullet"/>
      <w:lvlText w:val=""/>
      <w:lvlJc w:val="left"/>
      <w:pPr>
        <w:ind w:left="4733" w:hanging="360"/>
      </w:pPr>
      <w:rPr>
        <w:rFonts w:ascii="Wingdings" w:hAnsi="Wingdings" w:hint="default"/>
      </w:rPr>
    </w:lvl>
    <w:lvl w:ilvl="6" w:tplc="0C0A0001" w:tentative="1">
      <w:start w:val="1"/>
      <w:numFmt w:val="bullet"/>
      <w:lvlText w:val=""/>
      <w:lvlJc w:val="left"/>
      <w:pPr>
        <w:ind w:left="5453" w:hanging="360"/>
      </w:pPr>
      <w:rPr>
        <w:rFonts w:ascii="Symbol" w:hAnsi="Symbol" w:hint="default"/>
      </w:rPr>
    </w:lvl>
    <w:lvl w:ilvl="7" w:tplc="0C0A0003" w:tentative="1">
      <w:start w:val="1"/>
      <w:numFmt w:val="bullet"/>
      <w:lvlText w:val="o"/>
      <w:lvlJc w:val="left"/>
      <w:pPr>
        <w:ind w:left="6173" w:hanging="360"/>
      </w:pPr>
      <w:rPr>
        <w:rFonts w:ascii="Courier New" w:hAnsi="Courier New" w:cs="Courier New" w:hint="default"/>
      </w:rPr>
    </w:lvl>
    <w:lvl w:ilvl="8" w:tplc="0C0A0005" w:tentative="1">
      <w:start w:val="1"/>
      <w:numFmt w:val="bullet"/>
      <w:lvlText w:val=""/>
      <w:lvlJc w:val="left"/>
      <w:pPr>
        <w:ind w:left="6893" w:hanging="360"/>
      </w:pPr>
      <w:rPr>
        <w:rFonts w:ascii="Wingdings" w:hAnsi="Wingdings" w:hint="default"/>
      </w:rPr>
    </w:lvl>
  </w:abstractNum>
  <w:abstractNum w:abstractNumId="8">
    <w:nsid w:val="4E933472"/>
    <w:multiLevelType w:val="hybridMultilevel"/>
    <w:tmpl w:val="CD0001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2B757E"/>
    <w:multiLevelType w:val="hybridMultilevel"/>
    <w:tmpl w:val="5AA4C12C"/>
    <w:lvl w:ilvl="0" w:tplc="0C0A0001">
      <w:start w:val="1"/>
      <w:numFmt w:val="bullet"/>
      <w:lvlText w:val=""/>
      <w:lvlJc w:val="left"/>
      <w:pPr>
        <w:tabs>
          <w:tab w:val="num" w:pos="294"/>
        </w:tabs>
        <w:ind w:left="294" w:hanging="360"/>
      </w:pPr>
      <w:rPr>
        <w:rFonts w:ascii="Symbol" w:hAnsi="Symbol" w:hint="default"/>
      </w:rPr>
    </w:lvl>
    <w:lvl w:ilvl="1" w:tplc="0C0A0003">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start w:val="1"/>
      <w:numFmt w:val="bullet"/>
      <w:lvlText w:val=""/>
      <w:lvlJc w:val="left"/>
      <w:pPr>
        <w:tabs>
          <w:tab w:val="num" w:pos="2454"/>
        </w:tabs>
        <w:ind w:left="2454" w:hanging="360"/>
      </w:pPr>
      <w:rPr>
        <w:rFonts w:ascii="Symbol" w:hAnsi="Symbol" w:hint="default"/>
      </w:rPr>
    </w:lvl>
    <w:lvl w:ilvl="4" w:tplc="0C0A0003">
      <w:start w:val="1"/>
      <w:numFmt w:val="bullet"/>
      <w:lvlText w:val="o"/>
      <w:lvlJc w:val="left"/>
      <w:pPr>
        <w:tabs>
          <w:tab w:val="num" w:pos="3174"/>
        </w:tabs>
        <w:ind w:left="3174" w:hanging="360"/>
      </w:pPr>
      <w:rPr>
        <w:rFonts w:ascii="Courier New" w:hAnsi="Courier New" w:cs="Courier New" w:hint="default"/>
      </w:rPr>
    </w:lvl>
    <w:lvl w:ilvl="5" w:tplc="0C0A0005">
      <w:start w:val="1"/>
      <w:numFmt w:val="bullet"/>
      <w:lvlText w:val=""/>
      <w:lvlJc w:val="left"/>
      <w:pPr>
        <w:tabs>
          <w:tab w:val="num" w:pos="3894"/>
        </w:tabs>
        <w:ind w:left="3894" w:hanging="360"/>
      </w:pPr>
      <w:rPr>
        <w:rFonts w:ascii="Wingdings" w:hAnsi="Wingdings" w:hint="default"/>
      </w:rPr>
    </w:lvl>
    <w:lvl w:ilvl="6" w:tplc="0C0A0001">
      <w:start w:val="1"/>
      <w:numFmt w:val="bullet"/>
      <w:lvlText w:val=""/>
      <w:lvlJc w:val="left"/>
      <w:pPr>
        <w:tabs>
          <w:tab w:val="num" w:pos="4614"/>
        </w:tabs>
        <w:ind w:left="4614" w:hanging="360"/>
      </w:pPr>
      <w:rPr>
        <w:rFonts w:ascii="Symbol" w:hAnsi="Symbol" w:hint="default"/>
      </w:rPr>
    </w:lvl>
    <w:lvl w:ilvl="7" w:tplc="0C0A0003">
      <w:start w:val="1"/>
      <w:numFmt w:val="bullet"/>
      <w:lvlText w:val="o"/>
      <w:lvlJc w:val="left"/>
      <w:pPr>
        <w:tabs>
          <w:tab w:val="num" w:pos="5334"/>
        </w:tabs>
        <w:ind w:left="5334" w:hanging="360"/>
      </w:pPr>
      <w:rPr>
        <w:rFonts w:ascii="Courier New" w:hAnsi="Courier New" w:cs="Courier New" w:hint="default"/>
      </w:rPr>
    </w:lvl>
    <w:lvl w:ilvl="8" w:tplc="0C0A0005">
      <w:start w:val="1"/>
      <w:numFmt w:val="bullet"/>
      <w:lvlText w:val=""/>
      <w:lvlJc w:val="left"/>
      <w:pPr>
        <w:tabs>
          <w:tab w:val="num" w:pos="6054"/>
        </w:tabs>
        <w:ind w:left="6054" w:hanging="360"/>
      </w:pPr>
      <w:rPr>
        <w:rFonts w:ascii="Wingdings" w:hAnsi="Wingdings" w:hint="default"/>
      </w:rPr>
    </w:lvl>
  </w:abstractNum>
  <w:abstractNum w:abstractNumId="10">
    <w:nsid w:val="6C61143F"/>
    <w:multiLevelType w:val="hybridMultilevel"/>
    <w:tmpl w:val="3D78B118"/>
    <w:lvl w:ilvl="0" w:tplc="AAA4D4B8">
      <w:start w:val="1"/>
      <w:numFmt w:val="decimal"/>
      <w:lvlText w:val="%1-"/>
      <w:lvlJc w:val="left"/>
      <w:pPr>
        <w:ind w:left="-66" w:hanging="360"/>
      </w:pPr>
    </w:lvl>
    <w:lvl w:ilvl="1" w:tplc="0C0A0019">
      <w:start w:val="1"/>
      <w:numFmt w:val="lowerLetter"/>
      <w:lvlText w:val="%2."/>
      <w:lvlJc w:val="left"/>
      <w:pPr>
        <w:ind w:left="654" w:hanging="360"/>
      </w:pPr>
    </w:lvl>
    <w:lvl w:ilvl="2" w:tplc="0C0A001B">
      <w:start w:val="1"/>
      <w:numFmt w:val="lowerRoman"/>
      <w:lvlText w:val="%3."/>
      <w:lvlJc w:val="right"/>
      <w:pPr>
        <w:ind w:left="1374" w:hanging="180"/>
      </w:pPr>
    </w:lvl>
    <w:lvl w:ilvl="3" w:tplc="0C0A000F">
      <w:start w:val="1"/>
      <w:numFmt w:val="decimal"/>
      <w:lvlText w:val="%4."/>
      <w:lvlJc w:val="left"/>
      <w:pPr>
        <w:ind w:left="2094" w:hanging="360"/>
      </w:pPr>
    </w:lvl>
    <w:lvl w:ilvl="4" w:tplc="0C0A0019">
      <w:start w:val="1"/>
      <w:numFmt w:val="lowerLetter"/>
      <w:lvlText w:val="%5."/>
      <w:lvlJc w:val="left"/>
      <w:pPr>
        <w:ind w:left="2814" w:hanging="360"/>
      </w:pPr>
    </w:lvl>
    <w:lvl w:ilvl="5" w:tplc="0C0A001B">
      <w:start w:val="1"/>
      <w:numFmt w:val="lowerRoman"/>
      <w:lvlText w:val="%6."/>
      <w:lvlJc w:val="right"/>
      <w:pPr>
        <w:ind w:left="3534" w:hanging="180"/>
      </w:pPr>
    </w:lvl>
    <w:lvl w:ilvl="6" w:tplc="0C0A000F">
      <w:start w:val="1"/>
      <w:numFmt w:val="decimal"/>
      <w:lvlText w:val="%7."/>
      <w:lvlJc w:val="left"/>
      <w:pPr>
        <w:ind w:left="4254" w:hanging="360"/>
      </w:pPr>
    </w:lvl>
    <w:lvl w:ilvl="7" w:tplc="0C0A0019">
      <w:start w:val="1"/>
      <w:numFmt w:val="lowerLetter"/>
      <w:lvlText w:val="%8."/>
      <w:lvlJc w:val="left"/>
      <w:pPr>
        <w:ind w:left="4974" w:hanging="360"/>
      </w:pPr>
    </w:lvl>
    <w:lvl w:ilvl="8" w:tplc="0C0A001B">
      <w:start w:val="1"/>
      <w:numFmt w:val="lowerRoman"/>
      <w:lvlText w:val="%9."/>
      <w:lvlJc w:val="right"/>
      <w:pPr>
        <w:ind w:left="5694" w:hanging="180"/>
      </w:pPr>
    </w:lvl>
  </w:abstractNum>
  <w:abstractNum w:abstractNumId="11">
    <w:nsid w:val="7A7F26C7"/>
    <w:multiLevelType w:val="hybridMultilevel"/>
    <w:tmpl w:val="9B1C101A"/>
    <w:lvl w:ilvl="0" w:tplc="14D0F6FC">
      <w:start w:val="1"/>
      <w:numFmt w:val="decimal"/>
      <w:lvlText w:val="%1."/>
      <w:lvlJc w:val="left"/>
      <w:pPr>
        <w:ind w:left="1070" w:hanging="360"/>
      </w:pPr>
      <w:rPr>
        <w:rFonts w:hint="default"/>
        <w:sz w:val="24"/>
        <w:szCs w:val="24"/>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num w:numId="1">
    <w:abstractNumId w:val="7"/>
  </w:num>
  <w:num w:numId="2">
    <w:abstractNumId w:val="0"/>
  </w:num>
  <w:num w:numId="3">
    <w:abstractNumId w:val="8"/>
  </w:num>
  <w:num w:numId="4">
    <w:abstractNumId w:val="5"/>
  </w:num>
  <w:num w:numId="5">
    <w:abstractNumId w:val="2"/>
  </w:num>
  <w:num w:numId="6">
    <w:abstractNumId w:val="11"/>
  </w:num>
  <w:num w:numId="7">
    <w:abstractNumId w:val="4"/>
  </w:num>
  <w:num w:numId="8">
    <w:abstractNumId w:val="1"/>
  </w:num>
  <w:num w:numId="9">
    <w:abstractNumId w:val="6"/>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D7"/>
    <w:rsid w:val="00015C93"/>
    <w:rsid w:val="000978BE"/>
    <w:rsid w:val="000A011A"/>
    <w:rsid w:val="000C6C36"/>
    <w:rsid w:val="000F3823"/>
    <w:rsid w:val="0011066E"/>
    <w:rsid w:val="001D5569"/>
    <w:rsid w:val="00244997"/>
    <w:rsid w:val="002C016B"/>
    <w:rsid w:val="002C1406"/>
    <w:rsid w:val="00340960"/>
    <w:rsid w:val="00365374"/>
    <w:rsid w:val="003D61DD"/>
    <w:rsid w:val="00421D44"/>
    <w:rsid w:val="00443C0D"/>
    <w:rsid w:val="00457DFD"/>
    <w:rsid w:val="004603C8"/>
    <w:rsid w:val="004917C9"/>
    <w:rsid w:val="004A3503"/>
    <w:rsid w:val="0050406A"/>
    <w:rsid w:val="00525F9B"/>
    <w:rsid w:val="00556814"/>
    <w:rsid w:val="00574B96"/>
    <w:rsid w:val="005C4252"/>
    <w:rsid w:val="006022D0"/>
    <w:rsid w:val="00622832"/>
    <w:rsid w:val="00685E79"/>
    <w:rsid w:val="006A5C89"/>
    <w:rsid w:val="006F4CD4"/>
    <w:rsid w:val="007565EC"/>
    <w:rsid w:val="00757779"/>
    <w:rsid w:val="007E54F3"/>
    <w:rsid w:val="007F1EA5"/>
    <w:rsid w:val="00810BD4"/>
    <w:rsid w:val="0088796B"/>
    <w:rsid w:val="008E3C86"/>
    <w:rsid w:val="009A00C3"/>
    <w:rsid w:val="009C2285"/>
    <w:rsid w:val="00A96F33"/>
    <w:rsid w:val="00AA19FA"/>
    <w:rsid w:val="00AE5D84"/>
    <w:rsid w:val="00B10696"/>
    <w:rsid w:val="00B35307"/>
    <w:rsid w:val="00B66A66"/>
    <w:rsid w:val="00BB7FF4"/>
    <w:rsid w:val="00BC65B9"/>
    <w:rsid w:val="00C01421"/>
    <w:rsid w:val="00D23DDE"/>
    <w:rsid w:val="00D90860"/>
    <w:rsid w:val="00DA19B1"/>
    <w:rsid w:val="00DA2B29"/>
    <w:rsid w:val="00E14122"/>
    <w:rsid w:val="00E203D7"/>
    <w:rsid w:val="00E822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ol1">
    <w:name w:val="heading 1"/>
    <w:basedOn w:val="Normal"/>
    <w:next w:val="Normal"/>
    <w:qFormat/>
    <w:rsid w:val="003D61DD"/>
    <w:pPr>
      <w:keepNext/>
      <w:spacing w:before="480"/>
      <w:jc w:val="both"/>
      <w:outlineLvl w:val="0"/>
    </w:pPr>
    <w:rPr>
      <w:rFonts w:ascii="Arial" w:hAnsi="Arial"/>
      <w:szCs w:val="20"/>
      <w:lang w:val="es-ES_tradnl"/>
    </w:rPr>
  </w:style>
  <w:style w:type="paragraph" w:styleId="Ttol2">
    <w:name w:val="heading 2"/>
    <w:basedOn w:val="Normal"/>
    <w:next w:val="Normal"/>
    <w:qFormat/>
    <w:rsid w:val="003D61DD"/>
    <w:pPr>
      <w:keepNext/>
      <w:outlineLvl w:val="1"/>
    </w:pPr>
    <w:rPr>
      <w:b/>
      <w:sz w:val="20"/>
      <w:szCs w:val="20"/>
    </w:rPr>
  </w:style>
  <w:style w:type="paragraph" w:styleId="Ttol3">
    <w:name w:val="heading 3"/>
    <w:basedOn w:val="Normal"/>
    <w:next w:val="Normal"/>
    <w:qFormat/>
    <w:rsid w:val="003D61DD"/>
    <w:pPr>
      <w:keepNext/>
      <w:spacing w:after="360"/>
      <w:outlineLvl w:val="2"/>
    </w:pPr>
    <w:rPr>
      <w:rFonts w:ascii="Arial" w:hAnsi="Arial"/>
      <w:b/>
      <w:szCs w:val="20"/>
    </w:rPr>
  </w:style>
  <w:style w:type="paragraph" w:styleId="Ttol4">
    <w:name w:val="heading 4"/>
    <w:basedOn w:val="Normal"/>
    <w:next w:val="Normal"/>
    <w:qFormat/>
    <w:rsid w:val="003D61DD"/>
    <w:pPr>
      <w:keepNext/>
      <w:spacing w:after="480"/>
      <w:outlineLvl w:val="3"/>
    </w:pPr>
    <w:rPr>
      <w:rFonts w:ascii="Arial" w:hAnsi="Arial"/>
      <w:b/>
      <w:sz w:val="18"/>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E203D7"/>
    <w:pPr>
      <w:tabs>
        <w:tab w:val="center" w:pos="4252"/>
        <w:tab w:val="right" w:pos="8504"/>
      </w:tabs>
    </w:pPr>
  </w:style>
  <w:style w:type="paragraph" w:styleId="Peu">
    <w:name w:val="footer"/>
    <w:basedOn w:val="Normal"/>
    <w:link w:val="PeuCar"/>
    <w:rsid w:val="00E203D7"/>
    <w:pPr>
      <w:tabs>
        <w:tab w:val="center" w:pos="4252"/>
        <w:tab w:val="right" w:pos="8504"/>
      </w:tabs>
    </w:pPr>
  </w:style>
  <w:style w:type="paragraph" w:styleId="Llegenda">
    <w:name w:val="caption"/>
    <w:basedOn w:val="Normal"/>
    <w:next w:val="Normal"/>
    <w:qFormat/>
    <w:rsid w:val="003D61DD"/>
    <w:pPr>
      <w:spacing w:before="600"/>
    </w:pPr>
    <w:rPr>
      <w:rFonts w:ascii="Arial" w:hAnsi="Arial"/>
      <w:b/>
      <w:szCs w:val="20"/>
    </w:rPr>
  </w:style>
  <w:style w:type="paragraph" w:styleId="Textdeglobus">
    <w:name w:val="Balloon Text"/>
    <w:basedOn w:val="Normal"/>
    <w:link w:val="TextdeglobusCar"/>
    <w:rsid w:val="00AA19FA"/>
    <w:rPr>
      <w:rFonts w:ascii="Tahoma" w:hAnsi="Tahoma" w:cs="Tahoma"/>
      <w:sz w:val="16"/>
      <w:szCs w:val="16"/>
    </w:rPr>
  </w:style>
  <w:style w:type="character" w:customStyle="1" w:styleId="TextdeglobusCar">
    <w:name w:val="Text de globus Car"/>
    <w:link w:val="Textdeglobus"/>
    <w:rsid w:val="00AA19FA"/>
    <w:rPr>
      <w:rFonts w:ascii="Tahoma" w:hAnsi="Tahoma" w:cs="Tahoma"/>
      <w:sz w:val="16"/>
      <w:szCs w:val="16"/>
      <w:lang w:eastAsia="es-ES"/>
    </w:rPr>
  </w:style>
  <w:style w:type="paragraph" w:styleId="Pargrafdellista">
    <w:name w:val="List Paragraph"/>
    <w:basedOn w:val="Normal"/>
    <w:uiPriority w:val="34"/>
    <w:qFormat/>
    <w:rsid w:val="00AE5D84"/>
    <w:pPr>
      <w:spacing w:line="276" w:lineRule="auto"/>
      <w:ind w:left="720"/>
      <w:contextualSpacing/>
    </w:pPr>
    <w:rPr>
      <w:rFonts w:ascii="Calibri" w:eastAsia="Calibri" w:hAnsi="Calibri"/>
      <w:sz w:val="22"/>
      <w:szCs w:val="22"/>
      <w:lang w:eastAsia="en-US"/>
    </w:rPr>
  </w:style>
  <w:style w:type="character" w:styleId="Enlla">
    <w:name w:val="Hyperlink"/>
    <w:uiPriority w:val="99"/>
    <w:unhideWhenUsed/>
    <w:rsid w:val="00AE5D84"/>
    <w:rPr>
      <w:color w:val="0000FF"/>
      <w:u w:val="single"/>
    </w:rPr>
  </w:style>
  <w:style w:type="character" w:styleId="Enllavisitat">
    <w:name w:val="FollowedHyperlink"/>
    <w:rsid w:val="00B10696"/>
    <w:rPr>
      <w:color w:val="800080"/>
      <w:u w:val="single"/>
    </w:rPr>
  </w:style>
  <w:style w:type="character" w:customStyle="1" w:styleId="PeuCar">
    <w:name w:val="Peu Car"/>
    <w:link w:val="Peu"/>
    <w:rsid w:val="000978BE"/>
    <w:rPr>
      <w:sz w:val="24"/>
      <w:szCs w:val="24"/>
      <w:lang w:eastAsia="es-ES"/>
    </w:rPr>
  </w:style>
  <w:style w:type="table" w:styleId="Taulaambquadrcula">
    <w:name w:val="Table Grid"/>
    <w:basedOn w:val="Taulanormal"/>
    <w:uiPriority w:val="59"/>
    <w:rsid w:val="00097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link w:val="Capalera"/>
    <w:uiPriority w:val="99"/>
    <w:rsid w:val="000978BE"/>
    <w:rPr>
      <w:sz w:val="24"/>
      <w:szCs w:val="24"/>
      <w:lang w:eastAsia="es-ES"/>
    </w:rPr>
  </w:style>
  <w:style w:type="paragraph" w:customStyle="1" w:styleId="Default">
    <w:name w:val="Default"/>
    <w:rsid w:val="002C016B"/>
    <w:pPr>
      <w:widowControl w:val="0"/>
      <w:autoSpaceDE w:val="0"/>
      <w:autoSpaceDN w:val="0"/>
      <w:adjustRightInd w:val="0"/>
    </w:pPr>
    <w:rPr>
      <w:rFonts w:ascii="Arial"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ol1">
    <w:name w:val="heading 1"/>
    <w:basedOn w:val="Normal"/>
    <w:next w:val="Normal"/>
    <w:qFormat/>
    <w:rsid w:val="003D61DD"/>
    <w:pPr>
      <w:keepNext/>
      <w:spacing w:before="480"/>
      <w:jc w:val="both"/>
      <w:outlineLvl w:val="0"/>
    </w:pPr>
    <w:rPr>
      <w:rFonts w:ascii="Arial" w:hAnsi="Arial"/>
      <w:szCs w:val="20"/>
      <w:lang w:val="es-ES_tradnl"/>
    </w:rPr>
  </w:style>
  <w:style w:type="paragraph" w:styleId="Ttol2">
    <w:name w:val="heading 2"/>
    <w:basedOn w:val="Normal"/>
    <w:next w:val="Normal"/>
    <w:qFormat/>
    <w:rsid w:val="003D61DD"/>
    <w:pPr>
      <w:keepNext/>
      <w:outlineLvl w:val="1"/>
    </w:pPr>
    <w:rPr>
      <w:b/>
      <w:sz w:val="20"/>
      <w:szCs w:val="20"/>
    </w:rPr>
  </w:style>
  <w:style w:type="paragraph" w:styleId="Ttol3">
    <w:name w:val="heading 3"/>
    <w:basedOn w:val="Normal"/>
    <w:next w:val="Normal"/>
    <w:qFormat/>
    <w:rsid w:val="003D61DD"/>
    <w:pPr>
      <w:keepNext/>
      <w:spacing w:after="360"/>
      <w:outlineLvl w:val="2"/>
    </w:pPr>
    <w:rPr>
      <w:rFonts w:ascii="Arial" w:hAnsi="Arial"/>
      <w:b/>
      <w:szCs w:val="20"/>
    </w:rPr>
  </w:style>
  <w:style w:type="paragraph" w:styleId="Ttol4">
    <w:name w:val="heading 4"/>
    <w:basedOn w:val="Normal"/>
    <w:next w:val="Normal"/>
    <w:qFormat/>
    <w:rsid w:val="003D61DD"/>
    <w:pPr>
      <w:keepNext/>
      <w:spacing w:after="480"/>
      <w:outlineLvl w:val="3"/>
    </w:pPr>
    <w:rPr>
      <w:rFonts w:ascii="Arial" w:hAnsi="Arial"/>
      <w:b/>
      <w:sz w:val="18"/>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E203D7"/>
    <w:pPr>
      <w:tabs>
        <w:tab w:val="center" w:pos="4252"/>
        <w:tab w:val="right" w:pos="8504"/>
      </w:tabs>
    </w:pPr>
  </w:style>
  <w:style w:type="paragraph" w:styleId="Peu">
    <w:name w:val="footer"/>
    <w:basedOn w:val="Normal"/>
    <w:link w:val="PeuCar"/>
    <w:rsid w:val="00E203D7"/>
    <w:pPr>
      <w:tabs>
        <w:tab w:val="center" w:pos="4252"/>
        <w:tab w:val="right" w:pos="8504"/>
      </w:tabs>
    </w:pPr>
  </w:style>
  <w:style w:type="paragraph" w:styleId="Llegenda">
    <w:name w:val="caption"/>
    <w:basedOn w:val="Normal"/>
    <w:next w:val="Normal"/>
    <w:qFormat/>
    <w:rsid w:val="003D61DD"/>
    <w:pPr>
      <w:spacing w:before="600"/>
    </w:pPr>
    <w:rPr>
      <w:rFonts w:ascii="Arial" w:hAnsi="Arial"/>
      <w:b/>
      <w:szCs w:val="20"/>
    </w:rPr>
  </w:style>
  <w:style w:type="paragraph" w:styleId="Textdeglobus">
    <w:name w:val="Balloon Text"/>
    <w:basedOn w:val="Normal"/>
    <w:link w:val="TextdeglobusCar"/>
    <w:rsid w:val="00AA19FA"/>
    <w:rPr>
      <w:rFonts w:ascii="Tahoma" w:hAnsi="Tahoma" w:cs="Tahoma"/>
      <w:sz w:val="16"/>
      <w:szCs w:val="16"/>
    </w:rPr>
  </w:style>
  <w:style w:type="character" w:customStyle="1" w:styleId="TextdeglobusCar">
    <w:name w:val="Text de globus Car"/>
    <w:link w:val="Textdeglobus"/>
    <w:rsid w:val="00AA19FA"/>
    <w:rPr>
      <w:rFonts w:ascii="Tahoma" w:hAnsi="Tahoma" w:cs="Tahoma"/>
      <w:sz w:val="16"/>
      <w:szCs w:val="16"/>
      <w:lang w:eastAsia="es-ES"/>
    </w:rPr>
  </w:style>
  <w:style w:type="paragraph" w:styleId="Pargrafdellista">
    <w:name w:val="List Paragraph"/>
    <w:basedOn w:val="Normal"/>
    <w:uiPriority w:val="34"/>
    <w:qFormat/>
    <w:rsid w:val="00AE5D84"/>
    <w:pPr>
      <w:spacing w:line="276" w:lineRule="auto"/>
      <w:ind w:left="720"/>
      <w:contextualSpacing/>
    </w:pPr>
    <w:rPr>
      <w:rFonts w:ascii="Calibri" w:eastAsia="Calibri" w:hAnsi="Calibri"/>
      <w:sz w:val="22"/>
      <w:szCs w:val="22"/>
      <w:lang w:eastAsia="en-US"/>
    </w:rPr>
  </w:style>
  <w:style w:type="character" w:styleId="Enlla">
    <w:name w:val="Hyperlink"/>
    <w:uiPriority w:val="99"/>
    <w:unhideWhenUsed/>
    <w:rsid w:val="00AE5D84"/>
    <w:rPr>
      <w:color w:val="0000FF"/>
      <w:u w:val="single"/>
    </w:rPr>
  </w:style>
  <w:style w:type="character" w:styleId="Enllavisitat">
    <w:name w:val="FollowedHyperlink"/>
    <w:rsid w:val="00B10696"/>
    <w:rPr>
      <w:color w:val="800080"/>
      <w:u w:val="single"/>
    </w:rPr>
  </w:style>
  <w:style w:type="character" w:customStyle="1" w:styleId="PeuCar">
    <w:name w:val="Peu Car"/>
    <w:link w:val="Peu"/>
    <w:rsid w:val="000978BE"/>
    <w:rPr>
      <w:sz w:val="24"/>
      <w:szCs w:val="24"/>
      <w:lang w:eastAsia="es-ES"/>
    </w:rPr>
  </w:style>
  <w:style w:type="table" w:styleId="Taulaambquadrcula">
    <w:name w:val="Table Grid"/>
    <w:basedOn w:val="Taulanormal"/>
    <w:uiPriority w:val="59"/>
    <w:rsid w:val="00097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link w:val="Capalera"/>
    <w:uiPriority w:val="99"/>
    <w:rsid w:val="000978BE"/>
    <w:rPr>
      <w:sz w:val="24"/>
      <w:szCs w:val="24"/>
      <w:lang w:eastAsia="es-ES"/>
    </w:rPr>
  </w:style>
  <w:style w:type="paragraph" w:customStyle="1" w:styleId="Default">
    <w:name w:val="Default"/>
    <w:rsid w:val="002C016B"/>
    <w:pPr>
      <w:widowControl w:val="0"/>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3610">
      <w:bodyDiv w:val="1"/>
      <w:marLeft w:val="0"/>
      <w:marRight w:val="0"/>
      <w:marTop w:val="0"/>
      <w:marBottom w:val="0"/>
      <w:divBdr>
        <w:top w:val="none" w:sz="0" w:space="0" w:color="auto"/>
        <w:left w:val="none" w:sz="0" w:space="0" w:color="auto"/>
        <w:bottom w:val="none" w:sz="0" w:space="0" w:color="auto"/>
        <w:right w:val="none" w:sz="0" w:space="0" w:color="auto"/>
      </w:divBdr>
    </w:div>
    <w:div w:id="12923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senyament.gencat.cat/ca/departament/normativa/taxes-preus-publics/exempcions-bonificac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senyament.gencat.cat/ca/departament/normativa/taxes-preus-publics/exempcions-bonificacions/"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ensenyament.gencat.cat/ca/departament/normativa/taxes-preus-publics/preu-public/" TargetMode="External"/><Relationship Id="rId14" Type="http://schemas.openxmlformats.org/officeDocument/2006/relationships/hyperlink" Target="http://ensenyament.gencat.cat/ca/departament/normativa/taxes-preus-publics/preu-public/"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93C5-F176-4B52-944A-441B80B8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2507</Words>
  <Characters>14294</Characters>
  <Application>Microsoft Office Word</Application>
  <DocSecurity>0</DocSecurity>
  <Lines>119</Lines>
  <Paragraphs>33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ARTS APLICADES DE L’ESCULTURA</vt:lpstr>
      <vt:lpstr>ARTS APLICADES DE L’ESCULTURA </vt:lpstr>
    </vt:vector>
  </TitlesOfParts>
  <Company>Escola Massana</Company>
  <LinksUpToDate>false</LinksUpToDate>
  <CharactersWithSpaces>16768</CharactersWithSpaces>
  <SharedDoc>false</SharedDoc>
  <HLinks>
    <vt:vector size="24" baseType="variant">
      <vt:variant>
        <vt:i4>4456518</vt:i4>
      </vt:variant>
      <vt:variant>
        <vt:i4>87</vt:i4>
      </vt:variant>
      <vt:variant>
        <vt:i4>0</vt:i4>
      </vt:variant>
      <vt:variant>
        <vt:i4>5</vt:i4>
      </vt:variant>
      <vt:variant>
        <vt:lpwstr>http://ensenyament.gencat.cat/ca/departament/normativa/taxes-preus-publics/exempcions-bonificacions/</vt:lpwstr>
      </vt:variant>
      <vt:variant>
        <vt:lpwstr/>
      </vt:variant>
      <vt:variant>
        <vt:i4>4456518</vt:i4>
      </vt:variant>
      <vt:variant>
        <vt:i4>84</vt:i4>
      </vt:variant>
      <vt:variant>
        <vt:i4>0</vt:i4>
      </vt:variant>
      <vt:variant>
        <vt:i4>5</vt:i4>
      </vt:variant>
      <vt:variant>
        <vt:lpwstr>http://ensenyament.gencat.cat/ca/departament/normativa/taxes-preus-publics/exempcions-bonificacions/</vt:lpwstr>
      </vt:variant>
      <vt:variant>
        <vt:lpwstr/>
      </vt:variant>
      <vt:variant>
        <vt:i4>7995430</vt:i4>
      </vt:variant>
      <vt:variant>
        <vt:i4>81</vt:i4>
      </vt:variant>
      <vt:variant>
        <vt:i4>0</vt:i4>
      </vt:variant>
      <vt:variant>
        <vt:i4>5</vt:i4>
      </vt:variant>
      <vt:variant>
        <vt:lpwstr>http://ensenyament.gencat.cat/ca/departament/normativa/taxes-preus-publics/preu-public/</vt:lpwstr>
      </vt:variant>
      <vt:variant>
        <vt:lpwstr/>
      </vt:variant>
      <vt:variant>
        <vt:i4>7995430</vt:i4>
      </vt:variant>
      <vt:variant>
        <vt:i4>0</vt:i4>
      </vt:variant>
      <vt:variant>
        <vt:i4>0</vt:i4>
      </vt:variant>
      <vt:variant>
        <vt:i4>5</vt:i4>
      </vt:variant>
      <vt:variant>
        <vt:lpwstr>http://ensenyament.gencat.cat/ca/departament/normativa/taxes-preus-publics/preu-public/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APLICADES DE L’ESCULTURA</dc:title>
  <dc:creator>Nuria</dc:creator>
  <cp:lastModifiedBy>Isabel González</cp:lastModifiedBy>
  <cp:revision>4</cp:revision>
  <cp:lastPrinted>2016-06-23T12:16:00Z</cp:lastPrinted>
  <dcterms:created xsi:type="dcterms:W3CDTF">2016-06-23T07:19:00Z</dcterms:created>
  <dcterms:modified xsi:type="dcterms:W3CDTF">2016-06-23T12:17:00Z</dcterms:modified>
</cp:coreProperties>
</file>